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71A52691"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036DFC">
        <w:rPr>
          <w:rFonts w:ascii="Segoe UI" w:hAnsi="Segoe UI" w:cs="Segoe UI"/>
          <w:b/>
          <w:sz w:val="24"/>
          <w:szCs w:val="24"/>
        </w:rPr>
        <w:t>01 July</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642E2589"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A769EF">
        <w:rPr>
          <w:rFonts w:ascii="Segoe UI" w:hAnsi="Segoe UI" w:cs="Segoe UI"/>
          <w:sz w:val="20"/>
          <w:szCs w:val="20"/>
          <w:lang w:val="en-US"/>
        </w:rPr>
        <w:t xml:space="preserve">,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50A01">
        <w:rPr>
          <w:rFonts w:ascii="Segoe UI" w:hAnsi="Segoe UI" w:cs="Segoe UI"/>
          <w:sz w:val="20"/>
          <w:szCs w:val="20"/>
          <w:lang w:val="en-US"/>
        </w:rPr>
        <w:t>Pat Tucker</w:t>
      </w:r>
      <w:r w:rsidR="00036DFC">
        <w:rPr>
          <w:rFonts w:ascii="Segoe UI" w:hAnsi="Segoe UI" w:cs="Segoe UI"/>
          <w:sz w:val="20"/>
          <w:szCs w:val="20"/>
          <w:lang w:val="en-US"/>
        </w:rPr>
        <w:t>, Geoff West</w:t>
      </w:r>
      <w:r w:rsidR="00A769EF">
        <w:rPr>
          <w:rFonts w:ascii="Segoe UI" w:hAnsi="Segoe UI" w:cs="Segoe UI"/>
          <w:sz w:val="20"/>
          <w:szCs w:val="20"/>
          <w:lang w:val="en-US"/>
        </w:rPr>
        <w:t>.</w:t>
      </w:r>
    </w:p>
    <w:p w14:paraId="041B8C6A" w14:textId="7358427F"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036DFC">
        <w:rPr>
          <w:rFonts w:ascii="Segoe UI" w:hAnsi="Segoe UI" w:cs="Segoe UI"/>
          <w:sz w:val="20"/>
          <w:szCs w:val="20"/>
          <w:lang w:val="en-US"/>
        </w:rPr>
        <w:t>Clerk), 9</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including</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w:t>
      </w:r>
      <w:r w:rsidR="00036DFC">
        <w:rPr>
          <w:rFonts w:ascii="Segoe UI" w:hAnsi="Segoe UI" w:cs="Segoe UI"/>
          <w:sz w:val="20"/>
          <w:szCs w:val="20"/>
          <w:lang w:val="en-US"/>
        </w:rPr>
        <w:t xml:space="preserve">plus Caroline Noonan, Chair of Friends of Keevil School (FOKS) and Cllr Jonathon Seed, Wiltshire Council (WC) who </w:t>
      </w:r>
      <w:r w:rsidR="00B34C59">
        <w:rPr>
          <w:rFonts w:ascii="Segoe UI" w:hAnsi="Segoe UI" w:cs="Segoe UI"/>
          <w:sz w:val="20"/>
          <w:szCs w:val="20"/>
          <w:lang w:val="en-US"/>
        </w:rPr>
        <w:t>attended part of the meeting</w:t>
      </w:r>
      <w:r w:rsidR="00521E7E">
        <w:rPr>
          <w:rFonts w:ascii="Segoe UI" w:hAnsi="Segoe UI" w:cs="Segoe UI"/>
          <w:sz w:val="20"/>
          <w:szCs w:val="20"/>
          <w:lang w:val="en-US"/>
        </w:rPr>
        <w:t>.</w:t>
      </w:r>
    </w:p>
    <w:p w14:paraId="7E6FD137" w14:textId="3E8A6C5B" w:rsidR="00EA2DBB" w:rsidRDefault="0078720B" w:rsidP="00A769EF">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EB4840">
        <w:rPr>
          <w:rFonts w:ascii="Segoe UI" w:hAnsi="Segoe UI" w:cs="Segoe UI"/>
          <w:sz w:val="20"/>
          <w:szCs w:val="20"/>
          <w:lang w:val="en-US"/>
        </w:rPr>
        <w:t xml:space="preserve"> </w:t>
      </w:r>
      <w:r w:rsidR="00036DFC">
        <w:rPr>
          <w:rFonts w:ascii="Segoe UI" w:hAnsi="Segoe UI" w:cs="Segoe UI"/>
          <w:sz w:val="20"/>
          <w:szCs w:val="20"/>
          <w:lang w:val="en-US"/>
        </w:rPr>
        <w:t>There were no matters raised by members of the public</w:t>
      </w:r>
      <w:r w:rsidR="009C09DD">
        <w:rPr>
          <w:rFonts w:ascii="Segoe UI" w:hAnsi="Segoe UI" w:cs="Segoe UI"/>
          <w:sz w:val="20"/>
          <w:szCs w:val="20"/>
          <w:lang w:val="en-US"/>
        </w:rPr>
        <w:t>.</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37966FBC" w:rsidR="00852A4E" w:rsidRPr="007E77B1" w:rsidRDefault="00036DFC" w:rsidP="0078720B">
      <w:pPr>
        <w:pStyle w:val="NoSpacing"/>
        <w:spacing w:after="120"/>
        <w:rPr>
          <w:rFonts w:ascii="Segoe UI" w:hAnsi="Segoe UI" w:cs="Segoe UI"/>
          <w:sz w:val="20"/>
          <w:szCs w:val="20"/>
          <w:lang w:val="en-US"/>
        </w:rPr>
      </w:pPr>
      <w:r>
        <w:rPr>
          <w:rFonts w:ascii="Segoe UI" w:hAnsi="Segoe UI" w:cs="Segoe UI"/>
          <w:b/>
          <w:sz w:val="20"/>
          <w:szCs w:val="20"/>
          <w:lang w:val="en-US"/>
        </w:rPr>
        <w:t>24/25 – 24</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F26385">
        <w:rPr>
          <w:rFonts w:ascii="Segoe UI" w:hAnsi="Segoe UI" w:cs="Segoe UI"/>
          <w:sz w:val="20"/>
          <w:szCs w:val="20"/>
          <w:lang w:val="en-US"/>
        </w:rPr>
        <w:t>Apologies were noted from Cllr</w:t>
      </w:r>
      <w:r w:rsidR="0078720B">
        <w:rPr>
          <w:rFonts w:ascii="Segoe UI" w:hAnsi="Segoe UI" w:cs="Segoe UI"/>
          <w:sz w:val="20"/>
          <w:szCs w:val="20"/>
          <w:lang w:val="en-US"/>
        </w:rPr>
        <w:t xml:space="preserve"> </w:t>
      </w:r>
      <w:r>
        <w:rPr>
          <w:rFonts w:ascii="Segoe UI" w:hAnsi="Segoe UI" w:cs="Segoe UI"/>
          <w:sz w:val="20"/>
          <w:szCs w:val="20"/>
          <w:lang w:val="en-US"/>
        </w:rPr>
        <w:t>Adams and Cllr Meatyard</w:t>
      </w:r>
      <w:r w:rsidR="00196847">
        <w:rPr>
          <w:rFonts w:ascii="Segoe UI" w:hAnsi="Segoe UI" w:cs="Segoe UI"/>
          <w:sz w:val="20"/>
          <w:szCs w:val="20"/>
          <w:lang w:val="en-US"/>
        </w:rPr>
        <w:t>.</w:t>
      </w:r>
    </w:p>
    <w:p w14:paraId="0F1F63A5" w14:textId="3D4BAA2E" w:rsidR="00196847" w:rsidRDefault="00EB4840" w:rsidP="000C5742">
      <w:pPr>
        <w:spacing w:after="120"/>
        <w:rPr>
          <w:rFonts w:ascii="Segoe UI" w:hAnsi="Segoe UI" w:cs="Segoe UI"/>
          <w:sz w:val="20"/>
          <w:szCs w:val="20"/>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036DFC">
        <w:rPr>
          <w:rFonts w:ascii="Segoe UI" w:hAnsi="Segoe UI" w:cs="Segoe UI"/>
          <w:b/>
          <w:sz w:val="20"/>
          <w:szCs w:val="20"/>
          <w:lang w:val="en-US"/>
        </w:rPr>
        <w:t>25</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Cllr Banfield declared an interest in ma</w:t>
      </w:r>
      <w:r w:rsidR="00036DFC">
        <w:rPr>
          <w:rFonts w:ascii="Segoe UI" w:hAnsi="Segoe UI" w:cs="Segoe UI"/>
          <w:sz w:val="20"/>
          <w:szCs w:val="20"/>
          <w:lang w:val="en-US"/>
        </w:rPr>
        <w:t xml:space="preserve">tters relating to Keevil School, Cllr Tucker in relation to item </w:t>
      </w:r>
      <w:r w:rsidR="00E91A69">
        <w:rPr>
          <w:rFonts w:ascii="Segoe UI" w:hAnsi="Segoe UI" w:cs="Segoe UI"/>
          <w:sz w:val="20"/>
          <w:szCs w:val="20"/>
          <w:lang w:val="en-US"/>
        </w:rPr>
        <w:t>28(</w:t>
      </w:r>
      <w:proofErr w:type="spellStart"/>
      <w:r w:rsidR="00E91A69">
        <w:rPr>
          <w:rFonts w:ascii="Segoe UI" w:hAnsi="Segoe UI" w:cs="Segoe UI"/>
          <w:sz w:val="20"/>
          <w:szCs w:val="20"/>
          <w:lang w:val="en-US"/>
        </w:rPr>
        <w:t>i</w:t>
      </w:r>
      <w:proofErr w:type="spellEnd"/>
      <w:r w:rsidR="00E91A69">
        <w:rPr>
          <w:rFonts w:ascii="Segoe UI" w:hAnsi="Segoe UI" w:cs="Segoe UI"/>
          <w:sz w:val="20"/>
          <w:szCs w:val="20"/>
          <w:lang w:val="en-US"/>
        </w:rPr>
        <w:t>) 82 Main Street.</w:t>
      </w:r>
      <w:r w:rsidR="00196847">
        <w:rPr>
          <w:rFonts w:ascii="Segoe UI" w:hAnsi="Segoe UI" w:cs="Segoe UI"/>
          <w:sz w:val="20"/>
          <w:szCs w:val="20"/>
          <w:lang w:val="en-US"/>
        </w:rPr>
        <w:t xml:space="preserve"> </w:t>
      </w:r>
    </w:p>
    <w:p w14:paraId="7E832CE5" w14:textId="209CC46E" w:rsidR="00273A79" w:rsidRDefault="00036DFC" w:rsidP="00CC3775">
      <w:pPr>
        <w:pStyle w:val="NoSpacing"/>
        <w:spacing w:after="60"/>
        <w:rPr>
          <w:rFonts w:ascii="Segoe UI" w:hAnsi="Segoe UI" w:cs="Segoe UI"/>
          <w:b/>
          <w:sz w:val="20"/>
          <w:szCs w:val="20"/>
          <w:lang w:val="en-US"/>
        </w:rPr>
      </w:pPr>
      <w:r>
        <w:rPr>
          <w:rFonts w:ascii="Segoe UI" w:hAnsi="Segoe UI" w:cs="Segoe UI"/>
          <w:b/>
          <w:sz w:val="20"/>
          <w:szCs w:val="20"/>
          <w:lang w:val="en-US"/>
        </w:rPr>
        <w:t>24/25 - 26</w:t>
      </w:r>
      <w:r w:rsidR="00196847"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p>
    <w:p w14:paraId="2ADDC836" w14:textId="26468AF4" w:rsidR="00D82BD6" w:rsidRDefault="00273A79" w:rsidP="00E3145E">
      <w:pPr>
        <w:pStyle w:val="NoSpacing"/>
        <w:spacing w:after="120"/>
        <w:rPr>
          <w:rFonts w:ascii="Segoe UI" w:hAnsi="Segoe UI" w:cs="Segoe UI"/>
          <w:sz w:val="20"/>
          <w:szCs w:val="20"/>
        </w:rPr>
      </w:pPr>
      <w:r>
        <w:rPr>
          <w:rFonts w:ascii="Segoe UI" w:hAnsi="Segoe UI" w:cs="Segoe UI"/>
          <w:sz w:val="20"/>
          <w:szCs w:val="20"/>
          <w:lang w:val="en-US"/>
        </w:rPr>
        <w:t xml:space="preserve">Proposed by </w:t>
      </w:r>
      <w:r w:rsidR="00E3145E">
        <w:rPr>
          <w:rFonts w:ascii="Segoe UI" w:hAnsi="Segoe UI" w:cs="Segoe UI"/>
          <w:sz w:val="20"/>
          <w:szCs w:val="20"/>
          <w:lang w:val="en-US"/>
        </w:rPr>
        <w:t>Cllr West</w:t>
      </w:r>
      <w:r w:rsidR="00196847" w:rsidRPr="007639CD">
        <w:rPr>
          <w:rFonts w:ascii="Segoe UI" w:hAnsi="Segoe UI" w:cs="Segoe UI"/>
          <w:sz w:val="20"/>
          <w:szCs w:val="20"/>
          <w:lang w:val="en-US"/>
        </w:rPr>
        <w:t xml:space="preserve"> seconded by</w:t>
      </w:r>
      <w:r w:rsidR="00196847">
        <w:rPr>
          <w:rFonts w:ascii="Segoe UI" w:hAnsi="Segoe UI" w:cs="Segoe UI"/>
          <w:sz w:val="20"/>
          <w:szCs w:val="20"/>
          <w:lang w:val="en-US"/>
        </w:rPr>
        <w:t xml:space="preserve"> </w:t>
      </w:r>
      <w:r w:rsidR="00D82BD6">
        <w:rPr>
          <w:rFonts w:ascii="Segoe UI" w:hAnsi="Segoe UI" w:cs="Segoe UI"/>
          <w:sz w:val="20"/>
          <w:szCs w:val="20"/>
          <w:lang w:val="en-US"/>
        </w:rPr>
        <w:t>Cllr Kevan</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3145E" w:rsidRPr="00E3145E">
        <w:rPr>
          <w:rFonts w:ascii="Segoe UI Semibold" w:hAnsi="Segoe UI Semibold" w:cs="Segoe UI Semibold"/>
          <w:sz w:val="20"/>
          <w:szCs w:val="20"/>
        </w:rPr>
        <w:t>the Annual Meeting and Ordinary Meeting of the Parish Council on 13 May, and the Planning Meeting of 03 June 2024</w:t>
      </w:r>
      <w:r w:rsidR="00D82BD6">
        <w:rPr>
          <w:rFonts w:ascii="Segoe UI" w:hAnsi="Segoe UI" w:cs="Segoe UI"/>
          <w:sz w:val="20"/>
          <w:szCs w:val="20"/>
        </w:rPr>
        <w:t>.</w:t>
      </w:r>
    </w:p>
    <w:p w14:paraId="00E64C32" w14:textId="4DC52346" w:rsidR="00B34C59" w:rsidRPr="00EB4840" w:rsidRDefault="00E3145E" w:rsidP="00CC3775">
      <w:pPr>
        <w:pStyle w:val="NoSpacing"/>
        <w:spacing w:after="60"/>
        <w:rPr>
          <w:rFonts w:ascii="Segoe UI" w:hAnsi="Segoe UI" w:cs="Segoe UI"/>
          <w:sz w:val="20"/>
          <w:szCs w:val="20"/>
        </w:rPr>
      </w:pPr>
      <w:r>
        <w:rPr>
          <w:rFonts w:ascii="Segoe UI" w:hAnsi="Segoe UI" w:cs="Segoe UI"/>
          <w:b/>
          <w:sz w:val="20"/>
          <w:szCs w:val="20"/>
          <w:lang w:val="en-US"/>
        </w:rPr>
        <w:t>24/25 - 27</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p>
    <w:p w14:paraId="2BFDD61F" w14:textId="77777777" w:rsidR="005F4221" w:rsidRDefault="00967D01" w:rsidP="00176F8A">
      <w:pPr>
        <w:pStyle w:val="NoSpacing"/>
        <w:numPr>
          <w:ilvl w:val="0"/>
          <w:numId w:val="25"/>
        </w:numPr>
        <w:spacing w:after="60"/>
        <w:ind w:left="426" w:hanging="426"/>
        <w:rPr>
          <w:rFonts w:ascii="Segoe UI" w:hAnsi="Segoe UI" w:cs="Segoe UI"/>
          <w:sz w:val="20"/>
          <w:szCs w:val="20"/>
          <w:lang w:val="en-US"/>
        </w:rPr>
      </w:pPr>
      <w:r>
        <w:rPr>
          <w:rFonts w:ascii="Segoe UI" w:hAnsi="Segoe UI" w:cs="Segoe UI"/>
          <w:sz w:val="20"/>
          <w:szCs w:val="20"/>
          <w:lang w:val="en-US"/>
        </w:rPr>
        <w:t>Cllr Seed noted</w:t>
      </w:r>
      <w:r w:rsidR="00E3145E" w:rsidRPr="00E3145E">
        <w:rPr>
          <w:rFonts w:ascii="Segoe UI" w:hAnsi="Segoe UI" w:cs="Segoe UI"/>
          <w:sz w:val="20"/>
          <w:szCs w:val="20"/>
          <w:lang w:val="en-US"/>
        </w:rPr>
        <w:t xml:space="preserve"> </w:t>
      </w:r>
      <w:r>
        <w:rPr>
          <w:rFonts w:ascii="Segoe UI" w:hAnsi="Segoe UI" w:cs="Segoe UI"/>
          <w:sz w:val="20"/>
          <w:szCs w:val="20"/>
          <w:lang w:val="en-US"/>
        </w:rPr>
        <w:t>WC i</w:t>
      </w:r>
      <w:r w:rsidR="00E3145E" w:rsidRPr="00E3145E">
        <w:rPr>
          <w:rFonts w:ascii="Segoe UI" w:hAnsi="Segoe UI" w:cs="Segoe UI"/>
          <w:sz w:val="20"/>
          <w:szCs w:val="20"/>
          <w:lang w:val="en-US"/>
        </w:rPr>
        <w:t xml:space="preserve">nvestment </w:t>
      </w:r>
      <w:r>
        <w:rPr>
          <w:rFonts w:ascii="Segoe UI" w:hAnsi="Segoe UI" w:cs="Segoe UI"/>
          <w:sz w:val="20"/>
          <w:szCs w:val="20"/>
          <w:lang w:val="en-US"/>
        </w:rPr>
        <w:t xml:space="preserve">into planning and enforcement teams, and emphasised the view </w:t>
      </w:r>
      <w:r w:rsidR="008170A6">
        <w:rPr>
          <w:rFonts w:ascii="Segoe UI" w:hAnsi="Segoe UI" w:cs="Segoe UI"/>
          <w:sz w:val="20"/>
          <w:szCs w:val="20"/>
          <w:lang w:val="en-US"/>
        </w:rPr>
        <w:t>that enforcement of planning policy should always be proportionate. Referring to plans for a new in-ground trampoline and a new focus group making a wider review of the needs of the playing field, Cllr Kevan asked about timescales for use of any Area Board funds if/when applied for: Cllr Seed encouraged the community to maintain</w:t>
      </w:r>
      <w:r w:rsidR="00E3145E" w:rsidRPr="008170A6">
        <w:rPr>
          <w:rFonts w:ascii="Segoe UI" w:hAnsi="Segoe UI" w:cs="Segoe UI"/>
          <w:sz w:val="20"/>
          <w:szCs w:val="20"/>
          <w:lang w:val="en-US"/>
        </w:rPr>
        <w:t xml:space="preserve"> momentum</w:t>
      </w:r>
      <w:r w:rsidR="008170A6">
        <w:rPr>
          <w:rFonts w:ascii="Segoe UI" w:hAnsi="Segoe UI" w:cs="Segoe UI"/>
          <w:sz w:val="20"/>
          <w:szCs w:val="20"/>
          <w:lang w:val="en-US"/>
        </w:rPr>
        <w:t xml:space="preserve"> of the curre</w:t>
      </w:r>
      <w:r w:rsidR="005F4221">
        <w:rPr>
          <w:rFonts w:ascii="Segoe UI" w:hAnsi="Segoe UI" w:cs="Segoe UI"/>
          <w:sz w:val="20"/>
          <w:szCs w:val="20"/>
          <w:lang w:val="en-US"/>
        </w:rPr>
        <w:t>nt project in the context of a broader scope, and advised that although there were guidelines for the timing of use of funds (one year to draw down and then 3 months to spend) these could be flexible</w:t>
      </w:r>
    </w:p>
    <w:p w14:paraId="1309E2E1" w14:textId="27BA685A" w:rsidR="00CF2F51" w:rsidRPr="005F4221" w:rsidRDefault="00D27714" w:rsidP="00176F8A">
      <w:pPr>
        <w:pStyle w:val="NoSpacing"/>
        <w:numPr>
          <w:ilvl w:val="0"/>
          <w:numId w:val="25"/>
        </w:numPr>
        <w:spacing w:after="120"/>
        <w:ind w:left="426" w:hanging="426"/>
        <w:rPr>
          <w:rFonts w:ascii="Segoe UI" w:hAnsi="Segoe UI" w:cs="Segoe UI"/>
          <w:sz w:val="20"/>
          <w:szCs w:val="20"/>
          <w:lang w:val="en-US"/>
        </w:rPr>
      </w:pPr>
      <w:r w:rsidRPr="005F4221">
        <w:rPr>
          <w:rFonts w:ascii="Segoe UI" w:hAnsi="Segoe UI" w:cs="Segoe UI"/>
          <w:sz w:val="20"/>
          <w:szCs w:val="20"/>
        </w:rPr>
        <w:t xml:space="preserve">Members noted </w:t>
      </w:r>
      <w:r w:rsidR="005F4221">
        <w:rPr>
          <w:rFonts w:ascii="Segoe UI" w:hAnsi="Segoe UI" w:cs="Segoe UI"/>
          <w:sz w:val="20"/>
          <w:szCs w:val="20"/>
        </w:rPr>
        <w:t xml:space="preserve">from </w:t>
      </w:r>
      <w:r w:rsidRPr="005F4221">
        <w:rPr>
          <w:rFonts w:ascii="Segoe UI" w:hAnsi="Segoe UI" w:cs="Segoe UI"/>
          <w:sz w:val="20"/>
          <w:szCs w:val="20"/>
        </w:rPr>
        <w:t xml:space="preserve">the </w:t>
      </w:r>
      <w:r w:rsidR="005F4221">
        <w:rPr>
          <w:rFonts w:ascii="Segoe UI" w:hAnsi="Segoe UI" w:cs="Segoe UI"/>
          <w:sz w:val="20"/>
          <w:szCs w:val="20"/>
        </w:rPr>
        <w:t xml:space="preserve">Annual Rural Policing Report </w:t>
      </w:r>
      <w:r w:rsidR="00E3145E" w:rsidRPr="005F4221">
        <w:rPr>
          <w:rFonts w:ascii="Segoe UI" w:hAnsi="Segoe UI" w:cs="Segoe UI"/>
          <w:sz w:val="20"/>
          <w:szCs w:val="20"/>
        </w:rPr>
        <w:t xml:space="preserve">plans to </w:t>
      </w:r>
      <w:r w:rsidR="005F4221">
        <w:rPr>
          <w:rFonts w:ascii="Segoe UI" w:hAnsi="Segoe UI" w:cs="Segoe UI"/>
          <w:sz w:val="20"/>
          <w:szCs w:val="20"/>
        </w:rPr>
        <w:t xml:space="preserve">both </w:t>
      </w:r>
      <w:r w:rsidR="00E3145E" w:rsidRPr="005F4221">
        <w:rPr>
          <w:rFonts w:ascii="Segoe UI" w:hAnsi="Segoe UI" w:cs="Segoe UI"/>
          <w:sz w:val="20"/>
          <w:szCs w:val="20"/>
        </w:rPr>
        <w:t xml:space="preserve">set up monthly surgeries, and </w:t>
      </w:r>
      <w:r w:rsidR="005F4221">
        <w:rPr>
          <w:rFonts w:ascii="Segoe UI" w:hAnsi="Segoe UI" w:cs="Segoe UI"/>
          <w:sz w:val="20"/>
          <w:szCs w:val="20"/>
        </w:rPr>
        <w:t xml:space="preserve">also </w:t>
      </w:r>
      <w:r w:rsidR="00E3145E" w:rsidRPr="005F4221">
        <w:rPr>
          <w:rFonts w:ascii="Segoe UI" w:hAnsi="Segoe UI" w:cs="Segoe UI"/>
          <w:sz w:val="20"/>
          <w:szCs w:val="20"/>
        </w:rPr>
        <w:t>to engage with villages using the mobile police van on a quarterly basis</w:t>
      </w:r>
      <w:r w:rsidR="005F4221">
        <w:rPr>
          <w:rFonts w:ascii="Segoe UI" w:hAnsi="Segoe UI" w:cs="Segoe UI"/>
          <w:sz w:val="20"/>
          <w:szCs w:val="20"/>
        </w:rPr>
        <w:t>.</w:t>
      </w:r>
    </w:p>
    <w:p w14:paraId="267515C5" w14:textId="28A398F8" w:rsidR="00613F43" w:rsidRDefault="00EB4840" w:rsidP="00C848A5">
      <w:pPr>
        <w:spacing w:after="60"/>
        <w:rPr>
          <w:rFonts w:ascii="Segoe UI" w:hAnsi="Segoe UI" w:cs="Segoe UI"/>
          <w:b/>
          <w:sz w:val="20"/>
          <w:szCs w:val="20"/>
        </w:rPr>
      </w:pPr>
      <w:r>
        <w:rPr>
          <w:rFonts w:ascii="Segoe UI" w:hAnsi="Segoe UI" w:cs="Segoe UI"/>
          <w:b/>
          <w:sz w:val="20"/>
          <w:szCs w:val="20"/>
          <w:lang w:val="en-US"/>
        </w:rPr>
        <w:t xml:space="preserve">24/25 </w:t>
      </w:r>
      <w:r w:rsidR="00D46DF9" w:rsidRPr="00ED5845">
        <w:rPr>
          <w:rFonts w:ascii="Segoe UI" w:hAnsi="Segoe UI" w:cs="Segoe UI"/>
          <w:b/>
          <w:sz w:val="20"/>
          <w:szCs w:val="20"/>
          <w:lang w:val="en-US"/>
        </w:rPr>
        <w:t xml:space="preserve">- </w:t>
      </w:r>
      <w:r w:rsidR="002E61F3">
        <w:rPr>
          <w:rFonts w:ascii="Segoe UI" w:hAnsi="Segoe UI" w:cs="Segoe UI"/>
          <w:b/>
          <w:sz w:val="20"/>
          <w:szCs w:val="20"/>
          <w:lang w:val="en-US"/>
        </w:rPr>
        <w:t>28</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39240542" w:rsidR="00DB649A" w:rsidRPr="002C1FDC" w:rsidRDefault="00C11E25" w:rsidP="00176F8A">
      <w:pPr>
        <w:pStyle w:val="ListParagraph"/>
        <w:numPr>
          <w:ilvl w:val="0"/>
          <w:numId w:val="20"/>
        </w:numPr>
        <w:spacing w:after="60"/>
        <w:ind w:left="426" w:hanging="426"/>
        <w:rPr>
          <w:rFonts w:ascii="Segoe UI" w:hAnsi="Segoe UI" w:cs="Segoe UI"/>
          <w:sz w:val="20"/>
          <w:szCs w:val="20"/>
        </w:rPr>
      </w:pPr>
      <w:r w:rsidRPr="00DB649A">
        <w:rPr>
          <w:rFonts w:ascii="Segoe UI" w:hAnsi="Segoe UI" w:cs="Segoe UI"/>
          <w:b/>
          <w:sz w:val="20"/>
          <w:szCs w:val="20"/>
        </w:rPr>
        <w:t>Applications:</w:t>
      </w:r>
      <w:r w:rsidR="00FE1FBC">
        <w:rPr>
          <w:rFonts w:ascii="Segoe UI" w:hAnsi="Segoe UI" w:cs="Segoe UI"/>
          <w:b/>
          <w:sz w:val="20"/>
          <w:szCs w:val="20"/>
        </w:rPr>
        <w:t xml:space="preserve"> </w:t>
      </w:r>
    </w:p>
    <w:p w14:paraId="2F350CF2" w14:textId="4254DD1E" w:rsidR="002E61F3" w:rsidRDefault="00706CA6" w:rsidP="00176F8A">
      <w:pPr>
        <w:pStyle w:val="NoSpacing"/>
        <w:spacing w:after="60"/>
        <w:ind w:left="426"/>
        <w:rPr>
          <w:rStyle w:val="Hyperlink"/>
          <w:rFonts w:ascii="Segoe UI" w:hAnsi="Segoe UI" w:cs="Segoe UI"/>
          <w:i/>
          <w:color w:val="auto"/>
          <w:sz w:val="20"/>
          <w:szCs w:val="20"/>
          <w:u w:val="none"/>
        </w:rPr>
      </w:pPr>
      <w:hyperlink r:id="rId8" w:history="1">
        <w:r w:rsidR="002E61F3" w:rsidRPr="002E61F3">
          <w:rPr>
            <w:rStyle w:val="Hyperlink"/>
            <w:rFonts w:ascii="Segoe UI Semibold" w:hAnsi="Segoe UI Semibold" w:cs="Segoe UI Semibold"/>
            <w:color w:val="auto"/>
            <w:sz w:val="20"/>
            <w:szCs w:val="20"/>
          </w:rPr>
          <w:t>PL/2024/04549</w:t>
        </w:r>
      </w:hyperlink>
      <w:r w:rsidR="002E61F3" w:rsidRPr="002E61F3">
        <w:rPr>
          <w:rStyle w:val="Hyperlink"/>
          <w:rFonts w:ascii="Segoe UI" w:hAnsi="Segoe UI" w:cs="Segoe UI"/>
          <w:color w:val="auto"/>
          <w:sz w:val="20"/>
          <w:szCs w:val="20"/>
          <w:u w:val="none"/>
        </w:rPr>
        <w:t xml:space="preserve"> - Springfield House 11A Main Street: Replacement of a poorly constructed and structurally failed garage / hobby workshop extension to an original small brick-built garage with a new double-garage. Once the extension has been removed, the original garage will be restored to its original condition and will remain in place as a standalone structure alongside the new double-garage.</w:t>
      </w:r>
    </w:p>
    <w:p w14:paraId="1A03EA00" w14:textId="5DCFDAFE" w:rsidR="000575CD" w:rsidRPr="002E61F3" w:rsidRDefault="002E61F3" w:rsidP="00176F8A">
      <w:pPr>
        <w:pStyle w:val="NoSpacing"/>
        <w:spacing w:after="60"/>
        <w:ind w:left="426"/>
        <w:rPr>
          <w:rFonts w:ascii="Segoe UI" w:hAnsi="Segoe UI" w:cs="Segoe UI"/>
          <w:sz w:val="20"/>
          <w:szCs w:val="20"/>
        </w:rPr>
      </w:pPr>
      <w:r w:rsidRPr="002E61F3">
        <w:rPr>
          <w:rStyle w:val="Hyperlink"/>
          <w:rFonts w:ascii="Segoe UI" w:hAnsi="Segoe UI" w:cs="Segoe UI"/>
          <w:color w:val="auto"/>
          <w:sz w:val="20"/>
          <w:szCs w:val="20"/>
          <w:u w:val="none"/>
        </w:rPr>
        <w:t xml:space="preserve">There </w:t>
      </w:r>
      <w:r>
        <w:rPr>
          <w:rStyle w:val="Hyperlink"/>
          <w:rFonts w:ascii="Segoe UI" w:hAnsi="Segoe UI" w:cs="Segoe UI"/>
          <w:color w:val="auto"/>
          <w:sz w:val="20"/>
          <w:szCs w:val="20"/>
          <w:u w:val="none"/>
        </w:rPr>
        <w:t>were no comments from members of the public. After a brief discussion, p</w:t>
      </w:r>
      <w:r w:rsidR="00270BD7">
        <w:rPr>
          <w:rFonts w:ascii="Segoe UI" w:hAnsi="Segoe UI" w:cs="Segoe UI"/>
          <w:sz w:val="20"/>
          <w:szCs w:val="20"/>
        </w:rPr>
        <w:t xml:space="preserve">roposed by Cllr </w:t>
      </w:r>
      <w:r>
        <w:rPr>
          <w:rFonts w:ascii="Segoe UI" w:hAnsi="Segoe UI" w:cs="Segoe UI"/>
          <w:sz w:val="20"/>
          <w:szCs w:val="20"/>
        </w:rPr>
        <w:t>Tucker</w:t>
      </w:r>
      <w:r w:rsidR="00270BD7">
        <w:rPr>
          <w:rFonts w:ascii="Segoe UI" w:hAnsi="Segoe UI" w:cs="Segoe UI"/>
          <w:sz w:val="20"/>
          <w:szCs w:val="20"/>
        </w:rPr>
        <w:t xml:space="preserve"> seconded by Cllr </w:t>
      </w:r>
      <w:r>
        <w:rPr>
          <w:rFonts w:ascii="Segoe UI" w:hAnsi="Segoe UI" w:cs="Segoe UI"/>
          <w:sz w:val="20"/>
          <w:szCs w:val="20"/>
        </w:rPr>
        <w:t>Banfield</w:t>
      </w:r>
      <w:r w:rsidR="00270BD7">
        <w:rPr>
          <w:rFonts w:ascii="Segoe UI" w:hAnsi="Segoe UI" w:cs="Segoe UI"/>
          <w:sz w:val="20"/>
          <w:szCs w:val="20"/>
        </w:rPr>
        <w:t xml:space="preserve"> it was</w:t>
      </w:r>
      <w:r w:rsidR="00270BD7">
        <w:rPr>
          <w:rFonts w:ascii="Segoe UI Semibold" w:hAnsi="Segoe UI Semibold" w:cs="Segoe UI Semibold"/>
          <w:sz w:val="20"/>
          <w:szCs w:val="20"/>
        </w:rPr>
        <w:t xml:space="preserve"> resolved to respond</w:t>
      </w:r>
      <w:r w:rsidR="00270BD7" w:rsidRPr="00C15EF4">
        <w:rPr>
          <w:rFonts w:ascii="Segoe UI Semibold" w:hAnsi="Segoe UI Semibold" w:cs="Segoe UI Semibold"/>
          <w:sz w:val="20"/>
          <w:szCs w:val="20"/>
        </w:rPr>
        <w:t xml:space="preserve"> </w:t>
      </w:r>
      <w:r>
        <w:rPr>
          <w:rFonts w:ascii="Segoe UI Semibold" w:hAnsi="Segoe UI Semibold" w:cs="Segoe UI Semibold"/>
          <w:sz w:val="20"/>
          <w:szCs w:val="20"/>
        </w:rPr>
        <w:t xml:space="preserve">with NO OBJECTION to </w:t>
      </w:r>
      <w:r w:rsidR="00270BD7">
        <w:rPr>
          <w:rFonts w:ascii="Segoe UI Semibold" w:hAnsi="Segoe UI Semibold" w:cs="Segoe UI Semibold"/>
          <w:sz w:val="20"/>
          <w:szCs w:val="20"/>
        </w:rPr>
        <w:t>the application.</w:t>
      </w:r>
    </w:p>
    <w:p w14:paraId="66332774" w14:textId="5952F00C" w:rsidR="002E61F3" w:rsidRPr="002E61F3" w:rsidRDefault="00706CA6" w:rsidP="00176F8A">
      <w:pPr>
        <w:pStyle w:val="NoSpacing"/>
        <w:spacing w:after="60"/>
        <w:ind w:left="426"/>
        <w:rPr>
          <w:rFonts w:ascii="Segoe UI" w:hAnsi="Segoe UI" w:cs="Segoe UI"/>
          <w:sz w:val="20"/>
          <w:szCs w:val="20"/>
        </w:rPr>
      </w:pPr>
      <w:hyperlink r:id="rId9" w:history="1">
        <w:r w:rsidR="002E61F3" w:rsidRPr="002E61F3">
          <w:rPr>
            <w:rStyle w:val="Hyperlink"/>
            <w:rFonts w:ascii="Segoe UI Semibold" w:hAnsi="Segoe UI Semibold" w:cs="Segoe UI Semibold"/>
            <w:color w:val="auto"/>
            <w:sz w:val="20"/>
            <w:szCs w:val="20"/>
          </w:rPr>
          <w:t>PL/2024/05699</w:t>
        </w:r>
      </w:hyperlink>
      <w:r w:rsidR="002E61F3" w:rsidRPr="002E61F3">
        <w:rPr>
          <w:rFonts w:ascii="Segoe UI Semibold" w:hAnsi="Segoe UI Semibold" w:cs="Segoe UI Semibold"/>
          <w:sz w:val="20"/>
          <w:szCs w:val="20"/>
        </w:rPr>
        <w:t xml:space="preserve"> </w:t>
      </w:r>
      <w:r w:rsidR="002E61F3" w:rsidRPr="002E61F3">
        <w:rPr>
          <w:rFonts w:ascii="Segoe UI" w:hAnsi="Segoe UI" w:cs="Segoe UI"/>
          <w:sz w:val="20"/>
          <w:szCs w:val="20"/>
        </w:rPr>
        <w:t xml:space="preserve">- Wick Farm, 87 Keevil: Lawful development: Existing use | Retention and residential use of caravan. </w:t>
      </w:r>
      <w:r w:rsidR="002E61F3" w:rsidRPr="002E61F3">
        <w:rPr>
          <w:rStyle w:val="Hyperlink"/>
          <w:rFonts w:ascii="Segoe UI" w:hAnsi="Segoe UI" w:cs="Segoe UI"/>
          <w:color w:val="auto"/>
          <w:sz w:val="20"/>
          <w:szCs w:val="20"/>
          <w:u w:val="none"/>
        </w:rPr>
        <w:t xml:space="preserve">There </w:t>
      </w:r>
      <w:r w:rsidR="002E61F3">
        <w:rPr>
          <w:rStyle w:val="Hyperlink"/>
          <w:rFonts w:ascii="Segoe UI" w:hAnsi="Segoe UI" w:cs="Segoe UI"/>
          <w:color w:val="auto"/>
          <w:sz w:val="20"/>
          <w:szCs w:val="20"/>
          <w:u w:val="none"/>
        </w:rPr>
        <w:t>were no comments from members of the public. After a brief discussion, p</w:t>
      </w:r>
      <w:r w:rsidR="00BA3A64">
        <w:rPr>
          <w:rFonts w:ascii="Segoe UI" w:hAnsi="Segoe UI" w:cs="Segoe UI"/>
          <w:sz w:val="20"/>
          <w:szCs w:val="20"/>
        </w:rPr>
        <w:t>roposed by Cllr Banfield</w:t>
      </w:r>
      <w:r w:rsidR="002E61F3">
        <w:rPr>
          <w:rFonts w:ascii="Segoe UI" w:hAnsi="Segoe UI" w:cs="Segoe UI"/>
          <w:sz w:val="20"/>
          <w:szCs w:val="20"/>
        </w:rPr>
        <w:t xml:space="preserve"> seconded by Cllr Kevan it was</w:t>
      </w:r>
      <w:r w:rsidR="002E61F3">
        <w:rPr>
          <w:rFonts w:ascii="Segoe UI Semibold" w:hAnsi="Segoe UI Semibold" w:cs="Segoe UI Semibold"/>
          <w:sz w:val="20"/>
          <w:szCs w:val="20"/>
        </w:rPr>
        <w:t xml:space="preserve"> resolved to respond</w:t>
      </w:r>
      <w:r w:rsidR="002E61F3" w:rsidRPr="00C15EF4">
        <w:rPr>
          <w:rFonts w:ascii="Segoe UI Semibold" w:hAnsi="Segoe UI Semibold" w:cs="Segoe UI Semibold"/>
          <w:sz w:val="20"/>
          <w:szCs w:val="20"/>
        </w:rPr>
        <w:t xml:space="preserve"> </w:t>
      </w:r>
      <w:r w:rsidR="002E61F3">
        <w:rPr>
          <w:rFonts w:ascii="Segoe UI Semibold" w:hAnsi="Segoe UI Semibold" w:cs="Segoe UI Semibold"/>
          <w:sz w:val="20"/>
          <w:szCs w:val="20"/>
        </w:rPr>
        <w:t>with NO OBJECTION to the application.</w:t>
      </w:r>
    </w:p>
    <w:p w14:paraId="01AF6E0A" w14:textId="7B232E4A" w:rsidR="00867483" w:rsidRPr="002E61F3" w:rsidRDefault="00706CA6" w:rsidP="00C848A5">
      <w:pPr>
        <w:pStyle w:val="NoSpacing"/>
        <w:ind w:left="426"/>
        <w:rPr>
          <w:rFonts w:ascii="Segoe UI" w:hAnsi="Segoe UI" w:cs="Segoe UI"/>
          <w:sz w:val="20"/>
          <w:szCs w:val="20"/>
        </w:rPr>
      </w:pPr>
      <w:hyperlink r:id="rId10" w:history="1">
        <w:r w:rsidR="00867483" w:rsidRPr="00867483">
          <w:rPr>
            <w:rStyle w:val="Hyperlink"/>
            <w:rFonts w:ascii="Segoe UI Semibold" w:hAnsi="Segoe UI Semibold" w:cs="Segoe UI Semibold"/>
            <w:color w:val="auto"/>
            <w:sz w:val="20"/>
            <w:szCs w:val="20"/>
          </w:rPr>
          <w:t>PL/2024/05536</w:t>
        </w:r>
      </w:hyperlink>
      <w:r w:rsidR="00621805">
        <w:rPr>
          <w:rFonts w:ascii="Segoe UI" w:hAnsi="Segoe UI" w:cs="Segoe UI"/>
          <w:sz w:val="20"/>
          <w:szCs w:val="20"/>
        </w:rPr>
        <w:t xml:space="preserve"> – The Warren, 82 Main Street</w:t>
      </w:r>
      <w:r w:rsidR="00867483" w:rsidRPr="00867483">
        <w:rPr>
          <w:rFonts w:ascii="Segoe UI" w:hAnsi="Segoe UI" w:cs="Segoe UI"/>
          <w:sz w:val="20"/>
          <w:szCs w:val="20"/>
        </w:rPr>
        <w:t>: Works to Trees in a Conservation Area: Fell Plum tree.</w:t>
      </w:r>
      <w:r w:rsidR="00C848A5">
        <w:rPr>
          <w:rFonts w:ascii="Segoe UI" w:hAnsi="Segoe UI" w:cs="Segoe UI"/>
          <w:sz w:val="20"/>
          <w:szCs w:val="20"/>
        </w:rPr>
        <w:t xml:space="preserve"> </w:t>
      </w:r>
      <w:r w:rsidR="00867483" w:rsidRPr="002E61F3">
        <w:rPr>
          <w:rStyle w:val="Hyperlink"/>
          <w:rFonts w:ascii="Segoe UI" w:hAnsi="Segoe UI" w:cs="Segoe UI"/>
          <w:color w:val="auto"/>
          <w:sz w:val="20"/>
          <w:szCs w:val="20"/>
          <w:u w:val="none"/>
        </w:rPr>
        <w:t xml:space="preserve">There </w:t>
      </w:r>
      <w:r w:rsidR="00867483">
        <w:rPr>
          <w:rStyle w:val="Hyperlink"/>
          <w:rFonts w:ascii="Segoe UI" w:hAnsi="Segoe UI" w:cs="Segoe UI"/>
          <w:color w:val="auto"/>
          <w:sz w:val="20"/>
          <w:szCs w:val="20"/>
          <w:u w:val="none"/>
        </w:rPr>
        <w:t>were no comments from members of the public. P</w:t>
      </w:r>
      <w:r w:rsidR="00BA3A64">
        <w:rPr>
          <w:rFonts w:ascii="Segoe UI" w:hAnsi="Segoe UI" w:cs="Segoe UI"/>
          <w:sz w:val="20"/>
          <w:szCs w:val="20"/>
        </w:rPr>
        <w:t>roposed by Cllr Kevan</w:t>
      </w:r>
      <w:r w:rsidR="00867483">
        <w:rPr>
          <w:rFonts w:ascii="Segoe UI" w:hAnsi="Segoe UI" w:cs="Segoe UI"/>
          <w:sz w:val="20"/>
          <w:szCs w:val="20"/>
        </w:rPr>
        <w:t xml:space="preserve"> seconded by Cllr West it was</w:t>
      </w:r>
      <w:r w:rsidR="00867483">
        <w:rPr>
          <w:rFonts w:ascii="Segoe UI Semibold" w:hAnsi="Segoe UI Semibold" w:cs="Segoe UI Semibold"/>
          <w:sz w:val="20"/>
          <w:szCs w:val="20"/>
        </w:rPr>
        <w:t xml:space="preserve"> resolved to respond</w:t>
      </w:r>
      <w:r w:rsidR="00867483" w:rsidRPr="00C15EF4">
        <w:rPr>
          <w:rFonts w:ascii="Segoe UI Semibold" w:hAnsi="Segoe UI Semibold" w:cs="Segoe UI Semibold"/>
          <w:sz w:val="20"/>
          <w:szCs w:val="20"/>
        </w:rPr>
        <w:t xml:space="preserve"> </w:t>
      </w:r>
      <w:r w:rsidR="00867483">
        <w:rPr>
          <w:rFonts w:ascii="Segoe UI Semibold" w:hAnsi="Segoe UI Semibold" w:cs="Segoe UI Semibold"/>
          <w:sz w:val="20"/>
          <w:szCs w:val="20"/>
        </w:rPr>
        <w:t>with NO OBJECTION to the application.</w:t>
      </w:r>
    </w:p>
    <w:p w14:paraId="754BB44B" w14:textId="22B32627" w:rsidR="002E61F3" w:rsidRPr="00867483" w:rsidRDefault="00BA3A64" w:rsidP="00C848A5">
      <w:pPr>
        <w:pStyle w:val="NoSpacing"/>
        <w:spacing w:after="60"/>
        <w:ind w:left="1134"/>
        <w:rPr>
          <w:rFonts w:ascii="Segoe UI" w:hAnsi="Segoe UI" w:cs="Segoe UI"/>
          <w:i/>
          <w:sz w:val="20"/>
          <w:szCs w:val="20"/>
        </w:rPr>
      </w:pPr>
      <w:r>
        <w:rPr>
          <w:rFonts w:ascii="Segoe UI" w:hAnsi="Segoe UI" w:cs="Segoe UI"/>
          <w:i/>
          <w:sz w:val="20"/>
          <w:szCs w:val="20"/>
        </w:rPr>
        <w:t>Cllr Tucker did not vote on the above</w:t>
      </w:r>
      <w:r w:rsidR="00867483" w:rsidRPr="00867483">
        <w:rPr>
          <w:rFonts w:ascii="Segoe UI" w:hAnsi="Segoe UI" w:cs="Segoe UI"/>
          <w:i/>
          <w:sz w:val="20"/>
          <w:szCs w:val="20"/>
        </w:rPr>
        <w:t xml:space="preserve"> motion</w:t>
      </w:r>
    </w:p>
    <w:p w14:paraId="5A06CB81" w14:textId="77777777" w:rsidR="00DB649A" w:rsidRPr="00E83291" w:rsidRDefault="00DB649A" w:rsidP="00176F8A">
      <w:pPr>
        <w:pStyle w:val="ListParagraph"/>
        <w:numPr>
          <w:ilvl w:val="0"/>
          <w:numId w:val="20"/>
        </w:numPr>
        <w:ind w:left="426" w:hanging="426"/>
        <w:rPr>
          <w:rFonts w:ascii="Segoe UI" w:hAnsi="Segoe UI" w:cs="Segoe UI"/>
          <w:sz w:val="20"/>
          <w:szCs w:val="20"/>
        </w:rPr>
      </w:pPr>
      <w:r w:rsidRPr="00E83291">
        <w:rPr>
          <w:rFonts w:ascii="Segoe UI" w:hAnsi="Segoe UI" w:cs="Segoe UI"/>
          <w:sz w:val="20"/>
          <w:szCs w:val="20"/>
          <w:u w:val="single"/>
          <w:lang w:val="en-US"/>
        </w:rPr>
        <w:t>Submission of Consultee responses</w:t>
      </w:r>
      <w:r w:rsidRPr="00E83291">
        <w:rPr>
          <w:rFonts w:ascii="Segoe UI" w:hAnsi="Segoe UI" w:cs="Segoe UI"/>
          <w:sz w:val="20"/>
          <w:szCs w:val="20"/>
          <w:lang w:val="en-US"/>
        </w:rPr>
        <w:t>: The following submissions since the last meeting were noted:</w:t>
      </w:r>
    </w:p>
    <w:p w14:paraId="3A8119FB" w14:textId="6913BE1B" w:rsidR="00867483" w:rsidRDefault="00176F8A" w:rsidP="00867483">
      <w:pPr>
        <w:pStyle w:val="NormalWeb"/>
        <w:shd w:val="clear" w:color="auto" w:fill="FFFFFF"/>
        <w:spacing w:before="0" w:beforeAutospacing="0" w:after="0" w:afterAutospacing="0"/>
        <w:ind w:left="426"/>
        <w:textAlignment w:val="baseline"/>
        <w:rPr>
          <w:rFonts w:ascii="Segoe UI" w:hAnsi="Segoe UI" w:cs="Segoe UI"/>
          <w:bCs/>
          <w:sz w:val="20"/>
          <w:bdr w:val="none" w:sz="0" w:space="0" w:color="auto" w:frame="1"/>
        </w:rPr>
      </w:pPr>
      <w:r w:rsidRPr="00176F8A">
        <w:rPr>
          <w:rStyle w:val="Hyperlink"/>
          <w:rFonts w:ascii="Segoe UI" w:hAnsi="Segoe UI" w:cs="Segoe UI"/>
          <w:bCs/>
          <w:color w:val="auto"/>
          <w:sz w:val="20"/>
          <w:u w:val="none"/>
          <w:bdr w:val="none" w:sz="0" w:space="0" w:color="auto" w:frame="1"/>
        </w:rPr>
        <w:lastRenderedPageBreak/>
        <w:t>NO OBJECTION SUBJECT TO CONDITIONS</w:t>
      </w:r>
      <w:r w:rsidRPr="00176F8A">
        <w:rPr>
          <w:rStyle w:val="Hyperlink"/>
          <w:rFonts w:ascii="Segoe UI" w:hAnsi="Segoe UI" w:cs="Segoe UI"/>
          <w:bCs/>
          <w:i/>
          <w:color w:val="auto"/>
          <w:sz w:val="20"/>
          <w:u w:val="none"/>
          <w:bdr w:val="none" w:sz="0" w:space="0" w:color="auto" w:frame="1"/>
        </w:rPr>
        <w:t xml:space="preserve"> </w:t>
      </w:r>
      <w:hyperlink r:id="rId11" w:history="1">
        <w:r w:rsidR="00867483" w:rsidRPr="00176F8A">
          <w:rPr>
            <w:rStyle w:val="Hyperlink"/>
            <w:rFonts w:ascii="Segoe UI" w:hAnsi="Segoe UI" w:cs="Segoe UI"/>
            <w:bCs/>
            <w:color w:val="auto"/>
            <w:sz w:val="20"/>
            <w:bdr w:val="none" w:sz="0" w:space="0" w:color="auto" w:frame="1"/>
          </w:rPr>
          <w:t>PL/2024/04025</w:t>
        </w:r>
      </w:hyperlink>
      <w:r w:rsidR="00867483" w:rsidRPr="00176F8A">
        <w:rPr>
          <w:rStyle w:val="Hyperlink"/>
          <w:rFonts w:ascii="Segoe UI" w:hAnsi="Segoe UI" w:cs="Segoe UI"/>
          <w:bCs/>
          <w:color w:val="auto"/>
          <w:sz w:val="20"/>
          <w:u w:val="none"/>
          <w:bdr w:val="none" w:sz="0" w:space="0" w:color="auto" w:frame="1"/>
        </w:rPr>
        <w:t>:</w:t>
      </w:r>
      <w:r w:rsidR="00867483" w:rsidRPr="00176F8A">
        <w:rPr>
          <w:rStyle w:val="Hyperlink"/>
          <w:rFonts w:ascii="Segoe UI" w:hAnsi="Segoe UI" w:cs="Segoe UI"/>
          <w:bCs/>
          <w:color w:val="auto"/>
          <w:sz w:val="20"/>
          <w:bdr w:val="none" w:sz="0" w:space="0" w:color="auto" w:frame="1"/>
        </w:rPr>
        <w:t xml:space="preserve"> </w:t>
      </w:r>
      <w:r w:rsidR="00867483" w:rsidRPr="00792D84">
        <w:rPr>
          <w:rFonts w:ascii="Segoe UI" w:hAnsi="Segoe UI" w:cs="Segoe UI"/>
          <w:bCs/>
          <w:sz w:val="20"/>
          <w:bdr w:val="none" w:sz="0" w:space="0" w:color="auto" w:frame="1"/>
        </w:rPr>
        <w:t>Big Dog Farm: Construction</w:t>
      </w:r>
      <w:r w:rsidR="00867483">
        <w:rPr>
          <w:rFonts w:ascii="Segoe UI" w:hAnsi="Segoe UI" w:cs="Segoe UI"/>
          <w:bCs/>
          <w:sz w:val="20"/>
          <w:bdr w:val="none" w:sz="0" w:space="0" w:color="auto" w:frame="1"/>
        </w:rPr>
        <w:t xml:space="preserve"> </w:t>
      </w:r>
      <w:r w:rsidR="00867483" w:rsidRPr="00792D84">
        <w:rPr>
          <w:rFonts w:ascii="Segoe UI" w:hAnsi="Segoe UI" w:cs="Segoe UI"/>
          <w:bCs/>
          <w:sz w:val="20"/>
          <w:bdr w:val="none" w:sz="0" w:space="0" w:color="auto" w:frame="1"/>
        </w:rPr>
        <w:t>/</w:t>
      </w:r>
      <w:r w:rsidR="00867483">
        <w:rPr>
          <w:rFonts w:ascii="Segoe UI" w:hAnsi="Segoe UI" w:cs="Segoe UI"/>
          <w:bCs/>
          <w:sz w:val="20"/>
          <w:bdr w:val="none" w:sz="0" w:space="0" w:color="auto" w:frame="1"/>
        </w:rPr>
        <w:t xml:space="preserve"> </w:t>
      </w:r>
      <w:r w:rsidR="00867483" w:rsidRPr="00792D84">
        <w:rPr>
          <w:rFonts w:ascii="Segoe UI" w:hAnsi="Segoe UI" w:cs="Segoe UI"/>
          <w:bCs/>
          <w:sz w:val="20"/>
          <w:bdr w:val="none" w:sz="0" w:space="0" w:color="auto" w:frame="1"/>
        </w:rPr>
        <w:t>Reconstruction of historic agricultural buildings (retrospective)</w:t>
      </w:r>
      <w:r w:rsidR="00867483">
        <w:rPr>
          <w:rFonts w:ascii="Segoe UI" w:hAnsi="Segoe UI" w:cs="Segoe UI"/>
          <w:bCs/>
          <w:sz w:val="20"/>
          <w:bdr w:val="none" w:sz="0" w:space="0" w:color="auto" w:frame="1"/>
        </w:rPr>
        <w:t>;</w:t>
      </w:r>
    </w:p>
    <w:p w14:paraId="4564952E" w14:textId="72344EEC" w:rsidR="00867483" w:rsidRPr="00176F8A" w:rsidRDefault="00176F8A" w:rsidP="00176F8A">
      <w:pPr>
        <w:pStyle w:val="NormalWeb"/>
        <w:shd w:val="clear" w:color="auto" w:fill="FFFFFF"/>
        <w:spacing w:before="0" w:beforeAutospacing="0" w:after="60" w:afterAutospacing="0"/>
        <w:ind w:left="426"/>
        <w:textAlignment w:val="baseline"/>
        <w:rPr>
          <w:rFonts w:ascii="Segoe UI" w:hAnsi="Segoe UI" w:cs="Segoe UI"/>
          <w:bCs/>
          <w:sz w:val="20"/>
          <w:bdr w:val="none" w:sz="0" w:space="0" w:color="auto" w:frame="1"/>
        </w:rPr>
      </w:pPr>
      <w:r>
        <w:rPr>
          <w:rFonts w:ascii="Segoe UI" w:hAnsi="Segoe UI" w:cs="Segoe UI"/>
          <w:bCs/>
          <w:sz w:val="20"/>
          <w:bdr w:val="none" w:sz="0" w:space="0" w:color="auto" w:frame="1"/>
        </w:rPr>
        <w:t>NO OBJECTION</w:t>
      </w:r>
      <w:r w:rsidR="00867483">
        <w:rPr>
          <w:rFonts w:ascii="Segoe UI" w:hAnsi="Segoe UI" w:cs="Segoe UI"/>
          <w:bCs/>
          <w:sz w:val="20"/>
          <w:bdr w:val="none" w:sz="0" w:space="0" w:color="auto" w:frame="1"/>
        </w:rPr>
        <w:t xml:space="preserve"> </w:t>
      </w:r>
      <w:hyperlink r:id="rId12" w:history="1">
        <w:r w:rsidR="00867483" w:rsidRPr="00176F8A">
          <w:rPr>
            <w:rStyle w:val="Hyperlink"/>
            <w:rFonts w:ascii="Segoe UI" w:hAnsi="Segoe UI" w:cs="Segoe UI"/>
            <w:bCs/>
            <w:color w:val="auto"/>
            <w:sz w:val="20"/>
            <w:bdr w:val="none" w:sz="0" w:space="0" w:color="auto" w:frame="1"/>
          </w:rPr>
          <w:t>PL/2024/05184</w:t>
        </w:r>
      </w:hyperlink>
      <w:r w:rsidR="00867483">
        <w:rPr>
          <w:rFonts w:ascii="Segoe UI" w:hAnsi="Segoe UI" w:cs="Segoe UI"/>
          <w:bCs/>
          <w:sz w:val="20"/>
          <w:bdr w:val="none" w:sz="0" w:space="0" w:color="auto" w:frame="1"/>
        </w:rPr>
        <w:t xml:space="preserve"> works to trees at Church Farm, Main Street</w:t>
      </w:r>
      <w:r w:rsidR="00867483" w:rsidRPr="00792D84">
        <w:rPr>
          <w:rFonts w:ascii="Segoe UI" w:hAnsi="Segoe UI" w:cs="Segoe UI"/>
          <w:bCs/>
          <w:sz w:val="20"/>
          <w:bdr w:val="none" w:sz="0" w:space="0" w:color="auto" w:frame="1"/>
        </w:rPr>
        <w:t>.</w:t>
      </w:r>
    </w:p>
    <w:p w14:paraId="05EC5295" w14:textId="77777777" w:rsidR="00314372" w:rsidRDefault="00DB649A" w:rsidP="00314372">
      <w:pPr>
        <w:pStyle w:val="NoSpacing"/>
        <w:numPr>
          <w:ilvl w:val="0"/>
          <w:numId w:val="20"/>
        </w:numPr>
        <w:spacing w:after="60"/>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00314372" w:rsidRPr="00314372">
        <w:rPr>
          <w:rFonts w:ascii="Segoe UI" w:hAnsi="Segoe UI" w:cs="Segoe UI"/>
          <w:sz w:val="20"/>
          <w:szCs w:val="20"/>
          <w:lang w:val="en-US"/>
        </w:rPr>
        <w:t xml:space="preserve">: There were no decisions to note. The Clerk reported that </w:t>
      </w:r>
      <w:r w:rsidR="00176F8A" w:rsidRPr="00314372">
        <w:rPr>
          <w:rFonts w:ascii="Segoe UI" w:hAnsi="Segoe UI" w:cs="Segoe UI"/>
          <w:sz w:val="20"/>
          <w:szCs w:val="20"/>
        </w:rPr>
        <w:t xml:space="preserve">WC have moved the decision deadline for </w:t>
      </w:r>
      <w:hyperlink r:id="rId13" w:history="1">
        <w:r w:rsidR="00176F8A" w:rsidRPr="00314372">
          <w:rPr>
            <w:rStyle w:val="Hyperlink"/>
            <w:rFonts w:ascii="Segoe UI" w:hAnsi="Segoe UI" w:cs="Segoe UI"/>
            <w:bCs/>
            <w:color w:val="auto"/>
            <w:sz w:val="20"/>
            <w:bdr w:val="none" w:sz="0" w:space="0" w:color="auto" w:frame="1"/>
          </w:rPr>
          <w:t>PL/2024/04025</w:t>
        </w:r>
      </w:hyperlink>
      <w:r w:rsidR="00176F8A" w:rsidRPr="00314372">
        <w:rPr>
          <w:rFonts w:ascii="Segoe UI" w:hAnsi="Segoe UI" w:cs="Segoe UI"/>
          <w:sz w:val="20"/>
          <w:szCs w:val="20"/>
        </w:rPr>
        <w:t xml:space="preserve"> at Big Dog Farm back to 3</w:t>
      </w:r>
      <w:r w:rsidR="00176F8A" w:rsidRPr="00314372">
        <w:rPr>
          <w:rFonts w:ascii="Segoe UI" w:hAnsi="Segoe UI" w:cs="Segoe UI"/>
          <w:sz w:val="20"/>
          <w:szCs w:val="20"/>
          <w:vertAlign w:val="superscript"/>
        </w:rPr>
        <w:t>rd</w:t>
      </w:r>
      <w:r w:rsidR="00176F8A" w:rsidRPr="00314372">
        <w:rPr>
          <w:rFonts w:ascii="Segoe UI" w:hAnsi="Segoe UI" w:cs="Segoe UI"/>
          <w:sz w:val="20"/>
          <w:szCs w:val="20"/>
        </w:rPr>
        <w:t xml:space="preserve"> July</w:t>
      </w:r>
      <w:r w:rsidR="00314372">
        <w:rPr>
          <w:rFonts w:ascii="Segoe UI" w:hAnsi="Segoe UI" w:cs="Segoe UI"/>
          <w:sz w:val="20"/>
          <w:szCs w:val="20"/>
        </w:rPr>
        <w:t>, and</w:t>
      </w:r>
      <w:r w:rsidR="00176F8A" w:rsidRPr="00314372">
        <w:rPr>
          <w:rFonts w:ascii="Segoe UI" w:hAnsi="Segoe UI" w:cs="Segoe UI"/>
          <w:sz w:val="20"/>
          <w:szCs w:val="20"/>
        </w:rPr>
        <w:t xml:space="preserve"> Cllr Tucker </w:t>
      </w:r>
      <w:r w:rsidR="00314372">
        <w:rPr>
          <w:rFonts w:ascii="Segoe UI" w:hAnsi="Segoe UI" w:cs="Segoe UI"/>
          <w:sz w:val="20"/>
          <w:szCs w:val="20"/>
        </w:rPr>
        <w:t>said</w:t>
      </w:r>
      <w:r w:rsidR="00176F8A" w:rsidRPr="00314372">
        <w:rPr>
          <w:rFonts w:ascii="Segoe UI" w:hAnsi="Segoe UI" w:cs="Segoe UI"/>
          <w:sz w:val="20"/>
          <w:szCs w:val="20"/>
        </w:rPr>
        <w:t xml:space="preserve"> </w:t>
      </w:r>
      <w:r w:rsidR="00314372" w:rsidRPr="00314372">
        <w:rPr>
          <w:rFonts w:ascii="Segoe UI" w:hAnsi="Segoe UI" w:cs="Segoe UI"/>
          <w:sz w:val="20"/>
          <w:szCs w:val="20"/>
        </w:rPr>
        <w:t xml:space="preserve">she was </w:t>
      </w:r>
      <w:r w:rsidR="00176F8A" w:rsidRPr="00314372">
        <w:rPr>
          <w:rFonts w:ascii="Segoe UI" w:hAnsi="Segoe UI" w:cs="Segoe UI"/>
          <w:sz w:val="20"/>
          <w:szCs w:val="20"/>
        </w:rPr>
        <w:t>awaiting further feedback from enforcement</w:t>
      </w:r>
      <w:r w:rsidR="00314372" w:rsidRPr="00314372">
        <w:rPr>
          <w:rFonts w:ascii="Segoe UI" w:hAnsi="Segoe UI" w:cs="Segoe UI"/>
          <w:sz w:val="20"/>
          <w:szCs w:val="20"/>
        </w:rPr>
        <w:t>.</w:t>
      </w:r>
    </w:p>
    <w:p w14:paraId="1BE03463" w14:textId="7D828D8B" w:rsidR="00314372" w:rsidRPr="00E477DC" w:rsidRDefault="00314372" w:rsidP="00E477DC">
      <w:pPr>
        <w:pStyle w:val="NoSpacing"/>
        <w:numPr>
          <w:ilvl w:val="0"/>
          <w:numId w:val="20"/>
        </w:numPr>
        <w:spacing w:after="60"/>
        <w:ind w:left="426" w:hanging="426"/>
        <w:rPr>
          <w:rFonts w:ascii="Segoe UI" w:hAnsi="Segoe UI" w:cs="Segoe UI"/>
          <w:sz w:val="20"/>
          <w:szCs w:val="20"/>
        </w:rPr>
      </w:pPr>
      <w:r>
        <w:rPr>
          <w:rFonts w:ascii="Segoe UI" w:hAnsi="Segoe UI" w:cs="Segoe UI"/>
          <w:sz w:val="20"/>
          <w:szCs w:val="20"/>
          <w:u w:val="single"/>
        </w:rPr>
        <w:t>Village Planning Policy Review</w:t>
      </w:r>
      <w:r>
        <w:rPr>
          <w:rFonts w:ascii="Segoe UI" w:hAnsi="Segoe UI" w:cs="Segoe UI"/>
          <w:sz w:val="20"/>
          <w:szCs w:val="20"/>
        </w:rPr>
        <w:t xml:space="preserve">: </w:t>
      </w:r>
      <w:r w:rsidR="00425CBD">
        <w:rPr>
          <w:rFonts w:ascii="Segoe UI" w:hAnsi="Segoe UI" w:cs="Segoe UI"/>
          <w:sz w:val="20"/>
          <w:szCs w:val="20"/>
        </w:rPr>
        <w:t>The Chair referred</w:t>
      </w:r>
      <w:r>
        <w:rPr>
          <w:rFonts w:ascii="Segoe UI" w:hAnsi="Segoe UI" w:cs="Segoe UI"/>
          <w:sz w:val="20"/>
          <w:szCs w:val="20"/>
        </w:rPr>
        <w:t xml:space="preserve"> to the </w:t>
      </w:r>
      <w:r w:rsidRPr="00314372">
        <w:rPr>
          <w:rFonts w:ascii="Segoe UI" w:hAnsi="Segoe UI" w:cs="Segoe UI"/>
          <w:sz w:val="20"/>
          <w:szCs w:val="20"/>
        </w:rPr>
        <w:t>WC Planning Forum on 25</w:t>
      </w:r>
      <w:r w:rsidRPr="00314372">
        <w:rPr>
          <w:rFonts w:ascii="Segoe UI" w:hAnsi="Segoe UI" w:cs="Segoe UI"/>
          <w:sz w:val="20"/>
          <w:szCs w:val="20"/>
          <w:vertAlign w:val="superscript"/>
        </w:rPr>
        <w:t>th</w:t>
      </w:r>
      <w:r>
        <w:rPr>
          <w:rFonts w:ascii="Segoe UI" w:hAnsi="Segoe UI" w:cs="Segoe UI"/>
          <w:sz w:val="20"/>
          <w:szCs w:val="20"/>
        </w:rPr>
        <w:t xml:space="preserve"> June which he attended on behalf of the Parish Council</w:t>
      </w:r>
      <w:r w:rsidR="00425CBD">
        <w:rPr>
          <w:rFonts w:ascii="Segoe UI" w:hAnsi="Segoe UI" w:cs="Segoe UI"/>
          <w:sz w:val="20"/>
          <w:szCs w:val="20"/>
        </w:rPr>
        <w:t>, and said he would write up his notes for circulation. He noted that the WC Planning Authority was the 4</w:t>
      </w:r>
      <w:r w:rsidR="00425CBD" w:rsidRPr="00425CBD">
        <w:rPr>
          <w:rFonts w:ascii="Segoe UI" w:hAnsi="Segoe UI" w:cs="Segoe UI"/>
          <w:sz w:val="20"/>
          <w:szCs w:val="20"/>
          <w:vertAlign w:val="superscript"/>
        </w:rPr>
        <w:t>th</w:t>
      </w:r>
      <w:r w:rsidR="00425CBD">
        <w:rPr>
          <w:rFonts w:ascii="Segoe UI" w:hAnsi="Segoe UI" w:cs="Segoe UI"/>
          <w:sz w:val="20"/>
          <w:szCs w:val="20"/>
        </w:rPr>
        <w:t xml:space="preserve"> largest planning department in the country, with many </w:t>
      </w:r>
      <w:r w:rsidR="00E477DC">
        <w:rPr>
          <w:rFonts w:ascii="Segoe UI" w:hAnsi="Segoe UI" w:cs="Segoe UI"/>
          <w:sz w:val="20"/>
          <w:szCs w:val="20"/>
        </w:rPr>
        <w:t>different ‘customers’ to consider, including landowners</w:t>
      </w:r>
      <w:r w:rsidRPr="00E477DC">
        <w:rPr>
          <w:rFonts w:ascii="Segoe UI" w:hAnsi="Segoe UI" w:cs="Segoe UI"/>
          <w:sz w:val="20"/>
          <w:szCs w:val="20"/>
        </w:rPr>
        <w:t xml:space="preserve">, developers, </w:t>
      </w:r>
      <w:r w:rsidR="00E477DC">
        <w:rPr>
          <w:rFonts w:ascii="Segoe UI" w:hAnsi="Segoe UI" w:cs="Segoe UI"/>
          <w:sz w:val="20"/>
          <w:szCs w:val="20"/>
        </w:rPr>
        <w:t xml:space="preserve">and residents. </w:t>
      </w:r>
    </w:p>
    <w:p w14:paraId="40026868" w14:textId="6B183F5F" w:rsidR="00E477DC" w:rsidRDefault="000E0D04" w:rsidP="000E0D04">
      <w:pPr>
        <w:pStyle w:val="NoSpacing"/>
        <w:numPr>
          <w:ilvl w:val="0"/>
          <w:numId w:val="20"/>
        </w:numPr>
        <w:spacing w:after="120"/>
        <w:ind w:left="426" w:hanging="426"/>
        <w:rPr>
          <w:rFonts w:ascii="Segoe UI" w:hAnsi="Segoe UI" w:cs="Segoe UI"/>
          <w:sz w:val="20"/>
          <w:szCs w:val="20"/>
        </w:rPr>
      </w:pPr>
      <w:r w:rsidRPr="000E0D04">
        <w:rPr>
          <w:rFonts w:ascii="Segoe UI" w:hAnsi="Segoe UI" w:cs="Segoe UI"/>
          <w:sz w:val="20"/>
          <w:szCs w:val="20"/>
        </w:rPr>
        <w:t xml:space="preserve">Further to </w:t>
      </w:r>
      <w:r w:rsidR="00E477DC" w:rsidRPr="000E0D04">
        <w:rPr>
          <w:rFonts w:ascii="Segoe UI" w:hAnsi="Segoe UI" w:cs="Segoe UI"/>
          <w:sz w:val="20"/>
          <w:szCs w:val="20"/>
        </w:rPr>
        <w:t xml:space="preserve">correspondence regarding </w:t>
      </w:r>
      <w:r>
        <w:rPr>
          <w:rFonts w:ascii="Segoe UI" w:hAnsi="Segoe UI" w:cs="Segoe UI"/>
          <w:sz w:val="20"/>
          <w:szCs w:val="20"/>
        </w:rPr>
        <w:t xml:space="preserve">the </w:t>
      </w:r>
      <w:r w:rsidR="00E477DC" w:rsidRPr="000E0D04">
        <w:rPr>
          <w:rFonts w:ascii="Segoe UI" w:hAnsi="Segoe UI" w:cs="Segoe UI"/>
          <w:sz w:val="20"/>
          <w:szCs w:val="20"/>
        </w:rPr>
        <w:t>erection of a fence at 39 Main Street,</w:t>
      </w:r>
      <w:r w:rsidRPr="000E0D04">
        <w:rPr>
          <w:rFonts w:ascii="Segoe UI" w:hAnsi="Segoe UI" w:cs="Segoe UI"/>
          <w:sz w:val="20"/>
          <w:szCs w:val="20"/>
        </w:rPr>
        <w:t xml:space="preserve"> </w:t>
      </w:r>
      <w:r>
        <w:rPr>
          <w:rFonts w:ascii="Segoe UI" w:hAnsi="Segoe UI" w:cs="Segoe UI"/>
          <w:sz w:val="20"/>
          <w:szCs w:val="20"/>
        </w:rPr>
        <w:t xml:space="preserve">the owners have been advised </w:t>
      </w:r>
      <w:r w:rsidR="00E477DC" w:rsidRPr="000E0D04">
        <w:rPr>
          <w:rFonts w:ascii="Segoe UI" w:hAnsi="Segoe UI" w:cs="Segoe UI"/>
          <w:sz w:val="20"/>
          <w:szCs w:val="20"/>
        </w:rPr>
        <w:t xml:space="preserve">to contact the Planning Authority for advice, which they are now in the process of doing. </w:t>
      </w:r>
    </w:p>
    <w:p w14:paraId="49DF2D2D" w14:textId="10AEEAE4" w:rsidR="00E477DC" w:rsidRPr="00000CC8" w:rsidRDefault="00000CC8" w:rsidP="00000CC8">
      <w:pPr>
        <w:pStyle w:val="NoSpacing"/>
        <w:numPr>
          <w:ilvl w:val="0"/>
          <w:numId w:val="20"/>
        </w:numPr>
        <w:spacing w:after="120"/>
        <w:ind w:left="426" w:hanging="426"/>
        <w:rPr>
          <w:rFonts w:ascii="Segoe UI" w:hAnsi="Segoe UI" w:cs="Segoe UI"/>
          <w:sz w:val="20"/>
          <w:szCs w:val="20"/>
        </w:rPr>
      </w:pPr>
      <w:r w:rsidRPr="00000CC8">
        <w:rPr>
          <w:rFonts w:ascii="Segoe UI" w:hAnsi="Segoe UI" w:cs="Segoe UI"/>
          <w:sz w:val="20"/>
          <w:szCs w:val="20"/>
        </w:rPr>
        <w:t>Members noted r</w:t>
      </w:r>
      <w:r w:rsidR="000E0D04" w:rsidRPr="00000CC8">
        <w:rPr>
          <w:rFonts w:ascii="Segoe UI" w:hAnsi="Segoe UI" w:cs="Segoe UI"/>
          <w:sz w:val="20"/>
          <w:szCs w:val="20"/>
        </w:rPr>
        <w:t xml:space="preserve">eceipt of </w:t>
      </w:r>
      <w:r>
        <w:rPr>
          <w:rFonts w:ascii="Segoe UI" w:hAnsi="Segoe UI" w:cs="Segoe UI"/>
          <w:sz w:val="20"/>
          <w:szCs w:val="20"/>
        </w:rPr>
        <w:t>a Notice of Dead Die and</w:t>
      </w:r>
      <w:r w:rsidR="000E0D04" w:rsidRPr="00000CC8">
        <w:rPr>
          <w:rFonts w:ascii="Segoe UI" w:hAnsi="Segoe UI" w:cs="Segoe UI"/>
          <w:sz w:val="20"/>
          <w:szCs w:val="20"/>
        </w:rPr>
        <w:t xml:space="preserve"> Dangerous Trees(s) application </w:t>
      </w:r>
      <w:hyperlink r:id="rId14" w:history="1">
        <w:r w:rsidR="000E0D04" w:rsidRPr="00000CC8">
          <w:rPr>
            <w:rStyle w:val="Hyperlink"/>
            <w:rFonts w:ascii="Segoe UI" w:hAnsi="Segoe UI" w:cs="Segoe UI"/>
            <w:color w:val="auto"/>
            <w:sz w:val="20"/>
            <w:szCs w:val="20"/>
          </w:rPr>
          <w:t>PL/2024/05923</w:t>
        </w:r>
      </w:hyperlink>
      <w:r w:rsidR="000E0D04" w:rsidRPr="00000CC8">
        <w:rPr>
          <w:rFonts w:ascii="Segoe UI" w:hAnsi="Segoe UI" w:cs="Segoe UI"/>
          <w:sz w:val="20"/>
          <w:szCs w:val="20"/>
        </w:rPr>
        <w:t xml:space="preserve"> at 39 Main Street, which permits the removal of a Maple Tree without a formal application to W</w:t>
      </w:r>
      <w:r w:rsidR="00EF3B02">
        <w:rPr>
          <w:rFonts w:ascii="Segoe UI" w:hAnsi="Segoe UI" w:cs="Segoe UI"/>
          <w:sz w:val="20"/>
          <w:szCs w:val="20"/>
        </w:rPr>
        <w:t>C</w:t>
      </w:r>
      <w:r>
        <w:rPr>
          <w:rFonts w:ascii="Segoe UI" w:hAnsi="Segoe UI" w:cs="Segoe UI"/>
          <w:sz w:val="20"/>
          <w:szCs w:val="20"/>
        </w:rPr>
        <w:t>.</w:t>
      </w:r>
    </w:p>
    <w:p w14:paraId="60B02344" w14:textId="76550E72" w:rsidR="00EF3B02" w:rsidRDefault="00EF3B02" w:rsidP="00EF3B02">
      <w:pPr>
        <w:pStyle w:val="NoSpacing"/>
        <w:spacing w:after="60"/>
        <w:rPr>
          <w:rFonts w:ascii="Segoe UI" w:hAnsi="Segoe UI" w:cs="Segoe UI"/>
          <w:b/>
          <w:sz w:val="20"/>
          <w:szCs w:val="20"/>
        </w:rPr>
      </w:pPr>
      <w:r>
        <w:rPr>
          <w:rFonts w:ascii="Segoe UI" w:hAnsi="Segoe UI" w:cs="Segoe UI"/>
          <w:b/>
          <w:sz w:val="20"/>
          <w:szCs w:val="20"/>
          <w:lang w:val="en-US"/>
        </w:rPr>
        <w:t>24/25 - 29</w:t>
      </w:r>
      <w:r w:rsidRPr="007D4A73">
        <w:rPr>
          <w:rFonts w:ascii="Segoe UI" w:hAnsi="Segoe UI" w:cs="Segoe UI"/>
          <w:b/>
          <w:sz w:val="20"/>
          <w:szCs w:val="20"/>
          <w:lang w:val="en-US"/>
        </w:rPr>
        <w:t xml:space="preserve"> </w:t>
      </w:r>
      <w:r>
        <w:rPr>
          <w:rFonts w:ascii="Segoe UI" w:hAnsi="Segoe UI" w:cs="Segoe UI"/>
          <w:b/>
          <w:sz w:val="20"/>
          <w:szCs w:val="20"/>
        </w:rPr>
        <w:t>Annual Parish Community Meeting 24 May 2024</w:t>
      </w:r>
    </w:p>
    <w:p w14:paraId="079A83C6" w14:textId="147D0323" w:rsidR="00EF3B02" w:rsidRDefault="00EF3B02" w:rsidP="00EF3B02">
      <w:pPr>
        <w:pStyle w:val="NoSpacing"/>
        <w:numPr>
          <w:ilvl w:val="0"/>
          <w:numId w:val="35"/>
        </w:numPr>
        <w:spacing w:after="60"/>
        <w:ind w:left="426" w:hanging="426"/>
        <w:rPr>
          <w:rFonts w:ascii="Segoe UI" w:hAnsi="Segoe UI" w:cs="Segoe UI"/>
          <w:sz w:val="20"/>
          <w:szCs w:val="20"/>
        </w:rPr>
      </w:pPr>
      <w:r>
        <w:rPr>
          <w:rFonts w:ascii="Segoe UI" w:hAnsi="Segoe UI" w:cs="Segoe UI"/>
          <w:sz w:val="20"/>
          <w:szCs w:val="20"/>
        </w:rPr>
        <w:t xml:space="preserve">Members noted </w:t>
      </w:r>
      <w:r w:rsidRPr="005E05A3">
        <w:rPr>
          <w:rFonts w:ascii="Segoe UI" w:hAnsi="Segoe UI" w:cs="Segoe UI"/>
          <w:sz w:val="20"/>
          <w:szCs w:val="20"/>
        </w:rPr>
        <w:t xml:space="preserve">the </w:t>
      </w:r>
      <w:r>
        <w:rPr>
          <w:rFonts w:ascii="Segoe UI" w:hAnsi="Segoe UI" w:cs="Segoe UI"/>
          <w:sz w:val="20"/>
          <w:szCs w:val="20"/>
        </w:rPr>
        <w:t xml:space="preserve">draft </w:t>
      </w:r>
      <w:r w:rsidRPr="005E05A3">
        <w:rPr>
          <w:rFonts w:ascii="Segoe UI" w:hAnsi="Segoe UI" w:cs="Segoe UI"/>
          <w:sz w:val="20"/>
          <w:szCs w:val="20"/>
        </w:rPr>
        <w:t>minutes of the Annua</w:t>
      </w:r>
      <w:r>
        <w:rPr>
          <w:rFonts w:ascii="Segoe UI" w:hAnsi="Segoe UI" w:cs="Segoe UI"/>
          <w:sz w:val="20"/>
          <w:szCs w:val="20"/>
        </w:rPr>
        <w:t>l Parish Community Meeting of 24 May 2024</w:t>
      </w:r>
      <w:r w:rsidR="00BA3A64">
        <w:rPr>
          <w:rFonts w:ascii="Segoe UI" w:hAnsi="Segoe UI" w:cs="Segoe UI"/>
          <w:sz w:val="20"/>
          <w:szCs w:val="20"/>
        </w:rPr>
        <w:t>.</w:t>
      </w:r>
    </w:p>
    <w:p w14:paraId="77A1599B" w14:textId="77777777" w:rsidR="00EE5ED9" w:rsidRDefault="003448EA" w:rsidP="00EE5ED9">
      <w:pPr>
        <w:pStyle w:val="NoSpacing"/>
        <w:numPr>
          <w:ilvl w:val="0"/>
          <w:numId w:val="35"/>
        </w:numPr>
        <w:spacing w:after="60"/>
        <w:ind w:left="426" w:hanging="426"/>
        <w:rPr>
          <w:rFonts w:ascii="Segoe UI" w:hAnsi="Segoe UI" w:cs="Segoe UI"/>
          <w:sz w:val="20"/>
          <w:szCs w:val="20"/>
        </w:rPr>
      </w:pPr>
      <w:r>
        <w:rPr>
          <w:rFonts w:ascii="Segoe UI" w:hAnsi="Segoe UI" w:cs="Segoe UI"/>
          <w:sz w:val="20"/>
          <w:szCs w:val="20"/>
        </w:rPr>
        <w:t>The Chair expressed sincere thanks on the Council</w:t>
      </w:r>
      <w:r w:rsidR="00EE5ED9">
        <w:rPr>
          <w:rFonts w:ascii="Segoe UI" w:hAnsi="Segoe UI" w:cs="Segoe UI"/>
          <w:sz w:val="20"/>
          <w:szCs w:val="20"/>
        </w:rPr>
        <w:t>’s behalf</w:t>
      </w:r>
      <w:r>
        <w:rPr>
          <w:rFonts w:ascii="Segoe UI" w:hAnsi="Segoe UI" w:cs="Segoe UI"/>
          <w:sz w:val="20"/>
          <w:szCs w:val="20"/>
        </w:rPr>
        <w:t xml:space="preserve"> to all the village groups that contributed to </w:t>
      </w:r>
      <w:r w:rsidR="0054608B">
        <w:rPr>
          <w:rFonts w:ascii="Segoe UI" w:hAnsi="Segoe UI" w:cs="Segoe UI"/>
          <w:sz w:val="20"/>
          <w:szCs w:val="20"/>
        </w:rPr>
        <w:t>a vibrant, informative evening, including the Bell Ringers, Rector and wardens of St Leonard’s Church, the Walking group &amp; B</w:t>
      </w:r>
      <w:r w:rsidR="00EF3B02" w:rsidRPr="0054608B">
        <w:rPr>
          <w:rFonts w:ascii="Segoe UI" w:hAnsi="Segoe UI" w:cs="Segoe UI"/>
          <w:sz w:val="20"/>
          <w:szCs w:val="20"/>
        </w:rPr>
        <w:t>us group, Keevil</w:t>
      </w:r>
      <w:r w:rsidR="00EE5ED9">
        <w:rPr>
          <w:rFonts w:ascii="Segoe UI" w:hAnsi="Segoe UI" w:cs="Segoe UI"/>
          <w:sz w:val="20"/>
          <w:szCs w:val="20"/>
        </w:rPr>
        <w:t xml:space="preserve"> Singers,</w:t>
      </w:r>
      <w:r w:rsidR="0054608B">
        <w:rPr>
          <w:rFonts w:ascii="Segoe UI" w:hAnsi="Segoe UI" w:cs="Segoe UI"/>
          <w:sz w:val="20"/>
          <w:szCs w:val="20"/>
        </w:rPr>
        <w:t xml:space="preserve"> Friends of Keevil School, and </w:t>
      </w:r>
      <w:r w:rsidR="00EE5ED9">
        <w:rPr>
          <w:rFonts w:ascii="Segoe UI" w:hAnsi="Segoe UI" w:cs="Segoe UI"/>
          <w:sz w:val="20"/>
          <w:szCs w:val="20"/>
        </w:rPr>
        <w:t>our local Girlguiding group.</w:t>
      </w:r>
    </w:p>
    <w:p w14:paraId="0A0E971A" w14:textId="77777777" w:rsidR="001103D1" w:rsidRDefault="001103D1" w:rsidP="006B05D3">
      <w:pPr>
        <w:pStyle w:val="NoSpacing"/>
        <w:numPr>
          <w:ilvl w:val="0"/>
          <w:numId w:val="35"/>
        </w:numPr>
        <w:ind w:left="426" w:hanging="426"/>
        <w:rPr>
          <w:rFonts w:ascii="Segoe UI" w:hAnsi="Segoe UI" w:cs="Segoe UI"/>
          <w:sz w:val="20"/>
          <w:szCs w:val="20"/>
        </w:rPr>
      </w:pPr>
      <w:r>
        <w:rPr>
          <w:rFonts w:ascii="Segoe UI" w:hAnsi="Segoe UI" w:cs="Segoe UI"/>
          <w:sz w:val="20"/>
          <w:szCs w:val="20"/>
        </w:rPr>
        <w:t>F</w:t>
      </w:r>
      <w:r w:rsidR="00EE5ED9" w:rsidRPr="00EE5ED9">
        <w:rPr>
          <w:rFonts w:ascii="Segoe UI" w:hAnsi="Segoe UI" w:cs="Segoe UI"/>
          <w:sz w:val="20"/>
          <w:szCs w:val="20"/>
        </w:rPr>
        <w:t>ollow-up actions to matters agreed in the meeting</w:t>
      </w:r>
      <w:r>
        <w:rPr>
          <w:rFonts w:ascii="Segoe UI" w:hAnsi="Segoe UI" w:cs="Segoe UI"/>
          <w:sz w:val="20"/>
          <w:szCs w:val="20"/>
        </w:rPr>
        <w:t xml:space="preserve"> were noted as follows:</w:t>
      </w:r>
    </w:p>
    <w:p w14:paraId="1D34940D" w14:textId="6F2822DF" w:rsidR="00EE5ED9" w:rsidRDefault="00551912" w:rsidP="006B05D3">
      <w:pPr>
        <w:pStyle w:val="NoSpacing"/>
        <w:numPr>
          <w:ilvl w:val="1"/>
          <w:numId w:val="35"/>
        </w:numPr>
        <w:ind w:left="709" w:hanging="283"/>
        <w:rPr>
          <w:rFonts w:ascii="Segoe UI" w:hAnsi="Segoe UI" w:cs="Segoe UI"/>
          <w:sz w:val="20"/>
          <w:szCs w:val="20"/>
        </w:rPr>
      </w:pPr>
      <w:r>
        <w:rPr>
          <w:rFonts w:ascii="Segoe UI" w:hAnsi="Segoe UI" w:cs="Segoe UI"/>
          <w:sz w:val="20"/>
          <w:szCs w:val="20"/>
        </w:rPr>
        <w:t>M</w:t>
      </w:r>
      <w:r w:rsidR="006B05D3">
        <w:rPr>
          <w:rFonts w:ascii="Segoe UI" w:hAnsi="Segoe UI" w:cs="Segoe UI"/>
          <w:sz w:val="20"/>
          <w:szCs w:val="20"/>
        </w:rPr>
        <w:t xml:space="preserve">ajority decision not to pursue </w:t>
      </w:r>
      <w:r w:rsidR="00CF2DD5">
        <w:rPr>
          <w:rFonts w:ascii="Segoe UI" w:hAnsi="Segoe UI" w:cs="Segoe UI"/>
          <w:sz w:val="20"/>
          <w:szCs w:val="20"/>
        </w:rPr>
        <w:t xml:space="preserve">a </w:t>
      </w:r>
      <w:r w:rsidR="006B05D3">
        <w:rPr>
          <w:rFonts w:ascii="Segoe UI" w:hAnsi="Segoe UI" w:cs="Segoe UI"/>
          <w:sz w:val="20"/>
          <w:szCs w:val="20"/>
        </w:rPr>
        <w:t>suggestion for a</w:t>
      </w:r>
      <w:r w:rsidR="001103D1" w:rsidRPr="00EE5ED9">
        <w:rPr>
          <w:rFonts w:ascii="Segoe UI" w:hAnsi="Segoe UI" w:cs="Segoe UI"/>
          <w:sz w:val="20"/>
          <w:szCs w:val="20"/>
        </w:rPr>
        <w:t xml:space="preserve"> new waste bin at the top of Main Street</w:t>
      </w:r>
      <w:r w:rsidR="006B05D3">
        <w:rPr>
          <w:rFonts w:ascii="Segoe UI" w:hAnsi="Segoe UI" w:cs="Segoe UI"/>
          <w:sz w:val="20"/>
          <w:szCs w:val="20"/>
        </w:rPr>
        <w:t xml:space="preserve"> further;</w:t>
      </w:r>
    </w:p>
    <w:p w14:paraId="44D539FA" w14:textId="15EE4E13" w:rsidR="00EE5ED9" w:rsidRDefault="00551912" w:rsidP="00132828">
      <w:pPr>
        <w:pStyle w:val="NoSpacing"/>
        <w:numPr>
          <w:ilvl w:val="1"/>
          <w:numId w:val="35"/>
        </w:numPr>
        <w:ind w:left="709" w:hanging="283"/>
        <w:rPr>
          <w:rFonts w:ascii="Segoe UI" w:hAnsi="Segoe UI" w:cs="Segoe UI"/>
          <w:sz w:val="20"/>
          <w:szCs w:val="20"/>
        </w:rPr>
      </w:pPr>
      <w:r>
        <w:rPr>
          <w:rFonts w:ascii="Segoe UI" w:hAnsi="Segoe UI" w:cs="Segoe UI"/>
          <w:sz w:val="20"/>
          <w:szCs w:val="20"/>
        </w:rPr>
        <w:t xml:space="preserve">Continuance </w:t>
      </w:r>
      <w:r w:rsidR="006B05D3">
        <w:rPr>
          <w:rFonts w:ascii="Segoe UI" w:hAnsi="Segoe UI" w:cs="Segoe UI"/>
          <w:sz w:val="20"/>
          <w:szCs w:val="20"/>
        </w:rPr>
        <w:t>with the proposed application to Area Board for support funding for the in-ground trampoline</w:t>
      </w:r>
      <w:r w:rsidR="00CF2DD5">
        <w:rPr>
          <w:rFonts w:ascii="Segoe UI" w:hAnsi="Segoe UI" w:cs="Segoe UI"/>
          <w:sz w:val="20"/>
          <w:szCs w:val="20"/>
        </w:rPr>
        <w:t xml:space="preserve">, and </w:t>
      </w:r>
      <w:r w:rsidR="006B05D3">
        <w:rPr>
          <w:rFonts w:ascii="Segoe UI" w:hAnsi="Segoe UI" w:cs="Segoe UI"/>
          <w:sz w:val="20"/>
          <w:szCs w:val="20"/>
        </w:rPr>
        <w:t>work with Caroline Noonan regarding possible contribution from FOKS;</w:t>
      </w:r>
    </w:p>
    <w:p w14:paraId="01BFCE40" w14:textId="6C91B357" w:rsidR="00132828" w:rsidRDefault="00CF2DD5" w:rsidP="00132828">
      <w:pPr>
        <w:pStyle w:val="NoSpacing"/>
        <w:numPr>
          <w:ilvl w:val="1"/>
          <w:numId w:val="35"/>
        </w:numPr>
        <w:ind w:left="709" w:hanging="283"/>
        <w:rPr>
          <w:rFonts w:ascii="Segoe UI" w:hAnsi="Segoe UI" w:cs="Segoe UI"/>
          <w:sz w:val="20"/>
          <w:szCs w:val="20"/>
        </w:rPr>
      </w:pPr>
      <w:r>
        <w:rPr>
          <w:rFonts w:ascii="Segoe UI" w:hAnsi="Segoe UI" w:cs="Segoe UI"/>
          <w:sz w:val="20"/>
          <w:szCs w:val="20"/>
        </w:rPr>
        <w:t xml:space="preserve">Bike </w:t>
      </w:r>
      <w:r w:rsidR="00EE5ED9" w:rsidRPr="00CF2DD5">
        <w:rPr>
          <w:rFonts w:ascii="Segoe UI" w:hAnsi="Segoe UI" w:cs="Segoe UI"/>
          <w:sz w:val="20"/>
          <w:szCs w:val="20"/>
        </w:rPr>
        <w:t xml:space="preserve">Trail seesaw </w:t>
      </w:r>
      <w:r w:rsidR="00551912">
        <w:rPr>
          <w:rFonts w:ascii="Segoe UI" w:hAnsi="Segoe UI" w:cs="Segoe UI"/>
          <w:sz w:val="20"/>
          <w:szCs w:val="20"/>
        </w:rPr>
        <w:t>to</w:t>
      </w:r>
      <w:r w:rsidR="00044DA5">
        <w:rPr>
          <w:rFonts w:ascii="Segoe UI" w:hAnsi="Segoe UI" w:cs="Segoe UI"/>
          <w:sz w:val="20"/>
          <w:szCs w:val="20"/>
        </w:rPr>
        <w:t xml:space="preserve"> be removed;</w:t>
      </w:r>
    </w:p>
    <w:p w14:paraId="5BFEAC1B" w14:textId="430731B8" w:rsidR="00EE5ED9" w:rsidRDefault="00132828" w:rsidP="0014028B">
      <w:pPr>
        <w:pStyle w:val="NoSpacing"/>
        <w:numPr>
          <w:ilvl w:val="1"/>
          <w:numId w:val="35"/>
        </w:numPr>
        <w:ind w:left="709" w:hanging="283"/>
        <w:rPr>
          <w:rFonts w:ascii="Segoe UI" w:hAnsi="Segoe UI" w:cs="Segoe UI"/>
          <w:sz w:val="20"/>
          <w:szCs w:val="20"/>
        </w:rPr>
      </w:pPr>
      <w:r>
        <w:rPr>
          <w:rFonts w:ascii="Segoe UI" w:hAnsi="Segoe UI" w:cs="Segoe UI"/>
          <w:sz w:val="20"/>
          <w:szCs w:val="20"/>
        </w:rPr>
        <w:t xml:space="preserve">Members embraced </w:t>
      </w:r>
      <w:r w:rsidR="00551912">
        <w:rPr>
          <w:rFonts w:ascii="Segoe UI" w:hAnsi="Segoe UI" w:cs="Segoe UI"/>
          <w:sz w:val="20"/>
          <w:szCs w:val="20"/>
        </w:rPr>
        <w:t>an</w:t>
      </w:r>
      <w:r>
        <w:rPr>
          <w:rFonts w:ascii="Segoe UI" w:hAnsi="Segoe UI" w:cs="Segoe UI"/>
          <w:sz w:val="20"/>
          <w:szCs w:val="20"/>
        </w:rPr>
        <w:t xml:space="preserve"> initiative to carry out a </w:t>
      </w:r>
      <w:r w:rsidR="00551912">
        <w:rPr>
          <w:rFonts w:ascii="Segoe UI" w:hAnsi="Segoe UI" w:cs="Segoe UI"/>
          <w:sz w:val="20"/>
          <w:szCs w:val="20"/>
        </w:rPr>
        <w:t>wider</w:t>
      </w:r>
      <w:r>
        <w:rPr>
          <w:rFonts w:ascii="Segoe UI" w:hAnsi="Segoe UI" w:cs="Segoe UI"/>
          <w:sz w:val="20"/>
          <w:szCs w:val="20"/>
        </w:rPr>
        <w:t xml:space="preserve"> review of playing field use led by Cara Naylor who was forming a residents Focus Group</w:t>
      </w:r>
      <w:r w:rsidR="00EE5ED9" w:rsidRPr="00CF2DD5">
        <w:rPr>
          <w:rFonts w:ascii="Segoe UI" w:hAnsi="Segoe UI" w:cs="Segoe UI"/>
          <w:sz w:val="20"/>
          <w:szCs w:val="20"/>
        </w:rPr>
        <w:t>;</w:t>
      </w:r>
    </w:p>
    <w:p w14:paraId="6045C895" w14:textId="52AEBD31" w:rsidR="00EF3B02" w:rsidRPr="00471530" w:rsidRDefault="00270897" w:rsidP="00471530">
      <w:pPr>
        <w:pStyle w:val="NoSpacing"/>
        <w:numPr>
          <w:ilvl w:val="1"/>
          <w:numId w:val="35"/>
        </w:numPr>
        <w:spacing w:after="120"/>
        <w:ind w:left="709" w:hanging="283"/>
        <w:rPr>
          <w:rFonts w:ascii="Segoe UI" w:hAnsi="Segoe UI" w:cs="Segoe UI"/>
          <w:sz w:val="20"/>
          <w:szCs w:val="20"/>
        </w:rPr>
      </w:pPr>
      <w:r>
        <w:rPr>
          <w:rFonts w:ascii="Segoe UI" w:hAnsi="Segoe UI" w:cs="Segoe UI"/>
          <w:sz w:val="20"/>
          <w:szCs w:val="20"/>
        </w:rPr>
        <w:t>The C</w:t>
      </w:r>
      <w:r w:rsidR="00471530">
        <w:rPr>
          <w:rFonts w:ascii="Segoe UI" w:hAnsi="Segoe UI" w:cs="Segoe UI"/>
          <w:sz w:val="20"/>
          <w:szCs w:val="20"/>
        </w:rPr>
        <w:t>hair reiterated</w:t>
      </w:r>
      <w:r>
        <w:rPr>
          <w:rFonts w:ascii="Segoe UI" w:hAnsi="Segoe UI" w:cs="Segoe UI"/>
          <w:sz w:val="20"/>
          <w:szCs w:val="20"/>
        </w:rPr>
        <w:t xml:space="preserve"> intention</w:t>
      </w:r>
      <w:r w:rsidR="00471530">
        <w:rPr>
          <w:rFonts w:ascii="Segoe UI" w:hAnsi="Segoe UI" w:cs="Segoe UI"/>
          <w:sz w:val="20"/>
          <w:szCs w:val="20"/>
        </w:rPr>
        <w:t>s</w:t>
      </w:r>
      <w:r>
        <w:rPr>
          <w:rFonts w:ascii="Segoe UI" w:hAnsi="Segoe UI" w:cs="Segoe UI"/>
          <w:sz w:val="20"/>
          <w:szCs w:val="20"/>
        </w:rPr>
        <w:t xml:space="preserve"> </w:t>
      </w:r>
      <w:r w:rsidR="00471530">
        <w:rPr>
          <w:rFonts w:ascii="Segoe UI" w:hAnsi="Segoe UI" w:cs="Segoe UI"/>
          <w:sz w:val="20"/>
          <w:szCs w:val="20"/>
        </w:rPr>
        <w:t>for</w:t>
      </w:r>
      <w:r>
        <w:rPr>
          <w:rFonts w:ascii="Segoe UI" w:hAnsi="Segoe UI" w:cs="Segoe UI"/>
          <w:sz w:val="20"/>
          <w:szCs w:val="20"/>
        </w:rPr>
        <w:t xml:space="preserve"> a small working group to review village planning policy</w:t>
      </w:r>
      <w:r w:rsidR="00471530">
        <w:rPr>
          <w:rFonts w:ascii="Segoe UI" w:hAnsi="Segoe UI" w:cs="Segoe UI"/>
          <w:sz w:val="20"/>
          <w:szCs w:val="20"/>
        </w:rPr>
        <w:t xml:space="preserve"> to include one or two residents. He also suggested consulting with </w:t>
      </w:r>
      <w:proofErr w:type="spellStart"/>
      <w:r w:rsidR="00471530">
        <w:rPr>
          <w:rFonts w:ascii="Segoe UI" w:hAnsi="Segoe UI" w:cs="Segoe UI"/>
          <w:sz w:val="20"/>
          <w:szCs w:val="20"/>
        </w:rPr>
        <w:t>Nic</w:t>
      </w:r>
      <w:proofErr w:type="spellEnd"/>
      <w:r w:rsidR="00471530">
        <w:rPr>
          <w:rFonts w:ascii="Segoe UI" w:hAnsi="Segoe UI" w:cs="Segoe UI"/>
          <w:sz w:val="20"/>
          <w:szCs w:val="20"/>
        </w:rPr>
        <w:t xml:space="preserve"> Thomas, WC Director of Planning.</w:t>
      </w:r>
    </w:p>
    <w:p w14:paraId="234D2230" w14:textId="347F7CDF" w:rsidR="00C11224" w:rsidRPr="007D4A73" w:rsidRDefault="0014028B" w:rsidP="00C11224">
      <w:pPr>
        <w:pStyle w:val="NoSpacing"/>
        <w:spacing w:after="120"/>
        <w:rPr>
          <w:rFonts w:ascii="Segoe UI" w:hAnsi="Segoe UI" w:cs="Segoe UI"/>
          <w:b/>
          <w:sz w:val="20"/>
          <w:szCs w:val="20"/>
        </w:rPr>
      </w:pPr>
      <w:r>
        <w:rPr>
          <w:rFonts w:ascii="Segoe UI" w:hAnsi="Segoe UI" w:cs="Segoe UI"/>
          <w:b/>
          <w:sz w:val="20"/>
          <w:szCs w:val="20"/>
          <w:lang w:val="en-US"/>
        </w:rPr>
        <w:t>24/25 - 30</w:t>
      </w:r>
      <w:r w:rsidR="00C11224" w:rsidRPr="007D4A73">
        <w:rPr>
          <w:rFonts w:ascii="Segoe UI" w:hAnsi="Segoe UI" w:cs="Segoe UI"/>
          <w:b/>
          <w:sz w:val="20"/>
          <w:szCs w:val="20"/>
          <w:lang w:val="en-US"/>
        </w:rPr>
        <w:t xml:space="preserve"> MEMBER PORTFOLIO REPORTS AND UPDATES</w:t>
      </w:r>
    </w:p>
    <w:p w14:paraId="61254DD3" w14:textId="34792434" w:rsidR="00C11224" w:rsidRPr="00C96F13" w:rsidRDefault="00C431A6" w:rsidP="00CF398C">
      <w:pPr>
        <w:pStyle w:val="NoSpacing"/>
        <w:spacing w:after="60"/>
        <w:rPr>
          <w:rFonts w:ascii="Segoe UI" w:hAnsi="Segoe UI" w:cs="Segoe UI"/>
          <w:b/>
          <w:sz w:val="20"/>
          <w:szCs w:val="20"/>
          <w:lang w:val="en-US"/>
        </w:rPr>
      </w:pPr>
      <w:r>
        <w:rPr>
          <w:rFonts w:ascii="Segoe UI" w:hAnsi="Segoe UI" w:cs="Segoe UI"/>
          <w:b/>
          <w:sz w:val="20"/>
          <w:szCs w:val="20"/>
          <w:lang w:val="en-US"/>
        </w:rPr>
        <w:t>24/25 –</w:t>
      </w:r>
      <w:r w:rsidR="002E422F">
        <w:rPr>
          <w:rFonts w:ascii="Segoe UI" w:hAnsi="Segoe UI" w:cs="Segoe UI"/>
          <w:b/>
          <w:sz w:val="20"/>
          <w:szCs w:val="20"/>
          <w:lang w:val="en-US"/>
        </w:rPr>
        <w:t xml:space="preserve"> </w:t>
      </w:r>
      <w:r w:rsidR="0014028B">
        <w:rPr>
          <w:rFonts w:ascii="Segoe UI" w:hAnsi="Segoe UI" w:cs="Segoe UI"/>
          <w:b/>
          <w:sz w:val="20"/>
          <w:szCs w:val="20"/>
          <w:lang w:val="en-US"/>
        </w:rPr>
        <w:t>30</w:t>
      </w:r>
      <w:r>
        <w:rPr>
          <w:rFonts w:ascii="Segoe UI" w:hAnsi="Segoe UI" w:cs="Segoe UI"/>
          <w:b/>
          <w:sz w:val="20"/>
          <w:szCs w:val="20"/>
          <w:lang w:val="en-US"/>
        </w:rPr>
        <w:t>.1</w:t>
      </w:r>
      <w:r w:rsidR="00C11224" w:rsidRPr="007D4A73">
        <w:rPr>
          <w:rFonts w:ascii="Segoe UI" w:hAnsi="Segoe UI" w:cs="Segoe UI"/>
          <w:b/>
          <w:sz w:val="20"/>
          <w:szCs w:val="20"/>
          <w:lang w:val="en-US"/>
        </w:rPr>
        <w:t xml:space="preserve"> </w:t>
      </w:r>
      <w:r w:rsidR="00C11224">
        <w:rPr>
          <w:rFonts w:ascii="Segoe UI" w:hAnsi="Segoe UI" w:cs="Segoe UI"/>
          <w:b/>
          <w:sz w:val="20"/>
          <w:szCs w:val="20"/>
          <w:lang w:val="en-US"/>
        </w:rPr>
        <w:t>Access &amp; Public Rights of Way (PROW)</w:t>
      </w:r>
    </w:p>
    <w:p w14:paraId="339FFA3A" w14:textId="78A1F6B3" w:rsidR="000B7182" w:rsidRDefault="009C2735" w:rsidP="000B7182">
      <w:pPr>
        <w:pStyle w:val="NoSpacing"/>
        <w:numPr>
          <w:ilvl w:val="0"/>
          <w:numId w:val="5"/>
        </w:numPr>
        <w:spacing w:after="60"/>
        <w:ind w:left="426" w:hanging="426"/>
        <w:rPr>
          <w:rFonts w:ascii="Segoe UI" w:hAnsi="Segoe UI" w:cs="Segoe UI"/>
          <w:sz w:val="20"/>
        </w:rPr>
      </w:pPr>
      <w:r>
        <w:rPr>
          <w:rFonts w:ascii="Segoe UI" w:hAnsi="Segoe UI" w:cs="Segoe UI"/>
          <w:sz w:val="20"/>
          <w:u w:val="single"/>
        </w:rPr>
        <w:t>F</w:t>
      </w:r>
      <w:r w:rsidRPr="00716585">
        <w:rPr>
          <w:rFonts w:ascii="Segoe UI" w:hAnsi="Segoe UI" w:cs="Segoe UI"/>
          <w:sz w:val="20"/>
          <w:u w:val="single"/>
        </w:rPr>
        <w:t>ootpath to Butts Lane from Recreation Ground</w:t>
      </w:r>
      <w:r>
        <w:rPr>
          <w:rFonts w:ascii="Segoe UI" w:hAnsi="Segoe UI" w:cs="Segoe UI"/>
          <w:sz w:val="20"/>
        </w:rPr>
        <w:t>:</w:t>
      </w:r>
      <w:r w:rsidR="00D17385">
        <w:rPr>
          <w:rFonts w:ascii="Segoe UI" w:hAnsi="Segoe UI" w:cs="Segoe UI"/>
          <w:sz w:val="20"/>
        </w:rPr>
        <w:t xml:space="preserve"> </w:t>
      </w:r>
      <w:r w:rsidR="000B7182">
        <w:rPr>
          <w:rFonts w:ascii="Segoe UI" w:hAnsi="Segoe UI" w:cs="Segoe UI"/>
          <w:sz w:val="20"/>
        </w:rPr>
        <w:t xml:space="preserve">Following a meeting with the ROW officer, the Chair and Vice-Chair </w:t>
      </w:r>
      <w:r w:rsidR="005C5A0B">
        <w:rPr>
          <w:rFonts w:ascii="Segoe UI" w:hAnsi="Segoe UI" w:cs="Segoe UI"/>
          <w:sz w:val="20"/>
        </w:rPr>
        <w:t>outlined the challenges</w:t>
      </w:r>
      <w:r w:rsidR="007053D7">
        <w:rPr>
          <w:rFonts w:ascii="Segoe UI" w:hAnsi="Segoe UI" w:cs="Segoe UI"/>
          <w:sz w:val="20"/>
        </w:rPr>
        <w:t xml:space="preserve"> involved</w:t>
      </w:r>
      <w:r w:rsidR="005C5A0B">
        <w:rPr>
          <w:rFonts w:ascii="Segoe UI" w:hAnsi="Segoe UI" w:cs="Segoe UI"/>
          <w:sz w:val="20"/>
        </w:rPr>
        <w:t xml:space="preserve">, </w:t>
      </w:r>
      <w:r w:rsidR="007053D7">
        <w:rPr>
          <w:rFonts w:ascii="Segoe UI" w:hAnsi="Segoe UI" w:cs="Segoe UI"/>
          <w:sz w:val="20"/>
        </w:rPr>
        <w:t>including</w:t>
      </w:r>
      <w:r w:rsidR="005C5A0B">
        <w:rPr>
          <w:rFonts w:ascii="Segoe UI" w:hAnsi="Segoe UI" w:cs="Segoe UI"/>
          <w:sz w:val="20"/>
        </w:rPr>
        <w:t xml:space="preserve"> that changes to the Definitive Map necessary </w:t>
      </w:r>
      <w:r w:rsidR="007053D7">
        <w:rPr>
          <w:rFonts w:ascii="Segoe UI" w:hAnsi="Segoe UI" w:cs="Segoe UI"/>
          <w:sz w:val="20"/>
        </w:rPr>
        <w:t xml:space="preserve">to embed the currently used path would take around 20 years due to backlog of applications, and the liability risks involved with improvement measures without such amendments in place. After some discussion, </w:t>
      </w:r>
      <w:r w:rsidR="007053D7" w:rsidRPr="00551912">
        <w:rPr>
          <w:rFonts w:ascii="Segoe UI Semibold" w:hAnsi="Segoe UI Semibold" w:cs="Segoe UI Semibold"/>
          <w:sz w:val="20"/>
        </w:rPr>
        <w:t>Members agreed no further action be taken</w:t>
      </w:r>
      <w:r w:rsidR="007053D7">
        <w:rPr>
          <w:rFonts w:ascii="Segoe UI" w:hAnsi="Segoe UI" w:cs="Segoe UI"/>
          <w:sz w:val="20"/>
        </w:rPr>
        <w:t>, and that the Chair and V</w:t>
      </w:r>
      <w:r w:rsidR="00551912">
        <w:rPr>
          <w:rFonts w:ascii="Segoe UI" w:hAnsi="Segoe UI" w:cs="Segoe UI"/>
          <w:sz w:val="20"/>
        </w:rPr>
        <w:t>ice-Chair would meet with representatives of the Community Shed.</w:t>
      </w:r>
    </w:p>
    <w:p w14:paraId="6F27C68F" w14:textId="47E5A771" w:rsidR="006A214C" w:rsidRPr="006A214C" w:rsidRDefault="009C2735" w:rsidP="004D50B8">
      <w:pPr>
        <w:pStyle w:val="NoSpacing"/>
        <w:numPr>
          <w:ilvl w:val="0"/>
          <w:numId w:val="5"/>
        </w:numPr>
        <w:spacing w:after="120"/>
        <w:ind w:left="426" w:hanging="426"/>
        <w:rPr>
          <w:rFonts w:ascii="Segoe UI" w:hAnsi="Segoe UI" w:cs="Segoe UI"/>
          <w:sz w:val="20"/>
        </w:rPr>
      </w:pPr>
      <w:r w:rsidRPr="00716585">
        <w:rPr>
          <w:rFonts w:ascii="Segoe UI" w:hAnsi="Segoe UI" w:cs="Segoe UI"/>
          <w:sz w:val="20"/>
          <w:szCs w:val="20"/>
          <w:u w:val="single"/>
        </w:rPr>
        <w:t>Wick Bridge ROW</w:t>
      </w:r>
      <w:r>
        <w:rPr>
          <w:rFonts w:ascii="Segoe UI" w:hAnsi="Segoe UI" w:cs="Segoe UI"/>
          <w:sz w:val="20"/>
          <w:szCs w:val="20"/>
        </w:rPr>
        <w:t xml:space="preserve">: </w:t>
      </w:r>
      <w:r w:rsidR="006A214C">
        <w:rPr>
          <w:rFonts w:ascii="Segoe UI" w:hAnsi="Segoe UI" w:cs="Segoe UI"/>
          <w:sz w:val="20"/>
          <w:szCs w:val="20"/>
        </w:rPr>
        <w:t>Cllr Tucker reported pipework to the culvert is now complete and work to install the second kissing gate is now going ahead. A third gate on the far side of the field may</w:t>
      </w:r>
      <w:r w:rsidR="00C848A5">
        <w:rPr>
          <w:rFonts w:ascii="Segoe UI" w:hAnsi="Segoe UI" w:cs="Segoe UI"/>
          <w:sz w:val="20"/>
          <w:szCs w:val="20"/>
        </w:rPr>
        <w:t xml:space="preserve"> also be considered</w:t>
      </w:r>
      <w:r w:rsidR="006A214C">
        <w:rPr>
          <w:rFonts w:ascii="Segoe UI" w:hAnsi="Segoe UI" w:cs="Segoe UI"/>
          <w:sz w:val="20"/>
          <w:szCs w:val="20"/>
        </w:rPr>
        <w:t>.</w:t>
      </w:r>
    </w:p>
    <w:p w14:paraId="1D215D10" w14:textId="278A7E4E" w:rsidR="000A16BB" w:rsidRPr="007D4A73" w:rsidRDefault="006A214C" w:rsidP="00F50D24">
      <w:pPr>
        <w:pStyle w:val="NoSpacing"/>
        <w:spacing w:after="60"/>
        <w:rPr>
          <w:rFonts w:ascii="Segoe UI" w:hAnsi="Segoe UI" w:cs="Segoe UI"/>
          <w:b/>
          <w:sz w:val="20"/>
          <w:szCs w:val="20"/>
        </w:rPr>
      </w:pPr>
      <w:r>
        <w:rPr>
          <w:rFonts w:ascii="Segoe UI" w:hAnsi="Segoe UI" w:cs="Segoe UI"/>
          <w:b/>
          <w:sz w:val="20"/>
          <w:szCs w:val="20"/>
          <w:lang w:val="en-US"/>
        </w:rPr>
        <w:t>24/25 – 30</w:t>
      </w:r>
      <w:r w:rsidR="000A16BB">
        <w:rPr>
          <w:rFonts w:ascii="Segoe UI" w:hAnsi="Segoe UI" w:cs="Segoe UI"/>
          <w:b/>
          <w:sz w:val="20"/>
          <w:szCs w:val="20"/>
          <w:lang w:val="en-US"/>
        </w:rPr>
        <w:t>.2</w:t>
      </w:r>
      <w:r w:rsidR="000A16BB" w:rsidRPr="007D4A73">
        <w:rPr>
          <w:rFonts w:ascii="Segoe UI" w:hAnsi="Segoe UI" w:cs="Segoe UI"/>
          <w:b/>
          <w:sz w:val="20"/>
          <w:szCs w:val="20"/>
          <w:lang w:val="en-US"/>
        </w:rPr>
        <w:t xml:space="preserve"> Banfield Recreation Ground</w:t>
      </w:r>
    </w:p>
    <w:p w14:paraId="76427E25" w14:textId="459BEC77" w:rsidR="006C4613" w:rsidRDefault="00596EF4" w:rsidP="004D50B8">
      <w:pPr>
        <w:pStyle w:val="NoSpacing"/>
        <w:numPr>
          <w:ilvl w:val="0"/>
          <w:numId w:val="6"/>
        </w:numPr>
        <w:spacing w:after="60"/>
        <w:ind w:left="426" w:hanging="426"/>
        <w:rPr>
          <w:rFonts w:ascii="Segoe UI" w:hAnsi="Segoe UI" w:cs="Segoe UI"/>
          <w:sz w:val="20"/>
          <w:szCs w:val="20"/>
        </w:rPr>
      </w:pPr>
      <w:r>
        <w:rPr>
          <w:rFonts w:ascii="Segoe UI" w:hAnsi="Segoe UI" w:cs="Segoe UI"/>
          <w:sz w:val="20"/>
          <w:szCs w:val="20"/>
          <w:u w:val="single"/>
        </w:rPr>
        <w:t>Equipment</w:t>
      </w:r>
      <w:r w:rsidR="000A16BB">
        <w:rPr>
          <w:rFonts w:ascii="Segoe UI" w:hAnsi="Segoe UI" w:cs="Segoe UI"/>
          <w:sz w:val="20"/>
          <w:szCs w:val="20"/>
        </w:rPr>
        <w:t xml:space="preserve">: </w:t>
      </w:r>
      <w:r w:rsidR="006A214C">
        <w:rPr>
          <w:rFonts w:ascii="Segoe UI" w:hAnsi="Segoe UI" w:cs="Segoe UI"/>
          <w:sz w:val="20"/>
          <w:szCs w:val="20"/>
        </w:rPr>
        <w:t>See above items 27(</w:t>
      </w:r>
      <w:proofErr w:type="spellStart"/>
      <w:r w:rsidR="006A214C">
        <w:rPr>
          <w:rFonts w:ascii="Segoe UI" w:hAnsi="Segoe UI" w:cs="Segoe UI"/>
          <w:sz w:val="20"/>
          <w:szCs w:val="20"/>
        </w:rPr>
        <w:t>i</w:t>
      </w:r>
      <w:proofErr w:type="spellEnd"/>
      <w:r w:rsidR="006A214C">
        <w:rPr>
          <w:rFonts w:ascii="Segoe UI" w:hAnsi="Segoe UI" w:cs="Segoe UI"/>
          <w:sz w:val="20"/>
          <w:szCs w:val="20"/>
        </w:rPr>
        <w:t>) and 29(iii) b, c, &amp; d. Cllr Kevan will go forward with an application to the Area Board</w:t>
      </w:r>
      <w:r>
        <w:rPr>
          <w:rFonts w:ascii="Segoe UI" w:hAnsi="Segoe UI" w:cs="Segoe UI"/>
          <w:sz w:val="20"/>
          <w:szCs w:val="20"/>
        </w:rPr>
        <w:t xml:space="preserve"> for the in-ground trampoline</w:t>
      </w:r>
      <w:r w:rsidR="00954C4E">
        <w:rPr>
          <w:rFonts w:ascii="Segoe UI" w:hAnsi="Segoe UI" w:cs="Segoe UI"/>
          <w:sz w:val="20"/>
          <w:szCs w:val="20"/>
        </w:rPr>
        <w:t xml:space="preserve">. </w:t>
      </w:r>
      <w:r>
        <w:rPr>
          <w:rFonts w:ascii="Segoe UI" w:hAnsi="Segoe UI" w:cs="Segoe UI"/>
          <w:sz w:val="20"/>
          <w:szCs w:val="20"/>
        </w:rPr>
        <w:t xml:space="preserve">Representatives from Steeple Ashton have expressed an interest in the bike trail seesaw which all councillors agreed to. Cllr Kevan </w:t>
      </w:r>
      <w:r w:rsidR="00954C4E">
        <w:rPr>
          <w:rFonts w:ascii="Segoe UI" w:hAnsi="Segoe UI" w:cs="Segoe UI"/>
          <w:sz w:val="20"/>
          <w:szCs w:val="20"/>
        </w:rPr>
        <w:t xml:space="preserve">would provide whatever </w:t>
      </w:r>
      <w:r w:rsidR="006A214C">
        <w:rPr>
          <w:rFonts w:ascii="Segoe UI" w:hAnsi="Segoe UI" w:cs="Segoe UI"/>
          <w:sz w:val="20"/>
          <w:szCs w:val="20"/>
        </w:rPr>
        <w:t xml:space="preserve">support </w:t>
      </w:r>
      <w:r w:rsidR="00954C4E">
        <w:rPr>
          <w:rFonts w:ascii="Segoe UI" w:hAnsi="Segoe UI" w:cs="Segoe UI"/>
          <w:sz w:val="20"/>
          <w:szCs w:val="20"/>
        </w:rPr>
        <w:t xml:space="preserve">was needed to </w:t>
      </w:r>
      <w:r w:rsidR="006A214C">
        <w:rPr>
          <w:rFonts w:ascii="Segoe UI" w:hAnsi="Segoe UI" w:cs="Segoe UI"/>
          <w:sz w:val="20"/>
          <w:szCs w:val="20"/>
        </w:rPr>
        <w:t>the Focus Group</w:t>
      </w:r>
      <w:r w:rsidR="00954C4E">
        <w:rPr>
          <w:rFonts w:ascii="Segoe UI" w:hAnsi="Segoe UI" w:cs="Segoe UI"/>
          <w:sz w:val="20"/>
          <w:szCs w:val="20"/>
        </w:rPr>
        <w:t>, which he emphasised was a very positive step fo</w:t>
      </w:r>
      <w:r>
        <w:rPr>
          <w:rFonts w:ascii="Segoe UI" w:hAnsi="Segoe UI" w:cs="Segoe UI"/>
          <w:sz w:val="20"/>
          <w:szCs w:val="20"/>
        </w:rPr>
        <w:t>rward in community engagement; n</w:t>
      </w:r>
      <w:r w:rsidR="00954C4E">
        <w:rPr>
          <w:rFonts w:ascii="Segoe UI" w:hAnsi="Segoe UI" w:cs="Segoe UI"/>
          <w:sz w:val="20"/>
          <w:szCs w:val="20"/>
        </w:rPr>
        <w:t xml:space="preserve">o </w:t>
      </w:r>
      <w:r>
        <w:rPr>
          <w:rFonts w:ascii="Segoe UI" w:hAnsi="Segoe UI" w:cs="Segoe UI"/>
          <w:sz w:val="20"/>
          <w:szCs w:val="20"/>
        </w:rPr>
        <w:t>other</w:t>
      </w:r>
      <w:r w:rsidR="00954C4E">
        <w:rPr>
          <w:rFonts w:ascii="Segoe UI" w:hAnsi="Segoe UI" w:cs="Segoe UI"/>
          <w:sz w:val="20"/>
          <w:szCs w:val="20"/>
        </w:rPr>
        <w:t xml:space="preserve"> involvement from the PC was needed for the time being. </w:t>
      </w:r>
    </w:p>
    <w:p w14:paraId="7B4D703A" w14:textId="70BAC35D" w:rsidR="00BA3A64" w:rsidRPr="00C848A5" w:rsidRDefault="000A16BB" w:rsidP="00BA3A64">
      <w:pPr>
        <w:pStyle w:val="NoSpacing"/>
        <w:numPr>
          <w:ilvl w:val="0"/>
          <w:numId w:val="6"/>
        </w:numPr>
        <w:spacing w:after="120"/>
        <w:ind w:left="426" w:hanging="426"/>
        <w:rPr>
          <w:rFonts w:ascii="Segoe UI" w:hAnsi="Segoe UI" w:cs="Segoe UI"/>
          <w:sz w:val="20"/>
          <w:szCs w:val="20"/>
          <w:lang w:val="en-US"/>
        </w:rPr>
      </w:pPr>
      <w:r w:rsidRPr="00B97206">
        <w:rPr>
          <w:rFonts w:ascii="Segoe UI" w:hAnsi="Segoe UI" w:cs="Segoe UI"/>
          <w:sz w:val="20"/>
          <w:szCs w:val="20"/>
          <w:u w:val="single"/>
          <w:lang w:val="en-US"/>
        </w:rPr>
        <w:t>Access path to memorial bench</w:t>
      </w:r>
      <w:r>
        <w:rPr>
          <w:rFonts w:ascii="Segoe UI" w:hAnsi="Segoe UI" w:cs="Segoe UI"/>
          <w:sz w:val="20"/>
          <w:szCs w:val="20"/>
          <w:lang w:val="en-US"/>
        </w:rPr>
        <w:t xml:space="preserve">: </w:t>
      </w:r>
      <w:r w:rsidR="00954C4E">
        <w:rPr>
          <w:rFonts w:ascii="Segoe UI" w:hAnsi="Segoe UI" w:cs="Segoe UI"/>
          <w:sz w:val="20"/>
          <w:szCs w:val="20"/>
          <w:lang w:val="en-US"/>
        </w:rPr>
        <w:t>Cllr West reported that he had discussed with members of the WI and it had been agreed that the access path was no longer needed</w:t>
      </w:r>
      <w:r>
        <w:rPr>
          <w:rFonts w:ascii="Segoe UI" w:hAnsi="Segoe UI" w:cs="Segoe UI"/>
          <w:sz w:val="20"/>
          <w:szCs w:val="20"/>
          <w:lang w:val="en-US"/>
        </w:rPr>
        <w:t>.</w:t>
      </w:r>
    </w:p>
    <w:p w14:paraId="5F637902" w14:textId="3122EC73" w:rsidR="00E40BBF" w:rsidRDefault="00C431A6" w:rsidP="00F50D24">
      <w:pPr>
        <w:pStyle w:val="NoSpacing"/>
        <w:spacing w:after="60"/>
        <w:jc w:val="both"/>
        <w:rPr>
          <w:rFonts w:ascii="Segoe UI" w:hAnsi="Segoe UI" w:cs="Segoe UI"/>
          <w:b/>
          <w:sz w:val="20"/>
          <w:szCs w:val="20"/>
          <w:lang w:val="en-US"/>
        </w:rPr>
      </w:pPr>
      <w:r>
        <w:rPr>
          <w:rFonts w:ascii="Segoe UI" w:hAnsi="Segoe UI" w:cs="Segoe UI"/>
          <w:b/>
          <w:sz w:val="20"/>
          <w:szCs w:val="20"/>
          <w:lang w:val="en-US"/>
        </w:rPr>
        <w:t xml:space="preserve">24/25 </w:t>
      </w:r>
      <w:r w:rsidR="00E40BBF">
        <w:rPr>
          <w:rFonts w:ascii="Segoe UI" w:hAnsi="Segoe UI" w:cs="Segoe UI"/>
          <w:b/>
          <w:sz w:val="20"/>
          <w:szCs w:val="20"/>
          <w:lang w:val="en-US"/>
        </w:rPr>
        <w:t xml:space="preserve">- </w:t>
      </w:r>
      <w:r w:rsidR="00397FC8">
        <w:rPr>
          <w:rFonts w:ascii="Segoe UI" w:hAnsi="Segoe UI" w:cs="Segoe UI"/>
          <w:b/>
          <w:sz w:val="20"/>
          <w:szCs w:val="20"/>
          <w:lang w:val="en-US"/>
        </w:rPr>
        <w:t>30</w:t>
      </w:r>
      <w:r w:rsidR="00E40BBF">
        <w:rPr>
          <w:rFonts w:ascii="Segoe UI" w:hAnsi="Segoe UI" w:cs="Segoe UI"/>
          <w:b/>
          <w:sz w:val="20"/>
          <w:szCs w:val="20"/>
          <w:lang w:val="en-US"/>
        </w:rPr>
        <w:t>.3</w:t>
      </w:r>
      <w:r w:rsidR="00E40BBF" w:rsidRPr="007D4A73">
        <w:rPr>
          <w:rFonts w:ascii="Segoe UI" w:hAnsi="Segoe UI" w:cs="Segoe UI"/>
          <w:b/>
          <w:sz w:val="20"/>
          <w:szCs w:val="20"/>
          <w:lang w:val="en-US"/>
        </w:rPr>
        <w:t xml:space="preserve"> Highways and Parish Steward</w:t>
      </w:r>
      <w:r w:rsidR="00E40BBF">
        <w:rPr>
          <w:rFonts w:ascii="Segoe UI" w:hAnsi="Segoe UI" w:cs="Segoe UI"/>
          <w:b/>
          <w:sz w:val="20"/>
          <w:szCs w:val="20"/>
          <w:lang w:val="en-US"/>
        </w:rPr>
        <w:t xml:space="preserve"> </w:t>
      </w:r>
    </w:p>
    <w:p w14:paraId="11713A8E" w14:textId="6A73514C" w:rsidR="00954C4E" w:rsidRPr="00954C4E" w:rsidRDefault="00E40BBF" w:rsidP="004D50B8">
      <w:pPr>
        <w:pStyle w:val="NoSpacing"/>
        <w:numPr>
          <w:ilvl w:val="0"/>
          <w:numId w:val="15"/>
        </w:numPr>
        <w:spacing w:after="60"/>
        <w:ind w:left="426" w:hanging="426"/>
        <w:rPr>
          <w:rFonts w:ascii="Segoe UI" w:hAnsi="Segoe UI" w:cs="Segoe UI"/>
          <w:sz w:val="20"/>
          <w:szCs w:val="20"/>
          <w:lang w:val="en-US"/>
        </w:rPr>
      </w:pPr>
      <w:r w:rsidRPr="00716585">
        <w:rPr>
          <w:rFonts w:ascii="Segoe UI" w:hAnsi="Segoe UI" w:cs="Segoe UI"/>
          <w:sz w:val="20"/>
          <w:szCs w:val="20"/>
          <w:u w:val="single"/>
          <w:lang w:val="en-US"/>
        </w:rPr>
        <w:t xml:space="preserve">Verge damage </w:t>
      </w:r>
      <w:r w:rsidRPr="00716585">
        <w:rPr>
          <w:rFonts w:ascii="Segoe UI" w:hAnsi="Segoe UI" w:cs="Segoe UI"/>
          <w:sz w:val="20"/>
          <w:szCs w:val="20"/>
          <w:u w:val="single"/>
        </w:rPr>
        <w:t>near 18a Main Street</w:t>
      </w:r>
      <w:r>
        <w:rPr>
          <w:rFonts w:ascii="Segoe UI" w:hAnsi="Segoe UI" w:cs="Segoe UI"/>
          <w:sz w:val="20"/>
          <w:szCs w:val="20"/>
        </w:rPr>
        <w:t xml:space="preserve">: </w:t>
      </w:r>
      <w:r w:rsidR="00621805">
        <w:rPr>
          <w:rFonts w:ascii="Segoe UI" w:hAnsi="Segoe UI" w:cs="Segoe UI"/>
          <w:sz w:val="20"/>
          <w:szCs w:val="20"/>
        </w:rPr>
        <w:t>Cllr Tucker reported f</w:t>
      </w:r>
      <w:r w:rsidR="00954C4E">
        <w:rPr>
          <w:rFonts w:ascii="Segoe UI" w:hAnsi="Segoe UI" w:cs="Segoe UI"/>
          <w:sz w:val="20"/>
          <w:szCs w:val="20"/>
        </w:rPr>
        <w:t xml:space="preserve">unds were approved at the Area Board, with work expected during school holidays either October or February. </w:t>
      </w:r>
    </w:p>
    <w:p w14:paraId="0498EF8C" w14:textId="300C2706" w:rsidR="00E40BBF" w:rsidRDefault="00E40BBF" w:rsidP="004D50B8">
      <w:pPr>
        <w:pStyle w:val="NoSpacing"/>
        <w:numPr>
          <w:ilvl w:val="0"/>
          <w:numId w:val="15"/>
        </w:numPr>
        <w:ind w:left="426" w:hanging="426"/>
        <w:rPr>
          <w:rFonts w:ascii="Segoe UI" w:hAnsi="Segoe UI" w:cs="Segoe UI"/>
          <w:sz w:val="20"/>
          <w:szCs w:val="20"/>
          <w:lang w:val="en-US"/>
        </w:rPr>
      </w:pPr>
      <w:r w:rsidRPr="00CB7CCB">
        <w:rPr>
          <w:rFonts w:ascii="Segoe UI" w:hAnsi="Segoe UI" w:cs="Segoe UI"/>
          <w:sz w:val="20"/>
          <w:szCs w:val="20"/>
          <w:u w:val="single"/>
          <w:lang w:val="en-US"/>
        </w:rPr>
        <w:lastRenderedPageBreak/>
        <w:t>Other Highways matters</w:t>
      </w:r>
      <w:r w:rsidR="00CE5C12">
        <w:rPr>
          <w:rFonts w:ascii="Segoe UI" w:hAnsi="Segoe UI" w:cs="Segoe UI"/>
          <w:sz w:val="20"/>
          <w:szCs w:val="20"/>
          <w:u w:val="single"/>
          <w:lang w:val="en-US"/>
        </w:rPr>
        <w:t xml:space="preserve"> &amp; Parish Steward activities</w:t>
      </w:r>
      <w:r>
        <w:rPr>
          <w:rFonts w:ascii="Segoe UI" w:hAnsi="Segoe UI" w:cs="Segoe UI"/>
          <w:sz w:val="20"/>
          <w:szCs w:val="20"/>
          <w:lang w:val="en-US"/>
        </w:rPr>
        <w:t>: Cllr Tucker further reported on the following works:</w:t>
      </w:r>
    </w:p>
    <w:p w14:paraId="303B0B4C" w14:textId="57C4404E" w:rsidR="004D50B8" w:rsidRDefault="00621805" w:rsidP="00513FBA">
      <w:pPr>
        <w:pStyle w:val="NoSpacing"/>
        <w:spacing w:after="60"/>
        <w:ind w:left="426"/>
        <w:rPr>
          <w:rFonts w:ascii="Segoe UI" w:hAnsi="Segoe UI" w:cs="Segoe UI"/>
          <w:sz w:val="20"/>
          <w:szCs w:val="20"/>
          <w:lang w:val="en-US"/>
        </w:rPr>
      </w:pPr>
      <w:r>
        <w:rPr>
          <w:rFonts w:ascii="Segoe UI" w:hAnsi="Segoe UI" w:cs="Segoe UI"/>
          <w:sz w:val="20"/>
          <w:szCs w:val="20"/>
          <w:lang w:val="en-US"/>
        </w:rPr>
        <w:t>P</w:t>
      </w:r>
      <w:r w:rsidR="00DE1878">
        <w:rPr>
          <w:rFonts w:ascii="Segoe UI" w:hAnsi="Segoe UI" w:cs="Segoe UI"/>
          <w:sz w:val="20"/>
          <w:szCs w:val="20"/>
          <w:lang w:val="en-US"/>
        </w:rPr>
        <w:t>otholes</w:t>
      </w:r>
      <w:r>
        <w:rPr>
          <w:rFonts w:ascii="Segoe UI" w:hAnsi="Segoe UI" w:cs="Segoe UI"/>
          <w:sz w:val="20"/>
          <w:szCs w:val="20"/>
          <w:lang w:val="en-US"/>
        </w:rPr>
        <w:t xml:space="preserve"> checked </w:t>
      </w:r>
      <w:r w:rsidR="00DE1878">
        <w:rPr>
          <w:rFonts w:ascii="Segoe UI" w:hAnsi="Segoe UI" w:cs="Segoe UI"/>
          <w:sz w:val="20"/>
          <w:szCs w:val="20"/>
          <w:lang w:val="en-US"/>
        </w:rPr>
        <w:t xml:space="preserve">near the Stocks Green bend and in Martins Lane, </w:t>
      </w:r>
      <w:r>
        <w:rPr>
          <w:rFonts w:ascii="Segoe UI" w:hAnsi="Segoe UI" w:cs="Segoe UI"/>
          <w:sz w:val="20"/>
          <w:szCs w:val="20"/>
          <w:lang w:val="en-US"/>
        </w:rPr>
        <w:t>areas</w:t>
      </w:r>
      <w:r w:rsidR="00DE1878">
        <w:rPr>
          <w:rFonts w:ascii="Segoe UI" w:hAnsi="Segoe UI" w:cs="Segoe UI"/>
          <w:sz w:val="20"/>
          <w:szCs w:val="20"/>
          <w:lang w:val="en-US"/>
        </w:rPr>
        <w:t xml:space="preserve"> und</w:t>
      </w:r>
      <w:r>
        <w:rPr>
          <w:rFonts w:ascii="Segoe UI" w:hAnsi="Segoe UI" w:cs="Segoe UI"/>
          <w:sz w:val="20"/>
          <w:szCs w:val="20"/>
          <w:lang w:val="en-US"/>
        </w:rPr>
        <w:t>er railings/</w:t>
      </w:r>
      <w:r w:rsidR="00DE1878">
        <w:rPr>
          <w:rFonts w:ascii="Segoe UI" w:hAnsi="Segoe UI" w:cs="Segoe UI"/>
          <w:sz w:val="20"/>
          <w:szCs w:val="20"/>
          <w:lang w:val="en-US"/>
        </w:rPr>
        <w:t>around corners near Towmead Lane</w:t>
      </w:r>
      <w:r>
        <w:rPr>
          <w:rFonts w:ascii="Segoe UI" w:hAnsi="Segoe UI" w:cs="Segoe UI"/>
          <w:sz w:val="20"/>
          <w:szCs w:val="20"/>
          <w:lang w:val="en-US"/>
        </w:rPr>
        <w:t xml:space="preserve"> strimmed</w:t>
      </w:r>
      <w:r w:rsidR="0017001A">
        <w:rPr>
          <w:rFonts w:ascii="Segoe UI" w:hAnsi="Segoe UI" w:cs="Segoe UI"/>
          <w:sz w:val="20"/>
          <w:szCs w:val="20"/>
          <w:lang w:val="en-US"/>
        </w:rPr>
        <w:t>, and grass cut outside</w:t>
      </w:r>
      <w:r w:rsidR="00DE1878">
        <w:rPr>
          <w:rFonts w:ascii="Segoe UI" w:hAnsi="Segoe UI" w:cs="Segoe UI"/>
          <w:sz w:val="20"/>
          <w:szCs w:val="20"/>
          <w:lang w:val="en-US"/>
        </w:rPr>
        <w:t xml:space="preserve"> village hall and around </w:t>
      </w:r>
      <w:r w:rsidR="0017001A">
        <w:rPr>
          <w:rFonts w:ascii="Segoe UI" w:hAnsi="Segoe UI" w:cs="Segoe UI"/>
          <w:sz w:val="20"/>
          <w:szCs w:val="20"/>
          <w:lang w:val="en-US"/>
        </w:rPr>
        <w:t>far end of</w:t>
      </w:r>
      <w:r w:rsidR="00DE1878">
        <w:rPr>
          <w:rFonts w:ascii="Segoe UI" w:hAnsi="Segoe UI" w:cs="Segoe UI"/>
          <w:sz w:val="20"/>
          <w:szCs w:val="20"/>
          <w:lang w:val="en-US"/>
        </w:rPr>
        <w:t xml:space="preserve"> ROW by the Recreation Ground. An application </w:t>
      </w:r>
      <w:r w:rsidR="00C848A5">
        <w:rPr>
          <w:rFonts w:ascii="Segoe UI" w:hAnsi="Segoe UI" w:cs="Segoe UI"/>
          <w:sz w:val="20"/>
          <w:szCs w:val="20"/>
          <w:lang w:val="en-US"/>
        </w:rPr>
        <w:t xml:space="preserve">has been </w:t>
      </w:r>
      <w:r w:rsidR="00DE1878">
        <w:rPr>
          <w:rFonts w:ascii="Segoe UI" w:hAnsi="Segoe UI" w:cs="Segoe UI"/>
          <w:sz w:val="20"/>
          <w:szCs w:val="20"/>
          <w:lang w:val="en-US"/>
        </w:rPr>
        <w:t xml:space="preserve">made to replace the waste bin on the footpath sign </w:t>
      </w:r>
      <w:r w:rsidR="0017001A">
        <w:rPr>
          <w:rFonts w:ascii="Segoe UI" w:hAnsi="Segoe UI" w:cs="Segoe UI"/>
          <w:sz w:val="20"/>
          <w:szCs w:val="20"/>
          <w:lang w:val="en-US"/>
        </w:rPr>
        <w:t>in</w:t>
      </w:r>
      <w:r w:rsidR="00DE1878">
        <w:rPr>
          <w:rFonts w:ascii="Segoe UI" w:hAnsi="Segoe UI" w:cs="Segoe UI"/>
          <w:sz w:val="20"/>
          <w:szCs w:val="20"/>
          <w:lang w:val="en-US"/>
        </w:rPr>
        <w:t xml:space="preserve"> Butts Lane with a larger ground-based one </w:t>
      </w:r>
      <w:r w:rsidR="0017001A">
        <w:rPr>
          <w:rFonts w:ascii="Segoe UI" w:hAnsi="Segoe UI" w:cs="Segoe UI"/>
          <w:sz w:val="20"/>
          <w:szCs w:val="20"/>
          <w:lang w:val="en-US"/>
        </w:rPr>
        <w:t xml:space="preserve">as the weight of the existing </w:t>
      </w:r>
      <w:r w:rsidR="00DE1878">
        <w:rPr>
          <w:rFonts w:ascii="Segoe UI" w:hAnsi="Segoe UI" w:cs="Segoe UI"/>
          <w:sz w:val="20"/>
          <w:szCs w:val="20"/>
          <w:lang w:val="en-US"/>
        </w:rPr>
        <w:t>one is pulling over the signpost.</w:t>
      </w:r>
      <w:r w:rsidR="00F12261">
        <w:rPr>
          <w:rFonts w:ascii="Segoe UI" w:hAnsi="Segoe UI" w:cs="Segoe UI"/>
          <w:sz w:val="20"/>
          <w:szCs w:val="20"/>
          <w:lang w:val="en-US"/>
        </w:rPr>
        <w:t xml:space="preserve"> The metal plate across the pavement in Martins Road has now been removed and the walkway made good. </w:t>
      </w:r>
    </w:p>
    <w:p w14:paraId="31D48EBC" w14:textId="5CFD57BB" w:rsidR="004D50B8" w:rsidRDefault="004D50B8" w:rsidP="004D50B8">
      <w:pPr>
        <w:pStyle w:val="NoSpacing"/>
        <w:numPr>
          <w:ilvl w:val="0"/>
          <w:numId w:val="6"/>
        </w:numPr>
        <w:spacing w:after="60"/>
        <w:ind w:left="426" w:hanging="426"/>
        <w:rPr>
          <w:rFonts w:ascii="Segoe UI" w:hAnsi="Segoe UI" w:cs="Segoe UI"/>
          <w:sz w:val="20"/>
          <w:szCs w:val="20"/>
          <w:lang w:val="en-US"/>
        </w:rPr>
      </w:pPr>
      <w:r>
        <w:rPr>
          <w:rFonts w:ascii="Segoe UI" w:hAnsi="Segoe UI" w:cs="Segoe UI"/>
          <w:sz w:val="20"/>
          <w:szCs w:val="20"/>
          <w:lang w:val="en-US"/>
        </w:rPr>
        <w:t>Cllr Tucker will follow up a r</w:t>
      </w:r>
      <w:r w:rsidRPr="004D50B8">
        <w:rPr>
          <w:rFonts w:ascii="Segoe UI" w:hAnsi="Segoe UI" w:cs="Segoe UI"/>
          <w:sz w:val="20"/>
          <w:szCs w:val="20"/>
          <w:lang w:val="en-US"/>
        </w:rPr>
        <w:t xml:space="preserve">eport of overgrown trees </w:t>
      </w:r>
      <w:r>
        <w:rPr>
          <w:rFonts w:ascii="Segoe UI" w:hAnsi="Segoe UI" w:cs="Segoe UI"/>
          <w:sz w:val="20"/>
          <w:szCs w:val="20"/>
          <w:lang w:val="en-US"/>
        </w:rPr>
        <w:t>at the end of</w:t>
      </w:r>
      <w:r w:rsidRPr="004D50B8">
        <w:rPr>
          <w:rFonts w:ascii="Segoe UI" w:hAnsi="Segoe UI" w:cs="Segoe UI"/>
          <w:sz w:val="20"/>
          <w:szCs w:val="20"/>
          <w:lang w:val="en-US"/>
        </w:rPr>
        <w:t xml:space="preserve"> Martins Lane risk</w:t>
      </w:r>
      <w:r>
        <w:rPr>
          <w:rFonts w:ascii="Segoe UI" w:hAnsi="Segoe UI" w:cs="Segoe UI"/>
          <w:sz w:val="20"/>
          <w:szCs w:val="20"/>
          <w:lang w:val="en-US"/>
        </w:rPr>
        <w:t>ing interference</w:t>
      </w:r>
      <w:r w:rsidRPr="004D50B8">
        <w:rPr>
          <w:rFonts w:ascii="Segoe UI" w:hAnsi="Segoe UI" w:cs="Segoe UI"/>
          <w:sz w:val="20"/>
          <w:szCs w:val="20"/>
          <w:lang w:val="en-US"/>
        </w:rPr>
        <w:t xml:space="preserve"> with overhead cables;</w:t>
      </w:r>
    </w:p>
    <w:p w14:paraId="610B4B7D" w14:textId="1EE3DCE9" w:rsidR="004D50B8" w:rsidRDefault="004D50B8" w:rsidP="004D50B8">
      <w:pPr>
        <w:pStyle w:val="NoSpacing"/>
        <w:numPr>
          <w:ilvl w:val="0"/>
          <w:numId w:val="6"/>
        </w:numPr>
        <w:spacing w:after="60"/>
        <w:ind w:left="426" w:hanging="426"/>
        <w:rPr>
          <w:rFonts w:ascii="Segoe UI" w:hAnsi="Segoe UI" w:cs="Segoe UI"/>
          <w:sz w:val="20"/>
          <w:szCs w:val="20"/>
          <w:lang w:val="en-US"/>
        </w:rPr>
      </w:pPr>
      <w:r>
        <w:rPr>
          <w:rFonts w:ascii="Segoe UI" w:hAnsi="Segoe UI" w:cs="Segoe UI"/>
          <w:sz w:val="20"/>
          <w:szCs w:val="20"/>
          <w:lang w:val="en-US"/>
        </w:rPr>
        <w:t>Cllr Banfield discussed two dead or leaning trees outside Westwood Farm which he said had originally been planted by the PC</w:t>
      </w:r>
      <w:r w:rsidR="0017001A">
        <w:rPr>
          <w:rFonts w:ascii="Segoe UI" w:hAnsi="Segoe UI" w:cs="Segoe UI"/>
          <w:sz w:val="20"/>
          <w:szCs w:val="20"/>
          <w:lang w:val="en-US"/>
        </w:rPr>
        <w:t xml:space="preserve">: </w:t>
      </w:r>
      <w:r w:rsidR="00005910">
        <w:rPr>
          <w:rFonts w:ascii="Segoe UI" w:hAnsi="Segoe UI" w:cs="Segoe UI"/>
          <w:sz w:val="20"/>
          <w:szCs w:val="20"/>
          <w:lang w:val="en-US"/>
        </w:rPr>
        <w:t>Cllr Tucker will discuss with the Parish Steward. An issue with the verge outside the farm will be raised with WC Highways.</w:t>
      </w:r>
    </w:p>
    <w:p w14:paraId="0637AF09" w14:textId="4CE5212B" w:rsidR="00DE1878" w:rsidRPr="00005910" w:rsidRDefault="00005910" w:rsidP="00005910">
      <w:pPr>
        <w:pStyle w:val="NoSpacing"/>
        <w:numPr>
          <w:ilvl w:val="0"/>
          <w:numId w:val="6"/>
        </w:numPr>
        <w:spacing w:after="120"/>
        <w:ind w:left="426" w:hanging="426"/>
        <w:rPr>
          <w:rFonts w:ascii="Segoe UI" w:hAnsi="Segoe UI" w:cs="Segoe UI"/>
          <w:sz w:val="20"/>
          <w:szCs w:val="20"/>
          <w:lang w:val="en-US"/>
        </w:rPr>
      </w:pPr>
      <w:r>
        <w:rPr>
          <w:rFonts w:ascii="Segoe UI" w:hAnsi="Segoe UI" w:cs="Segoe UI"/>
          <w:sz w:val="20"/>
          <w:szCs w:val="20"/>
          <w:lang w:val="en-US"/>
        </w:rPr>
        <w:t xml:space="preserve">Cllr Tucker noted a special thank you to WC Highways Officer Stuart Renfrew who has worked tirelessly to support the Parish on a number of projects, most recently assisting FOKS </w:t>
      </w:r>
      <w:r w:rsidR="00621805">
        <w:rPr>
          <w:rFonts w:ascii="Segoe UI" w:hAnsi="Segoe UI" w:cs="Segoe UI"/>
          <w:sz w:val="20"/>
          <w:szCs w:val="20"/>
          <w:lang w:val="en-US"/>
        </w:rPr>
        <w:t>to obtain</w:t>
      </w:r>
      <w:r>
        <w:rPr>
          <w:rFonts w:ascii="Segoe UI" w:hAnsi="Segoe UI" w:cs="Segoe UI"/>
          <w:sz w:val="20"/>
          <w:szCs w:val="20"/>
          <w:lang w:val="en-US"/>
        </w:rPr>
        <w:t xml:space="preserve"> a Section 142 license for verge planting</w:t>
      </w:r>
      <w:r w:rsidR="00621805">
        <w:rPr>
          <w:rFonts w:ascii="Segoe UI" w:hAnsi="Segoe UI" w:cs="Segoe UI"/>
          <w:sz w:val="20"/>
          <w:szCs w:val="20"/>
          <w:lang w:val="en-US"/>
        </w:rPr>
        <w:t xml:space="preserve"> outside the school (see item 30</w:t>
      </w:r>
      <w:r>
        <w:rPr>
          <w:rFonts w:ascii="Segoe UI" w:hAnsi="Segoe UI" w:cs="Segoe UI"/>
          <w:sz w:val="20"/>
          <w:szCs w:val="20"/>
          <w:lang w:val="en-US"/>
        </w:rPr>
        <w:t>.5 below)</w:t>
      </w:r>
    </w:p>
    <w:p w14:paraId="3195A745" w14:textId="5B72FC1B" w:rsidR="00A22561" w:rsidRDefault="00397FC8" w:rsidP="00A22561">
      <w:pPr>
        <w:pStyle w:val="NoSpacing"/>
        <w:spacing w:after="60"/>
        <w:rPr>
          <w:rFonts w:ascii="Segoe UI" w:hAnsi="Segoe UI" w:cs="Segoe UI"/>
          <w:sz w:val="20"/>
          <w:szCs w:val="20"/>
          <w:lang w:val="en-US"/>
        </w:rPr>
      </w:pPr>
      <w:r>
        <w:rPr>
          <w:rFonts w:ascii="Segoe UI" w:hAnsi="Segoe UI" w:cs="Segoe UI"/>
          <w:b/>
          <w:sz w:val="20"/>
          <w:szCs w:val="20"/>
          <w:lang w:val="en-US"/>
        </w:rPr>
        <w:t>24/25 - 30</w:t>
      </w:r>
      <w:r w:rsidR="00CE1C1F">
        <w:rPr>
          <w:rFonts w:ascii="Segoe UI" w:hAnsi="Segoe UI" w:cs="Segoe UI"/>
          <w:b/>
          <w:sz w:val="20"/>
          <w:szCs w:val="20"/>
          <w:lang w:val="en-US"/>
        </w:rPr>
        <w:t>.4</w:t>
      </w:r>
      <w:r w:rsidR="00CE1C1F" w:rsidRPr="007D4A73">
        <w:rPr>
          <w:rFonts w:ascii="Segoe UI" w:hAnsi="Segoe UI" w:cs="Segoe UI"/>
          <w:b/>
          <w:sz w:val="20"/>
          <w:szCs w:val="20"/>
          <w:lang w:val="en-US"/>
        </w:rPr>
        <w:t xml:space="preserve"> Keevil Airfield</w:t>
      </w:r>
    </w:p>
    <w:p w14:paraId="215681B6" w14:textId="66CFACDF" w:rsidR="00C82DC1" w:rsidRDefault="00695AF7" w:rsidP="00695AF7">
      <w:pPr>
        <w:pStyle w:val="NoSpacing"/>
        <w:spacing w:after="60"/>
        <w:rPr>
          <w:rFonts w:ascii="Segoe UI" w:hAnsi="Segoe UI" w:cs="Segoe UI"/>
          <w:sz w:val="20"/>
          <w:szCs w:val="20"/>
          <w:lang w:val="en-US"/>
        </w:rPr>
      </w:pPr>
      <w:r>
        <w:rPr>
          <w:rFonts w:ascii="Segoe UI" w:hAnsi="Segoe UI" w:cs="Segoe UI"/>
          <w:sz w:val="20"/>
          <w:szCs w:val="20"/>
          <w:lang w:val="en-US"/>
        </w:rPr>
        <w:t>Noting concerns</w:t>
      </w:r>
      <w:r w:rsidR="00C82DC1" w:rsidRPr="00C82DC1">
        <w:rPr>
          <w:rFonts w:ascii="Segoe UI" w:hAnsi="Segoe UI" w:cs="Segoe UI"/>
          <w:sz w:val="20"/>
          <w:szCs w:val="20"/>
          <w:lang w:val="en-US"/>
        </w:rPr>
        <w:t xml:space="preserve"> from </w:t>
      </w:r>
      <w:r w:rsidR="00C82DC1">
        <w:rPr>
          <w:rFonts w:ascii="Segoe UI" w:hAnsi="Segoe UI" w:cs="Segoe UI"/>
          <w:sz w:val="20"/>
          <w:szCs w:val="20"/>
          <w:lang w:val="en-US"/>
        </w:rPr>
        <w:t xml:space="preserve">a </w:t>
      </w:r>
      <w:r w:rsidR="00C82DC1" w:rsidRPr="00C82DC1">
        <w:rPr>
          <w:rFonts w:ascii="Segoe UI" w:hAnsi="Segoe UI" w:cs="Segoe UI"/>
          <w:sz w:val="20"/>
          <w:szCs w:val="20"/>
          <w:lang w:val="en-US"/>
        </w:rPr>
        <w:t xml:space="preserve">resident </w:t>
      </w:r>
      <w:r w:rsidR="00C82DC1">
        <w:rPr>
          <w:rFonts w:ascii="Segoe UI" w:hAnsi="Segoe UI" w:cs="Segoe UI"/>
          <w:sz w:val="20"/>
          <w:szCs w:val="20"/>
          <w:lang w:val="en-US"/>
        </w:rPr>
        <w:t xml:space="preserve">relating to airfield activity, the Chair </w:t>
      </w:r>
      <w:r w:rsidR="00C82DC1" w:rsidRPr="00C82DC1">
        <w:rPr>
          <w:rFonts w:ascii="Segoe UI" w:hAnsi="Segoe UI" w:cs="Segoe UI"/>
          <w:sz w:val="20"/>
          <w:szCs w:val="20"/>
          <w:lang w:val="en-US"/>
        </w:rPr>
        <w:t>reiterate</w:t>
      </w:r>
      <w:r w:rsidR="00C82DC1">
        <w:rPr>
          <w:rFonts w:ascii="Segoe UI" w:hAnsi="Segoe UI" w:cs="Segoe UI"/>
          <w:sz w:val="20"/>
          <w:szCs w:val="20"/>
          <w:lang w:val="en-US"/>
        </w:rPr>
        <w:t>d</w:t>
      </w:r>
      <w:r w:rsidR="00C82DC1" w:rsidRPr="00C82DC1">
        <w:rPr>
          <w:rFonts w:ascii="Segoe UI" w:hAnsi="Segoe UI" w:cs="Segoe UI"/>
          <w:sz w:val="20"/>
          <w:szCs w:val="20"/>
          <w:lang w:val="en-US"/>
        </w:rPr>
        <w:t xml:space="preserve"> Army commitment to maintaining a</w:t>
      </w:r>
      <w:r w:rsidR="00C82DC1">
        <w:rPr>
          <w:rFonts w:ascii="Segoe UI" w:hAnsi="Segoe UI" w:cs="Segoe UI"/>
          <w:sz w:val="20"/>
          <w:szCs w:val="20"/>
          <w:lang w:val="en-US"/>
        </w:rPr>
        <w:t xml:space="preserve">n active training </w:t>
      </w:r>
      <w:r w:rsidR="00C82DC1" w:rsidRPr="00C82DC1">
        <w:rPr>
          <w:rFonts w:ascii="Segoe UI" w:hAnsi="Segoe UI" w:cs="Segoe UI"/>
          <w:sz w:val="20"/>
          <w:szCs w:val="20"/>
          <w:lang w:val="en-US"/>
        </w:rPr>
        <w:t xml:space="preserve">airfield, </w:t>
      </w:r>
      <w:r w:rsidR="00C82DC1">
        <w:rPr>
          <w:rFonts w:ascii="Segoe UI" w:hAnsi="Segoe UI" w:cs="Segoe UI"/>
          <w:sz w:val="20"/>
          <w:szCs w:val="20"/>
          <w:lang w:val="en-US"/>
        </w:rPr>
        <w:t xml:space="preserve">emphasising the efforts of both the PC and the wider community </w:t>
      </w:r>
      <w:r w:rsidR="00BE6562">
        <w:rPr>
          <w:rFonts w:ascii="Segoe UI" w:hAnsi="Segoe UI" w:cs="Segoe UI"/>
          <w:sz w:val="20"/>
          <w:szCs w:val="20"/>
          <w:lang w:val="en-US"/>
        </w:rPr>
        <w:t>to develop a healthy,</w:t>
      </w:r>
      <w:r w:rsidR="00C82DC1" w:rsidRPr="00C82DC1">
        <w:rPr>
          <w:rFonts w:ascii="Segoe UI" w:hAnsi="Segoe UI" w:cs="Segoe UI"/>
          <w:sz w:val="20"/>
          <w:szCs w:val="20"/>
          <w:lang w:val="en-US"/>
        </w:rPr>
        <w:t xml:space="preserve"> co</w:t>
      </w:r>
      <w:r w:rsidR="00BE6562">
        <w:rPr>
          <w:rFonts w:ascii="Segoe UI" w:hAnsi="Segoe UI" w:cs="Segoe UI"/>
          <w:sz w:val="20"/>
          <w:szCs w:val="20"/>
          <w:lang w:val="en-US"/>
        </w:rPr>
        <w:t>nstructive relationship with airfield management</w:t>
      </w:r>
      <w:r w:rsidR="00C82DC1" w:rsidRPr="00C82DC1">
        <w:rPr>
          <w:rFonts w:ascii="Segoe UI" w:hAnsi="Segoe UI" w:cs="Segoe UI"/>
          <w:sz w:val="20"/>
          <w:szCs w:val="20"/>
          <w:lang w:val="en-US"/>
        </w:rPr>
        <w:t xml:space="preserve">, and build a </w:t>
      </w:r>
      <w:r w:rsidR="00C82DC1">
        <w:rPr>
          <w:rFonts w:ascii="Segoe UI" w:hAnsi="Segoe UI" w:cs="Segoe UI"/>
          <w:sz w:val="20"/>
          <w:szCs w:val="20"/>
          <w:lang w:val="en-US"/>
        </w:rPr>
        <w:t xml:space="preserve">culture of mutual co-operation. </w:t>
      </w:r>
      <w:r w:rsidR="0031731F">
        <w:rPr>
          <w:rFonts w:ascii="Segoe UI" w:hAnsi="Segoe UI" w:cs="Segoe UI"/>
          <w:sz w:val="20"/>
          <w:szCs w:val="20"/>
          <w:lang w:val="en-US"/>
        </w:rPr>
        <w:t xml:space="preserve">Cllr Kevan added that it is no longer possible to </w:t>
      </w:r>
      <w:r w:rsidR="00BE6562">
        <w:rPr>
          <w:rFonts w:ascii="Segoe UI" w:hAnsi="Segoe UI" w:cs="Segoe UI"/>
          <w:sz w:val="20"/>
          <w:szCs w:val="20"/>
          <w:lang w:val="en-US"/>
        </w:rPr>
        <w:t>make a flying schedule publicly available</w:t>
      </w:r>
      <w:r w:rsidR="0031731F">
        <w:rPr>
          <w:rFonts w:ascii="Segoe UI" w:hAnsi="Segoe UI" w:cs="Segoe UI"/>
          <w:sz w:val="20"/>
          <w:szCs w:val="20"/>
          <w:lang w:val="en-US"/>
        </w:rPr>
        <w:t xml:space="preserve"> due to the different nature of rotary op</w:t>
      </w:r>
      <w:r w:rsidR="0095680F">
        <w:rPr>
          <w:rFonts w:ascii="Segoe UI" w:hAnsi="Segoe UI" w:cs="Segoe UI"/>
          <w:sz w:val="20"/>
          <w:szCs w:val="20"/>
          <w:lang w:val="en-US"/>
        </w:rPr>
        <w:t>eration</w:t>
      </w:r>
      <w:r w:rsidR="0031731F">
        <w:rPr>
          <w:rFonts w:ascii="Segoe UI" w:hAnsi="Segoe UI" w:cs="Segoe UI"/>
          <w:sz w:val="20"/>
          <w:szCs w:val="20"/>
          <w:lang w:val="en-US"/>
        </w:rPr>
        <w:t>s, a</w:t>
      </w:r>
      <w:r w:rsidR="0031731F" w:rsidRPr="0031731F">
        <w:rPr>
          <w:rFonts w:ascii="Segoe UI" w:hAnsi="Segoe UI" w:cs="Segoe UI"/>
          <w:sz w:val="20"/>
          <w:szCs w:val="20"/>
          <w:lang w:val="en-US"/>
        </w:rPr>
        <w:t xml:space="preserve">lthough large-scale </w:t>
      </w:r>
      <w:r w:rsidR="0031731F">
        <w:rPr>
          <w:rFonts w:ascii="Segoe UI" w:hAnsi="Segoe UI" w:cs="Segoe UI"/>
          <w:sz w:val="20"/>
          <w:szCs w:val="20"/>
          <w:lang w:val="en-US"/>
        </w:rPr>
        <w:t xml:space="preserve">or out-of-hours </w:t>
      </w:r>
      <w:r w:rsidR="0031731F" w:rsidRPr="0031731F">
        <w:rPr>
          <w:rFonts w:ascii="Segoe UI" w:hAnsi="Segoe UI" w:cs="Segoe UI"/>
          <w:sz w:val="20"/>
          <w:szCs w:val="20"/>
          <w:lang w:val="en-US"/>
        </w:rPr>
        <w:t>exercises continue to be n</w:t>
      </w:r>
      <w:r w:rsidR="0031731F">
        <w:rPr>
          <w:rFonts w:ascii="Segoe UI" w:hAnsi="Segoe UI" w:cs="Segoe UI"/>
          <w:sz w:val="20"/>
          <w:szCs w:val="20"/>
          <w:lang w:val="en-US"/>
        </w:rPr>
        <w:t>otified via the Parish Council</w:t>
      </w:r>
      <w:r w:rsidR="00BE6562">
        <w:rPr>
          <w:rFonts w:ascii="Segoe UI" w:hAnsi="Segoe UI" w:cs="Segoe UI"/>
          <w:sz w:val="20"/>
          <w:szCs w:val="20"/>
          <w:lang w:val="en-US"/>
        </w:rPr>
        <w:t xml:space="preserve">, and local </w:t>
      </w:r>
      <w:r>
        <w:rPr>
          <w:rFonts w:ascii="Segoe UI" w:hAnsi="Segoe UI" w:cs="Segoe UI"/>
          <w:sz w:val="20"/>
          <w:szCs w:val="20"/>
          <w:lang w:val="en-US"/>
        </w:rPr>
        <w:t xml:space="preserve">livestock </w:t>
      </w:r>
      <w:r w:rsidR="00BE6562">
        <w:rPr>
          <w:rFonts w:ascii="Segoe UI" w:hAnsi="Segoe UI" w:cs="Segoe UI"/>
          <w:sz w:val="20"/>
          <w:szCs w:val="20"/>
          <w:lang w:val="en-US"/>
        </w:rPr>
        <w:t xml:space="preserve">farmers </w:t>
      </w:r>
      <w:r>
        <w:rPr>
          <w:rFonts w:ascii="Segoe UI" w:hAnsi="Segoe UI" w:cs="Segoe UI"/>
          <w:sz w:val="20"/>
          <w:szCs w:val="20"/>
          <w:lang w:val="en-US"/>
        </w:rPr>
        <w:t>via the WhatsApp group</w:t>
      </w:r>
      <w:r w:rsidR="0031731F">
        <w:rPr>
          <w:rFonts w:ascii="Segoe UI" w:hAnsi="Segoe UI" w:cs="Segoe UI"/>
          <w:sz w:val="20"/>
          <w:szCs w:val="20"/>
          <w:lang w:val="en-US"/>
        </w:rPr>
        <w:t xml:space="preserve">. </w:t>
      </w:r>
    </w:p>
    <w:p w14:paraId="7BB965BA" w14:textId="179CB7C6" w:rsidR="00C82DC1" w:rsidRDefault="00695AF7" w:rsidP="00CE1C1F">
      <w:pPr>
        <w:pStyle w:val="NoSpacing"/>
        <w:spacing w:after="120"/>
        <w:rPr>
          <w:rFonts w:ascii="Segoe UI" w:hAnsi="Segoe UI" w:cs="Segoe UI"/>
          <w:sz w:val="20"/>
          <w:szCs w:val="20"/>
          <w:lang w:val="en-US"/>
        </w:rPr>
      </w:pPr>
      <w:r>
        <w:rPr>
          <w:rFonts w:ascii="Segoe UI" w:hAnsi="Segoe UI" w:cs="Segoe UI"/>
          <w:sz w:val="20"/>
          <w:szCs w:val="20"/>
          <w:lang w:val="en-US"/>
        </w:rPr>
        <w:t>Responding to a question about quantifiable detail, the Clerk referred to the Airfield M</w:t>
      </w:r>
      <w:r w:rsidR="00B42347">
        <w:rPr>
          <w:rFonts w:ascii="Segoe UI" w:hAnsi="Segoe UI" w:cs="Segoe UI"/>
          <w:sz w:val="20"/>
          <w:szCs w:val="20"/>
          <w:lang w:val="en-US"/>
        </w:rPr>
        <w:t>anager’s reply already provided</w:t>
      </w:r>
      <w:r>
        <w:rPr>
          <w:rFonts w:ascii="Segoe UI" w:hAnsi="Segoe UI" w:cs="Segoe UI"/>
          <w:sz w:val="20"/>
          <w:szCs w:val="20"/>
          <w:lang w:val="en-US"/>
        </w:rPr>
        <w:t xml:space="preserve"> which indicated no regular flying on weekends, that night flying was more noticeable in</w:t>
      </w:r>
      <w:r w:rsidR="0031731F" w:rsidRPr="0031731F">
        <w:rPr>
          <w:rFonts w:ascii="Segoe UI" w:hAnsi="Segoe UI" w:cs="Segoe UI"/>
          <w:sz w:val="20"/>
          <w:szCs w:val="20"/>
          <w:lang w:val="en-US"/>
        </w:rPr>
        <w:t xml:space="preserve"> summer when it becomes dark</w:t>
      </w:r>
      <w:r>
        <w:rPr>
          <w:rFonts w:ascii="Segoe UI" w:hAnsi="Segoe UI" w:cs="Segoe UI"/>
          <w:sz w:val="20"/>
          <w:szCs w:val="20"/>
          <w:lang w:val="en-US"/>
        </w:rPr>
        <w:t xml:space="preserve"> later,</w:t>
      </w:r>
      <w:r w:rsidR="0031731F" w:rsidRPr="0031731F">
        <w:rPr>
          <w:rFonts w:ascii="Segoe UI" w:hAnsi="Segoe UI" w:cs="Segoe UI"/>
          <w:sz w:val="20"/>
          <w:szCs w:val="20"/>
          <w:lang w:val="en-US"/>
        </w:rPr>
        <w:t xml:space="preserve"> </w:t>
      </w:r>
      <w:r>
        <w:rPr>
          <w:rFonts w:ascii="Segoe UI" w:hAnsi="Segoe UI" w:cs="Segoe UI"/>
          <w:sz w:val="20"/>
          <w:szCs w:val="20"/>
          <w:lang w:val="en-US"/>
        </w:rPr>
        <w:t xml:space="preserve">and that training </w:t>
      </w:r>
      <w:r w:rsidR="0031731F" w:rsidRPr="0031731F">
        <w:rPr>
          <w:rFonts w:ascii="Segoe UI" w:hAnsi="Segoe UI" w:cs="Segoe UI"/>
          <w:sz w:val="20"/>
          <w:szCs w:val="20"/>
          <w:lang w:val="en-US"/>
        </w:rPr>
        <w:t xml:space="preserve">will fluctuate throughout the year from zero </w:t>
      </w:r>
      <w:r>
        <w:rPr>
          <w:rFonts w:ascii="Segoe UI" w:hAnsi="Segoe UI" w:cs="Segoe UI"/>
          <w:sz w:val="20"/>
          <w:szCs w:val="20"/>
          <w:lang w:val="en-US"/>
        </w:rPr>
        <w:t>to</w:t>
      </w:r>
      <w:r w:rsidR="0031731F" w:rsidRPr="0031731F">
        <w:rPr>
          <w:rFonts w:ascii="Segoe UI" w:hAnsi="Segoe UI" w:cs="Segoe UI"/>
          <w:sz w:val="20"/>
          <w:szCs w:val="20"/>
          <w:lang w:val="en-US"/>
        </w:rPr>
        <w:t xml:space="preserve"> roughly 100 sorties a month</w:t>
      </w:r>
      <w:r>
        <w:rPr>
          <w:rFonts w:ascii="Segoe UI" w:hAnsi="Segoe UI" w:cs="Segoe UI"/>
          <w:sz w:val="20"/>
          <w:szCs w:val="20"/>
          <w:lang w:val="en-US"/>
        </w:rPr>
        <w:t>.</w:t>
      </w:r>
    </w:p>
    <w:p w14:paraId="67398871" w14:textId="2960EA8B" w:rsidR="00A22561" w:rsidRDefault="00C431A6" w:rsidP="00A22561">
      <w:pPr>
        <w:pStyle w:val="NoSpacing"/>
        <w:spacing w:after="60"/>
        <w:rPr>
          <w:rFonts w:ascii="Segoe UI" w:hAnsi="Segoe UI" w:cs="Segoe UI"/>
          <w:sz w:val="20"/>
          <w:szCs w:val="20"/>
        </w:rPr>
      </w:pPr>
      <w:r>
        <w:rPr>
          <w:rFonts w:ascii="Segoe UI" w:hAnsi="Segoe UI" w:cs="Segoe UI"/>
          <w:b/>
          <w:sz w:val="20"/>
          <w:szCs w:val="20"/>
          <w:lang w:val="en-US"/>
        </w:rPr>
        <w:t>24/</w:t>
      </w:r>
      <w:r w:rsidR="00397FC8">
        <w:rPr>
          <w:rFonts w:ascii="Segoe UI" w:hAnsi="Segoe UI" w:cs="Segoe UI"/>
          <w:b/>
          <w:sz w:val="20"/>
          <w:szCs w:val="20"/>
          <w:lang w:val="en-US"/>
        </w:rPr>
        <w:t>25 - 30</w:t>
      </w:r>
      <w:r w:rsidR="00CE1C1F">
        <w:rPr>
          <w:rFonts w:ascii="Segoe UI" w:hAnsi="Segoe UI" w:cs="Segoe UI"/>
          <w:b/>
          <w:sz w:val="20"/>
          <w:szCs w:val="20"/>
          <w:lang w:val="en-US"/>
        </w:rPr>
        <w:t>.5</w:t>
      </w:r>
      <w:r w:rsidR="00CE1C1F" w:rsidRPr="007D4A73">
        <w:rPr>
          <w:rFonts w:ascii="Segoe UI" w:hAnsi="Segoe UI" w:cs="Segoe UI"/>
          <w:b/>
          <w:sz w:val="20"/>
          <w:szCs w:val="20"/>
          <w:lang w:val="en-US"/>
        </w:rPr>
        <w:t xml:space="preserve"> Keevil School</w:t>
      </w:r>
    </w:p>
    <w:p w14:paraId="65B15222" w14:textId="4353EE4F" w:rsidR="00695AF7" w:rsidRDefault="0095680F" w:rsidP="00695AF7">
      <w:pPr>
        <w:pStyle w:val="NoSpacing"/>
        <w:spacing w:after="60"/>
        <w:rPr>
          <w:rFonts w:ascii="Segoe UI" w:hAnsi="Segoe UI" w:cs="Segoe UI"/>
          <w:sz w:val="20"/>
          <w:szCs w:val="20"/>
        </w:rPr>
      </w:pPr>
      <w:r>
        <w:rPr>
          <w:rFonts w:ascii="Segoe UI" w:hAnsi="Segoe UI" w:cs="Segoe UI"/>
          <w:sz w:val="20"/>
          <w:szCs w:val="20"/>
        </w:rPr>
        <w:t xml:space="preserve">Chair of FOKS Caroline Noonan thanked residents for their support during </w:t>
      </w:r>
      <w:r w:rsidR="0017001A">
        <w:rPr>
          <w:rFonts w:ascii="Segoe UI" w:hAnsi="Segoe UI" w:cs="Segoe UI"/>
          <w:sz w:val="20"/>
          <w:szCs w:val="20"/>
        </w:rPr>
        <w:t>the 2024 School Scarecrow Trail</w:t>
      </w:r>
      <w:r>
        <w:rPr>
          <w:rFonts w:ascii="Segoe UI" w:hAnsi="Segoe UI" w:cs="Segoe UI"/>
          <w:sz w:val="20"/>
          <w:szCs w:val="20"/>
        </w:rPr>
        <w:t>. The weekend had generated £8k profit from £12.5k revenue, which FOKS were considering spending on a shelter for the forest school area behind</w:t>
      </w:r>
      <w:r w:rsidR="00596EF4">
        <w:rPr>
          <w:rFonts w:ascii="Segoe UI" w:hAnsi="Segoe UI" w:cs="Segoe UI"/>
          <w:sz w:val="20"/>
          <w:szCs w:val="20"/>
        </w:rPr>
        <w:t xml:space="preserve"> the church,</w:t>
      </w:r>
      <w:r w:rsidR="00A919B2">
        <w:rPr>
          <w:rFonts w:ascii="Segoe UI" w:hAnsi="Segoe UI" w:cs="Segoe UI"/>
          <w:sz w:val="20"/>
          <w:szCs w:val="20"/>
        </w:rPr>
        <w:t xml:space="preserve"> </w:t>
      </w:r>
      <w:r w:rsidR="00596EF4">
        <w:rPr>
          <w:rFonts w:ascii="Segoe UI" w:hAnsi="Segoe UI" w:cs="Segoe UI"/>
          <w:sz w:val="20"/>
          <w:szCs w:val="20"/>
        </w:rPr>
        <w:t>acknowledging that -</w:t>
      </w:r>
      <w:r>
        <w:rPr>
          <w:rFonts w:ascii="Segoe UI" w:hAnsi="Segoe UI" w:cs="Segoe UI"/>
          <w:sz w:val="20"/>
          <w:szCs w:val="20"/>
        </w:rPr>
        <w:t xml:space="preserve"> </w:t>
      </w:r>
      <w:r w:rsidR="0017001A">
        <w:rPr>
          <w:rFonts w:ascii="Segoe UI" w:hAnsi="Segoe UI" w:cs="Segoe UI"/>
          <w:sz w:val="20"/>
          <w:szCs w:val="20"/>
        </w:rPr>
        <w:t>as</w:t>
      </w:r>
      <w:r>
        <w:rPr>
          <w:rFonts w:ascii="Segoe UI" w:hAnsi="Segoe UI" w:cs="Segoe UI"/>
          <w:sz w:val="20"/>
          <w:szCs w:val="20"/>
        </w:rPr>
        <w:t xml:space="preserve"> this </w:t>
      </w:r>
      <w:r w:rsidR="0017001A">
        <w:rPr>
          <w:rFonts w:ascii="Segoe UI" w:hAnsi="Segoe UI" w:cs="Segoe UI"/>
          <w:sz w:val="20"/>
          <w:szCs w:val="20"/>
        </w:rPr>
        <w:t>was</w:t>
      </w:r>
      <w:r>
        <w:rPr>
          <w:rFonts w:ascii="Segoe UI" w:hAnsi="Segoe UI" w:cs="Segoe UI"/>
          <w:sz w:val="20"/>
          <w:szCs w:val="20"/>
        </w:rPr>
        <w:t xml:space="preserve"> in the curtilage of the Grade IIa building </w:t>
      </w:r>
      <w:r w:rsidR="00125D7F">
        <w:rPr>
          <w:rFonts w:ascii="Segoe UI" w:hAnsi="Segoe UI" w:cs="Segoe UI"/>
          <w:sz w:val="20"/>
          <w:szCs w:val="20"/>
        </w:rPr>
        <w:t xml:space="preserve">and </w:t>
      </w:r>
      <w:r w:rsidR="0074668B">
        <w:rPr>
          <w:rFonts w:ascii="Segoe UI" w:hAnsi="Segoe UI" w:cs="Segoe UI"/>
          <w:sz w:val="20"/>
          <w:szCs w:val="20"/>
        </w:rPr>
        <w:t>the Conservation Area -</w:t>
      </w:r>
      <w:r>
        <w:rPr>
          <w:rFonts w:ascii="Segoe UI" w:hAnsi="Segoe UI" w:cs="Segoe UI"/>
          <w:sz w:val="20"/>
          <w:szCs w:val="20"/>
        </w:rPr>
        <w:t xml:space="preserve"> advice </w:t>
      </w:r>
      <w:r w:rsidR="00125D7F">
        <w:rPr>
          <w:rFonts w:ascii="Segoe UI" w:hAnsi="Segoe UI" w:cs="Segoe UI"/>
          <w:sz w:val="20"/>
          <w:szCs w:val="20"/>
        </w:rPr>
        <w:t>should</w:t>
      </w:r>
      <w:r>
        <w:rPr>
          <w:rFonts w:ascii="Segoe UI" w:hAnsi="Segoe UI" w:cs="Segoe UI"/>
          <w:sz w:val="20"/>
          <w:szCs w:val="20"/>
        </w:rPr>
        <w:t xml:space="preserve"> be sought from the </w:t>
      </w:r>
      <w:r w:rsidR="0017001A">
        <w:rPr>
          <w:rFonts w:ascii="Segoe UI" w:hAnsi="Segoe UI" w:cs="Segoe UI"/>
          <w:sz w:val="20"/>
          <w:szCs w:val="20"/>
        </w:rPr>
        <w:t xml:space="preserve">WC </w:t>
      </w:r>
      <w:r>
        <w:rPr>
          <w:rFonts w:ascii="Segoe UI" w:hAnsi="Segoe UI" w:cs="Segoe UI"/>
          <w:sz w:val="20"/>
          <w:szCs w:val="20"/>
        </w:rPr>
        <w:t>Conservation Officer</w:t>
      </w:r>
      <w:r w:rsidR="0017001A">
        <w:rPr>
          <w:rFonts w:ascii="Segoe UI" w:hAnsi="Segoe UI" w:cs="Segoe UI"/>
          <w:sz w:val="20"/>
          <w:szCs w:val="20"/>
        </w:rPr>
        <w:t>.</w:t>
      </w:r>
    </w:p>
    <w:p w14:paraId="006CEC59" w14:textId="33F15FE2" w:rsidR="00851F6C" w:rsidRPr="00695AF7" w:rsidRDefault="00E157F1" w:rsidP="00E157F1">
      <w:pPr>
        <w:pStyle w:val="NoSpacing"/>
        <w:spacing w:after="60"/>
        <w:rPr>
          <w:rFonts w:ascii="Segoe UI" w:hAnsi="Segoe UI" w:cs="Segoe UI"/>
          <w:sz w:val="20"/>
          <w:szCs w:val="20"/>
        </w:rPr>
      </w:pPr>
      <w:r>
        <w:rPr>
          <w:rFonts w:ascii="Segoe UI" w:hAnsi="Segoe UI" w:cs="Segoe UI"/>
          <w:sz w:val="20"/>
          <w:szCs w:val="20"/>
        </w:rPr>
        <w:t xml:space="preserve">A resident commented that as a result of the Trail, the waste bin </w:t>
      </w:r>
      <w:r w:rsidR="00851F6C">
        <w:rPr>
          <w:rFonts w:ascii="Segoe UI" w:hAnsi="Segoe UI" w:cs="Segoe UI"/>
          <w:sz w:val="20"/>
          <w:szCs w:val="20"/>
        </w:rPr>
        <w:t>by</w:t>
      </w:r>
      <w:r>
        <w:rPr>
          <w:rFonts w:ascii="Segoe UI" w:hAnsi="Segoe UI" w:cs="Segoe UI"/>
          <w:sz w:val="20"/>
          <w:szCs w:val="20"/>
        </w:rPr>
        <w:t xml:space="preserve"> the Recreation Ground had overflowed, leaving residents and dog walkers without a facility </w:t>
      </w:r>
      <w:r w:rsidR="00851F6C">
        <w:rPr>
          <w:rFonts w:ascii="Segoe UI" w:hAnsi="Segoe UI" w:cs="Segoe UI"/>
          <w:sz w:val="20"/>
          <w:szCs w:val="20"/>
        </w:rPr>
        <w:t>for</w:t>
      </w:r>
      <w:r>
        <w:rPr>
          <w:rFonts w:ascii="Segoe UI" w:hAnsi="Segoe UI" w:cs="Segoe UI"/>
          <w:sz w:val="20"/>
          <w:szCs w:val="20"/>
        </w:rPr>
        <w:t xml:space="preserve"> some </w:t>
      </w:r>
      <w:r w:rsidR="00621805">
        <w:rPr>
          <w:rFonts w:ascii="Segoe UI" w:hAnsi="Segoe UI" w:cs="Segoe UI"/>
          <w:sz w:val="20"/>
          <w:szCs w:val="20"/>
        </w:rPr>
        <w:t>time</w:t>
      </w:r>
      <w:r>
        <w:rPr>
          <w:rFonts w:ascii="Segoe UI" w:hAnsi="Segoe UI" w:cs="Segoe UI"/>
          <w:sz w:val="20"/>
          <w:szCs w:val="20"/>
        </w:rPr>
        <w:t xml:space="preserve">. </w:t>
      </w:r>
      <w:r w:rsidR="00851F6C">
        <w:rPr>
          <w:rFonts w:ascii="Segoe UI" w:hAnsi="Segoe UI" w:cs="Segoe UI"/>
          <w:sz w:val="20"/>
          <w:szCs w:val="20"/>
        </w:rPr>
        <w:t>The</w:t>
      </w:r>
      <w:r>
        <w:rPr>
          <w:rFonts w:ascii="Segoe UI" w:hAnsi="Segoe UI" w:cs="Segoe UI"/>
          <w:sz w:val="20"/>
          <w:szCs w:val="20"/>
        </w:rPr>
        <w:t xml:space="preserve"> bin by Stocks Green</w:t>
      </w:r>
      <w:r w:rsidR="00851F6C">
        <w:rPr>
          <w:rFonts w:ascii="Segoe UI" w:hAnsi="Segoe UI" w:cs="Segoe UI"/>
          <w:sz w:val="20"/>
          <w:szCs w:val="20"/>
        </w:rPr>
        <w:t xml:space="preserve"> had also overflowed</w:t>
      </w:r>
      <w:r>
        <w:rPr>
          <w:rFonts w:ascii="Segoe UI" w:hAnsi="Segoe UI" w:cs="Segoe UI"/>
          <w:sz w:val="20"/>
          <w:szCs w:val="20"/>
        </w:rPr>
        <w:t xml:space="preserve">. </w:t>
      </w:r>
      <w:r w:rsidRPr="00695AF7">
        <w:rPr>
          <w:rFonts w:ascii="Segoe UI" w:hAnsi="Segoe UI" w:cs="Segoe UI"/>
          <w:sz w:val="20"/>
          <w:szCs w:val="20"/>
        </w:rPr>
        <w:t>C</w:t>
      </w:r>
      <w:r>
        <w:rPr>
          <w:rFonts w:ascii="Segoe UI" w:hAnsi="Segoe UI" w:cs="Segoe UI"/>
          <w:sz w:val="20"/>
          <w:szCs w:val="20"/>
        </w:rPr>
        <w:t>arolin</w:t>
      </w:r>
      <w:r w:rsidR="00851F6C">
        <w:rPr>
          <w:rFonts w:ascii="Segoe UI" w:hAnsi="Segoe UI" w:cs="Segoe UI"/>
          <w:sz w:val="20"/>
          <w:szCs w:val="20"/>
        </w:rPr>
        <w:t xml:space="preserve">e said they would </w:t>
      </w:r>
      <w:r w:rsidR="00621805">
        <w:rPr>
          <w:rFonts w:ascii="Segoe UI" w:hAnsi="Segoe UI" w:cs="Segoe UI"/>
          <w:sz w:val="20"/>
          <w:szCs w:val="20"/>
        </w:rPr>
        <w:t>ensure</w:t>
      </w:r>
      <w:r w:rsidR="00851F6C">
        <w:rPr>
          <w:rFonts w:ascii="Segoe UI" w:hAnsi="Segoe UI" w:cs="Segoe UI"/>
          <w:sz w:val="20"/>
          <w:szCs w:val="20"/>
        </w:rPr>
        <w:t xml:space="preserve"> arrangements for rubbish </w:t>
      </w:r>
      <w:r w:rsidR="00621805">
        <w:rPr>
          <w:rFonts w:ascii="Segoe UI" w:hAnsi="Segoe UI" w:cs="Segoe UI"/>
          <w:sz w:val="20"/>
          <w:szCs w:val="20"/>
        </w:rPr>
        <w:t>included</w:t>
      </w:r>
      <w:r w:rsidR="00851F6C">
        <w:rPr>
          <w:rFonts w:ascii="Segoe UI" w:hAnsi="Segoe UI" w:cs="Segoe UI"/>
          <w:sz w:val="20"/>
          <w:szCs w:val="20"/>
        </w:rPr>
        <w:t xml:space="preserve"> public bins next year.</w:t>
      </w:r>
      <w:r w:rsidR="0017001A">
        <w:rPr>
          <w:rFonts w:ascii="Segoe UI" w:hAnsi="Segoe UI" w:cs="Segoe UI"/>
          <w:sz w:val="20"/>
          <w:szCs w:val="20"/>
        </w:rPr>
        <w:t xml:space="preserve"> </w:t>
      </w:r>
      <w:r w:rsidR="00851F6C">
        <w:rPr>
          <w:rFonts w:ascii="Segoe UI" w:hAnsi="Segoe UI" w:cs="Segoe UI"/>
          <w:sz w:val="20"/>
          <w:szCs w:val="20"/>
        </w:rPr>
        <w:t>The 2025 School Scarecrow Trail would be 17-18 May.</w:t>
      </w:r>
    </w:p>
    <w:p w14:paraId="62AF91F7" w14:textId="04AD430C" w:rsidR="00695AF7" w:rsidRPr="00695AF7" w:rsidRDefault="00125D7F" w:rsidP="00695AF7">
      <w:pPr>
        <w:pStyle w:val="NoSpacing"/>
        <w:spacing w:after="60"/>
        <w:rPr>
          <w:rFonts w:ascii="Segoe UI" w:hAnsi="Segoe UI" w:cs="Segoe UI"/>
          <w:sz w:val="20"/>
          <w:szCs w:val="20"/>
        </w:rPr>
      </w:pPr>
      <w:r w:rsidRPr="00125D7F">
        <w:rPr>
          <w:rFonts w:ascii="Segoe UI" w:hAnsi="Segoe UI" w:cs="Segoe UI"/>
          <w:sz w:val="20"/>
          <w:szCs w:val="20"/>
          <w:u w:val="single"/>
        </w:rPr>
        <w:t>Planters:</w:t>
      </w:r>
      <w:r>
        <w:rPr>
          <w:rFonts w:ascii="Segoe UI" w:hAnsi="Segoe UI" w:cs="Segoe UI"/>
          <w:sz w:val="20"/>
          <w:szCs w:val="20"/>
        </w:rPr>
        <w:t xml:space="preserve"> Caroline</w:t>
      </w:r>
      <w:r w:rsidR="00E157F1">
        <w:rPr>
          <w:rFonts w:ascii="Segoe UI" w:hAnsi="Segoe UI" w:cs="Segoe UI"/>
          <w:sz w:val="20"/>
          <w:szCs w:val="20"/>
        </w:rPr>
        <w:t xml:space="preserve"> confirmed </w:t>
      </w:r>
      <w:r>
        <w:rPr>
          <w:rFonts w:ascii="Segoe UI" w:hAnsi="Segoe UI" w:cs="Segoe UI"/>
          <w:sz w:val="20"/>
          <w:szCs w:val="20"/>
        </w:rPr>
        <w:t>yellow buckets outside</w:t>
      </w:r>
      <w:r w:rsidR="00B42347">
        <w:rPr>
          <w:rFonts w:ascii="Segoe UI" w:hAnsi="Segoe UI" w:cs="Segoe UI"/>
          <w:sz w:val="20"/>
          <w:szCs w:val="20"/>
        </w:rPr>
        <w:t xml:space="preserve"> the School wall were temporary</w:t>
      </w:r>
      <w:r w:rsidR="0074668B">
        <w:rPr>
          <w:rFonts w:ascii="Segoe UI" w:hAnsi="Segoe UI" w:cs="Segoe UI"/>
          <w:sz w:val="20"/>
          <w:szCs w:val="20"/>
        </w:rPr>
        <w:t>. She</w:t>
      </w:r>
      <w:r w:rsidR="00B42347">
        <w:rPr>
          <w:rFonts w:ascii="Segoe UI" w:hAnsi="Segoe UI" w:cs="Segoe UI"/>
          <w:sz w:val="20"/>
          <w:szCs w:val="20"/>
        </w:rPr>
        <w:t xml:space="preserve"> said that</w:t>
      </w:r>
      <w:r>
        <w:rPr>
          <w:rFonts w:ascii="Segoe UI" w:hAnsi="Segoe UI" w:cs="Segoe UI"/>
          <w:sz w:val="20"/>
          <w:szCs w:val="20"/>
        </w:rPr>
        <w:t xml:space="preserve">, with </w:t>
      </w:r>
      <w:r w:rsidR="00B42347">
        <w:rPr>
          <w:rFonts w:ascii="Segoe UI" w:hAnsi="Segoe UI" w:cs="Segoe UI"/>
          <w:sz w:val="20"/>
          <w:szCs w:val="20"/>
        </w:rPr>
        <w:t>the help of Cllr Tucker and</w:t>
      </w:r>
      <w:r>
        <w:rPr>
          <w:rFonts w:ascii="Segoe UI" w:hAnsi="Segoe UI" w:cs="Segoe UI"/>
          <w:sz w:val="20"/>
          <w:szCs w:val="20"/>
        </w:rPr>
        <w:t xml:space="preserve"> Stuart Renfrew, FOKS had </w:t>
      </w:r>
      <w:r w:rsidR="00A919B2">
        <w:rPr>
          <w:rFonts w:ascii="Segoe UI" w:hAnsi="Segoe UI" w:cs="Segoe UI"/>
          <w:sz w:val="20"/>
          <w:szCs w:val="20"/>
        </w:rPr>
        <w:t>been granted</w:t>
      </w:r>
      <w:r>
        <w:rPr>
          <w:rFonts w:ascii="Segoe UI" w:hAnsi="Segoe UI" w:cs="Segoe UI"/>
          <w:sz w:val="20"/>
          <w:szCs w:val="20"/>
        </w:rPr>
        <w:t xml:space="preserve"> a Section 142 Licence </w:t>
      </w:r>
      <w:r w:rsidRPr="00695AF7">
        <w:rPr>
          <w:rFonts w:ascii="Segoe UI" w:hAnsi="Segoe UI" w:cs="Segoe UI"/>
          <w:sz w:val="20"/>
          <w:szCs w:val="20"/>
        </w:rPr>
        <w:t xml:space="preserve">to take over </w:t>
      </w:r>
      <w:r w:rsidR="00E157F1">
        <w:rPr>
          <w:rFonts w:ascii="Segoe UI" w:hAnsi="Segoe UI" w:cs="Segoe UI"/>
          <w:sz w:val="20"/>
          <w:szCs w:val="20"/>
        </w:rPr>
        <w:t xml:space="preserve">the verge </w:t>
      </w:r>
      <w:r w:rsidRPr="00695AF7">
        <w:rPr>
          <w:rFonts w:ascii="Segoe UI" w:hAnsi="Segoe UI" w:cs="Segoe UI"/>
          <w:sz w:val="20"/>
          <w:szCs w:val="20"/>
        </w:rPr>
        <w:t>for planting</w:t>
      </w:r>
      <w:r w:rsidR="00E157F1">
        <w:rPr>
          <w:rFonts w:ascii="Segoe UI" w:hAnsi="Segoe UI" w:cs="Segoe UI"/>
          <w:sz w:val="20"/>
          <w:szCs w:val="20"/>
        </w:rPr>
        <w:t xml:space="preserve">, and </w:t>
      </w:r>
      <w:r w:rsidR="0074668B">
        <w:rPr>
          <w:rFonts w:ascii="Segoe UI" w:hAnsi="Segoe UI" w:cs="Segoe UI"/>
          <w:sz w:val="20"/>
          <w:szCs w:val="20"/>
        </w:rPr>
        <w:t xml:space="preserve">that FOKS had </w:t>
      </w:r>
      <w:r w:rsidR="00E157F1">
        <w:rPr>
          <w:rFonts w:ascii="Segoe UI" w:hAnsi="Segoe UI" w:cs="Segoe UI"/>
          <w:sz w:val="20"/>
          <w:szCs w:val="20"/>
        </w:rPr>
        <w:t>made a</w:t>
      </w:r>
      <w:r w:rsidR="00A919B2">
        <w:rPr>
          <w:rFonts w:ascii="Segoe UI" w:hAnsi="Segoe UI" w:cs="Segoe UI"/>
          <w:sz w:val="20"/>
          <w:szCs w:val="20"/>
        </w:rPr>
        <w:t xml:space="preserve">n </w:t>
      </w:r>
      <w:r>
        <w:rPr>
          <w:rFonts w:ascii="Segoe UI" w:hAnsi="Segoe UI" w:cs="Segoe UI"/>
          <w:sz w:val="20"/>
          <w:szCs w:val="20"/>
        </w:rPr>
        <w:t>application to Wessex Water Community</w:t>
      </w:r>
      <w:r w:rsidR="00E157F1">
        <w:rPr>
          <w:rFonts w:ascii="Segoe UI" w:hAnsi="Segoe UI" w:cs="Segoe UI"/>
          <w:sz w:val="20"/>
          <w:szCs w:val="20"/>
        </w:rPr>
        <w:t xml:space="preserve"> Fund which included more permanent planter</w:t>
      </w:r>
      <w:r w:rsidR="00B42347">
        <w:rPr>
          <w:rFonts w:ascii="Segoe UI" w:hAnsi="Segoe UI" w:cs="Segoe UI"/>
          <w:sz w:val="20"/>
          <w:szCs w:val="20"/>
        </w:rPr>
        <w:t>s</w:t>
      </w:r>
      <w:r w:rsidR="00E157F1">
        <w:rPr>
          <w:rFonts w:ascii="Segoe UI" w:hAnsi="Segoe UI" w:cs="Segoe UI"/>
          <w:sz w:val="20"/>
          <w:szCs w:val="20"/>
        </w:rPr>
        <w:t xml:space="preserve">. It was noted </w:t>
      </w:r>
      <w:r w:rsidR="00B42347">
        <w:rPr>
          <w:rFonts w:ascii="Segoe UI" w:hAnsi="Segoe UI" w:cs="Segoe UI"/>
          <w:sz w:val="20"/>
          <w:szCs w:val="20"/>
        </w:rPr>
        <w:t>FOKS intend</w:t>
      </w:r>
      <w:r w:rsidR="00E157F1">
        <w:rPr>
          <w:rFonts w:ascii="Segoe UI" w:hAnsi="Segoe UI" w:cs="Segoe UI"/>
          <w:sz w:val="20"/>
          <w:szCs w:val="20"/>
        </w:rPr>
        <w:t xml:space="preserve"> to consult the Conservation Officer.</w:t>
      </w:r>
    </w:p>
    <w:p w14:paraId="1F1ABEE1" w14:textId="00B05954" w:rsidR="00695AF7" w:rsidRDefault="00851F6C" w:rsidP="00695AF7">
      <w:pPr>
        <w:pStyle w:val="NoSpacing"/>
        <w:spacing w:after="60"/>
        <w:rPr>
          <w:rFonts w:ascii="Segoe UI" w:hAnsi="Segoe UI" w:cs="Segoe UI"/>
          <w:sz w:val="20"/>
          <w:szCs w:val="20"/>
        </w:rPr>
      </w:pPr>
      <w:r w:rsidRPr="00851F6C">
        <w:rPr>
          <w:rFonts w:ascii="Segoe UI" w:hAnsi="Segoe UI" w:cs="Segoe UI"/>
          <w:sz w:val="20"/>
          <w:szCs w:val="20"/>
          <w:u w:val="single"/>
        </w:rPr>
        <w:t>Support of Playing Field improvements:</w:t>
      </w:r>
      <w:r>
        <w:rPr>
          <w:rFonts w:ascii="Segoe UI" w:hAnsi="Segoe UI" w:cs="Segoe UI"/>
          <w:sz w:val="20"/>
          <w:szCs w:val="20"/>
        </w:rPr>
        <w:t xml:space="preserve"> Caroline confirmed </w:t>
      </w:r>
      <w:r w:rsidR="0017001A">
        <w:rPr>
          <w:rFonts w:ascii="Segoe UI" w:hAnsi="Segoe UI" w:cs="Segoe UI"/>
          <w:sz w:val="20"/>
          <w:szCs w:val="20"/>
        </w:rPr>
        <w:t>that FOKS were open to the</w:t>
      </w:r>
      <w:r w:rsidR="0017001A" w:rsidRPr="0017001A">
        <w:rPr>
          <w:rFonts w:ascii="Segoe UI" w:hAnsi="Segoe UI" w:cs="Segoe UI"/>
          <w:sz w:val="20"/>
          <w:szCs w:val="20"/>
        </w:rPr>
        <w:t xml:space="preserve"> </w:t>
      </w:r>
      <w:r w:rsidR="0017001A">
        <w:rPr>
          <w:rFonts w:ascii="Segoe UI" w:hAnsi="Segoe UI" w:cs="Segoe UI"/>
          <w:sz w:val="20"/>
          <w:szCs w:val="20"/>
        </w:rPr>
        <w:t>possibility of a small contribution towards the new in-ground trampoline</w:t>
      </w:r>
      <w:r>
        <w:rPr>
          <w:rFonts w:ascii="Segoe UI" w:hAnsi="Segoe UI" w:cs="Segoe UI"/>
          <w:sz w:val="20"/>
          <w:szCs w:val="20"/>
        </w:rPr>
        <w:t xml:space="preserve"> as they </w:t>
      </w:r>
      <w:r w:rsidR="00695AF7" w:rsidRPr="00695AF7">
        <w:rPr>
          <w:rFonts w:ascii="Segoe UI" w:hAnsi="Segoe UI" w:cs="Segoe UI"/>
          <w:sz w:val="20"/>
          <w:szCs w:val="20"/>
        </w:rPr>
        <w:t xml:space="preserve">want to support </w:t>
      </w:r>
      <w:r>
        <w:rPr>
          <w:rFonts w:ascii="Segoe UI" w:hAnsi="Segoe UI" w:cs="Segoe UI"/>
          <w:sz w:val="20"/>
          <w:szCs w:val="20"/>
        </w:rPr>
        <w:t>the playing field</w:t>
      </w:r>
      <w:r w:rsidR="00695AF7" w:rsidRPr="00695AF7">
        <w:rPr>
          <w:rFonts w:ascii="Segoe UI" w:hAnsi="Segoe UI" w:cs="Segoe UI"/>
          <w:sz w:val="20"/>
          <w:szCs w:val="20"/>
        </w:rPr>
        <w:t xml:space="preserve"> de</w:t>
      </w:r>
      <w:r>
        <w:rPr>
          <w:rFonts w:ascii="Segoe UI" w:hAnsi="Segoe UI" w:cs="Segoe UI"/>
          <w:sz w:val="20"/>
          <w:szCs w:val="20"/>
        </w:rPr>
        <w:t>velopment and use it more. Cllr Kevan will also put her in touch with Cara Naylor.</w:t>
      </w:r>
    </w:p>
    <w:p w14:paraId="36AB0D81" w14:textId="161AA3E2" w:rsidR="000268B8" w:rsidRPr="00040C31" w:rsidRDefault="00397FC8" w:rsidP="00C344D1">
      <w:pPr>
        <w:spacing w:after="60"/>
        <w:rPr>
          <w:rFonts w:ascii="Segoe UI" w:hAnsi="Segoe UI" w:cs="Segoe UI"/>
          <w:b/>
          <w:sz w:val="20"/>
          <w:szCs w:val="20"/>
          <w:lang w:val="en-US"/>
        </w:rPr>
      </w:pPr>
      <w:r>
        <w:rPr>
          <w:rFonts w:ascii="Segoe UI" w:hAnsi="Segoe UI" w:cs="Segoe UI"/>
          <w:b/>
          <w:sz w:val="20"/>
          <w:szCs w:val="20"/>
          <w:lang w:val="en-US"/>
        </w:rPr>
        <w:t>24/25 - 30</w:t>
      </w:r>
      <w:r w:rsidR="000268B8">
        <w:rPr>
          <w:rFonts w:ascii="Segoe UI" w:hAnsi="Segoe UI" w:cs="Segoe UI"/>
          <w:b/>
          <w:sz w:val="20"/>
          <w:szCs w:val="20"/>
          <w:lang w:val="en-US"/>
        </w:rPr>
        <w:t>.6</w:t>
      </w:r>
      <w:r w:rsidR="000268B8" w:rsidRPr="007D4A73">
        <w:rPr>
          <w:rFonts w:ascii="Segoe UI" w:hAnsi="Segoe UI" w:cs="Segoe UI"/>
          <w:b/>
          <w:sz w:val="20"/>
          <w:szCs w:val="20"/>
          <w:lang w:val="en-US"/>
        </w:rPr>
        <w:t xml:space="preserve"> Neighbourhood Watch</w:t>
      </w:r>
      <w:r w:rsidR="000268B8">
        <w:rPr>
          <w:rFonts w:ascii="Segoe UI" w:hAnsi="Segoe UI" w:cs="Segoe UI"/>
          <w:b/>
          <w:sz w:val="20"/>
          <w:szCs w:val="20"/>
          <w:lang w:val="en-US"/>
        </w:rPr>
        <w:t xml:space="preserve"> (NHW), Community Emergency Resilience, &amp; Defibrillator</w:t>
      </w:r>
    </w:p>
    <w:p w14:paraId="2A015F24" w14:textId="5C5C1EE4" w:rsidR="00C431A6" w:rsidRPr="00936ACF" w:rsidRDefault="000268B8" w:rsidP="0017001A">
      <w:pPr>
        <w:pStyle w:val="NoSpacing"/>
        <w:numPr>
          <w:ilvl w:val="0"/>
          <w:numId w:val="7"/>
        </w:numPr>
        <w:spacing w:after="60"/>
        <w:ind w:left="426" w:hanging="426"/>
        <w:rPr>
          <w:rFonts w:ascii="Segoe UI" w:hAnsi="Segoe UI" w:cs="Segoe UI"/>
          <w:sz w:val="20"/>
          <w:szCs w:val="20"/>
          <w:lang w:val="en-US"/>
        </w:rPr>
      </w:pPr>
      <w:r>
        <w:rPr>
          <w:rFonts w:ascii="Segoe UI" w:hAnsi="Segoe UI" w:cs="Segoe UI"/>
          <w:sz w:val="20"/>
          <w:szCs w:val="20"/>
          <w:u w:val="single"/>
          <w:lang w:val="en-US"/>
        </w:rPr>
        <w:t>Flood Defence &amp; Drainage</w:t>
      </w:r>
      <w:r>
        <w:rPr>
          <w:rFonts w:ascii="Segoe UI" w:hAnsi="Segoe UI" w:cs="Segoe UI"/>
          <w:sz w:val="20"/>
          <w:szCs w:val="20"/>
          <w:lang w:val="en-US"/>
        </w:rPr>
        <w:t xml:space="preserve">: </w:t>
      </w:r>
      <w:r w:rsidR="00CD59DB">
        <w:rPr>
          <w:rFonts w:ascii="Segoe UI" w:hAnsi="Segoe UI" w:cs="Segoe UI"/>
          <w:sz w:val="20"/>
          <w:szCs w:val="20"/>
          <w:lang w:val="en-US"/>
        </w:rPr>
        <w:t xml:space="preserve">The volunteer flood wardens reported Wessex Water </w:t>
      </w:r>
      <w:r w:rsidR="007651A4">
        <w:rPr>
          <w:rFonts w:ascii="Segoe UI" w:hAnsi="Segoe UI" w:cs="Segoe UI"/>
          <w:sz w:val="20"/>
          <w:szCs w:val="20"/>
          <w:lang w:val="en-US"/>
        </w:rPr>
        <w:t>had completed their survey but the report had not been written yet so we still await the findings</w:t>
      </w:r>
      <w:r w:rsidR="00D21610">
        <w:rPr>
          <w:rFonts w:ascii="Segoe UI" w:hAnsi="Segoe UI" w:cs="Segoe UI"/>
          <w:sz w:val="20"/>
          <w:szCs w:val="20"/>
          <w:lang w:val="en-US"/>
        </w:rPr>
        <w:t>.</w:t>
      </w:r>
      <w:r w:rsidR="00D556B8" w:rsidRPr="00936ACF">
        <w:rPr>
          <w:rFonts w:ascii="Segoe UI" w:hAnsi="Segoe UI" w:cs="Segoe UI"/>
          <w:sz w:val="20"/>
          <w:szCs w:val="20"/>
          <w:lang w:val="en-US"/>
        </w:rPr>
        <w:t xml:space="preserve"> </w:t>
      </w:r>
    </w:p>
    <w:p w14:paraId="01D70D1A" w14:textId="67391F44" w:rsidR="00C431A6" w:rsidRDefault="000268B8" w:rsidP="007651A4">
      <w:pPr>
        <w:pStyle w:val="NoSpacing"/>
        <w:numPr>
          <w:ilvl w:val="0"/>
          <w:numId w:val="7"/>
        </w:numPr>
        <w:spacing w:after="120"/>
        <w:ind w:left="426" w:hanging="426"/>
        <w:rPr>
          <w:rFonts w:ascii="Segoe UI" w:hAnsi="Segoe UI" w:cs="Segoe UI"/>
          <w:sz w:val="20"/>
          <w:szCs w:val="20"/>
          <w:lang w:val="en-US"/>
        </w:rPr>
      </w:pPr>
      <w:r w:rsidRPr="006E2FC1">
        <w:rPr>
          <w:rFonts w:ascii="Segoe UI" w:hAnsi="Segoe UI" w:cs="Segoe UI"/>
          <w:sz w:val="20"/>
          <w:szCs w:val="20"/>
          <w:u w:val="single"/>
          <w:lang w:val="en-US"/>
        </w:rPr>
        <w:t>R</w:t>
      </w:r>
      <w:r>
        <w:rPr>
          <w:rFonts w:ascii="Segoe UI" w:hAnsi="Segoe UI" w:cs="Segoe UI"/>
          <w:sz w:val="20"/>
          <w:szCs w:val="20"/>
          <w:u w:val="single"/>
          <w:lang w:val="en-US"/>
        </w:rPr>
        <w:t>edundant</w:t>
      </w:r>
      <w:r w:rsidRPr="006E2FC1">
        <w:rPr>
          <w:rFonts w:ascii="Segoe UI" w:hAnsi="Segoe UI" w:cs="Segoe UI"/>
          <w:sz w:val="20"/>
          <w:szCs w:val="20"/>
          <w:u w:val="single"/>
          <w:lang w:val="en-US"/>
        </w:rPr>
        <w:t xml:space="preserve"> Phone Box</w:t>
      </w:r>
      <w:r>
        <w:rPr>
          <w:rFonts w:ascii="Segoe UI" w:hAnsi="Segoe UI" w:cs="Segoe UI"/>
          <w:sz w:val="20"/>
          <w:szCs w:val="20"/>
          <w:lang w:val="en-US"/>
        </w:rPr>
        <w:t xml:space="preserve">: </w:t>
      </w:r>
      <w:r w:rsidR="007651A4">
        <w:rPr>
          <w:rFonts w:ascii="Segoe UI" w:hAnsi="Segoe UI" w:cs="Segoe UI"/>
          <w:sz w:val="20"/>
          <w:szCs w:val="20"/>
          <w:lang w:val="en-US"/>
        </w:rPr>
        <w:t xml:space="preserve">Cllr </w:t>
      </w:r>
      <w:proofErr w:type="gramStart"/>
      <w:r w:rsidR="007651A4">
        <w:rPr>
          <w:rFonts w:ascii="Segoe UI" w:hAnsi="Segoe UI" w:cs="Segoe UI"/>
          <w:sz w:val="20"/>
          <w:szCs w:val="20"/>
          <w:lang w:val="en-US"/>
        </w:rPr>
        <w:t>West</w:t>
      </w:r>
      <w:proofErr w:type="gramEnd"/>
      <w:r w:rsidR="007651A4">
        <w:rPr>
          <w:rFonts w:ascii="Segoe UI" w:hAnsi="Segoe UI" w:cs="Segoe UI"/>
          <w:sz w:val="20"/>
          <w:szCs w:val="20"/>
          <w:lang w:val="en-US"/>
        </w:rPr>
        <w:t xml:space="preserve"> reported BT had contacted him regarding termination of</w:t>
      </w:r>
      <w:r w:rsidR="00D21610">
        <w:rPr>
          <w:rFonts w:ascii="Segoe UI" w:hAnsi="Segoe UI" w:cs="Segoe UI"/>
          <w:sz w:val="20"/>
          <w:szCs w:val="20"/>
          <w:lang w:val="en-US"/>
        </w:rPr>
        <w:t xml:space="preserve"> the electricity supply</w:t>
      </w:r>
      <w:r w:rsidR="007651A4">
        <w:rPr>
          <w:rFonts w:ascii="Segoe UI" w:hAnsi="Segoe UI" w:cs="Segoe UI"/>
          <w:sz w:val="20"/>
          <w:szCs w:val="20"/>
          <w:lang w:val="en-US"/>
        </w:rPr>
        <w:t xml:space="preserve"> but as they seemed to believe the PC would bear the cost he had referred them back to the contract and was waiting to hear further.</w:t>
      </w:r>
    </w:p>
    <w:p w14:paraId="4DE50C32" w14:textId="07925EE8" w:rsidR="00C344D1" w:rsidRDefault="00397FC8" w:rsidP="00C344D1">
      <w:pPr>
        <w:pStyle w:val="NoSpacing"/>
        <w:spacing w:after="60"/>
        <w:rPr>
          <w:rFonts w:ascii="Segoe UI" w:hAnsi="Segoe UI" w:cs="Segoe UI"/>
          <w:b/>
          <w:sz w:val="20"/>
          <w:szCs w:val="20"/>
          <w:lang w:val="en-US"/>
        </w:rPr>
      </w:pPr>
      <w:r>
        <w:rPr>
          <w:rFonts w:ascii="Segoe UI" w:hAnsi="Segoe UI" w:cs="Segoe UI"/>
          <w:b/>
          <w:sz w:val="20"/>
          <w:szCs w:val="20"/>
          <w:lang w:val="en-US"/>
        </w:rPr>
        <w:t>24/25 – 30</w:t>
      </w:r>
      <w:r w:rsidR="000268B8">
        <w:rPr>
          <w:rFonts w:ascii="Segoe UI" w:hAnsi="Segoe UI" w:cs="Segoe UI"/>
          <w:b/>
          <w:sz w:val="20"/>
          <w:szCs w:val="20"/>
          <w:lang w:val="en-US"/>
        </w:rPr>
        <w:t>.7</w:t>
      </w:r>
      <w:r w:rsidR="000268B8" w:rsidRPr="007D4A73">
        <w:rPr>
          <w:rFonts w:ascii="Segoe UI" w:hAnsi="Segoe UI" w:cs="Segoe UI"/>
          <w:b/>
          <w:sz w:val="20"/>
          <w:szCs w:val="20"/>
          <w:lang w:val="en-US"/>
        </w:rPr>
        <w:t xml:space="preserve"> Parish Council Website</w:t>
      </w:r>
    </w:p>
    <w:p w14:paraId="1ED31F7B" w14:textId="7E2FDAE3" w:rsidR="00C344D1" w:rsidRPr="007651A4" w:rsidRDefault="007651A4" w:rsidP="000F273F">
      <w:pPr>
        <w:pStyle w:val="NoSpacing"/>
        <w:spacing w:after="120"/>
        <w:rPr>
          <w:rFonts w:ascii="Segoe UI" w:hAnsi="Segoe UI" w:cs="Segoe UI"/>
          <w:sz w:val="20"/>
          <w:szCs w:val="20"/>
          <w:lang w:val="en-US"/>
        </w:rPr>
      </w:pPr>
      <w:r>
        <w:rPr>
          <w:rFonts w:ascii="Segoe UI" w:hAnsi="Segoe UI" w:cs="Segoe UI"/>
          <w:sz w:val="20"/>
          <w:szCs w:val="20"/>
          <w:lang w:val="en-US"/>
        </w:rPr>
        <w:t>The C</w:t>
      </w:r>
      <w:r w:rsidR="000F273F">
        <w:rPr>
          <w:rFonts w:ascii="Segoe UI" w:hAnsi="Segoe UI" w:cs="Segoe UI"/>
          <w:sz w:val="20"/>
          <w:szCs w:val="20"/>
          <w:lang w:val="en-US"/>
        </w:rPr>
        <w:t xml:space="preserve">lerk reported </w:t>
      </w:r>
      <w:r>
        <w:rPr>
          <w:rFonts w:ascii="Segoe UI" w:hAnsi="Segoe UI" w:cs="Segoe UI"/>
          <w:sz w:val="20"/>
          <w:szCs w:val="20"/>
          <w:lang w:val="en-US"/>
        </w:rPr>
        <w:t xml:space="preserve">a review of </w:t>
      </w:r>
      <w:r w:rsidR="00E13B30" w:rsidRPr="007651A4">
        <w:rPr>
          <w:rFonts w:ascii="Segoe UI" w:hAnsi="Segoe UI" w:cs="Segoe UI"/>
          <w:sz w:val="20"/>
          <w:szCs w:val="20"/>
          <w:lang w:val="en-US"/>
        </w:rPr>
        <w:t>WCAG2.2AA compliance</w:t>
      </w:r>
      <w:r>
        <w:rPr>
          <w:rFonts w:ascii="Segoe UI" w:hAnsi="Segoe UI" w:cs="Segoe UI"/>
          <w:sz w:val="20"/>
          <w:szCs w:val="20"/>
          <w:lang w:val="en-US"/>
        </w:rPr>
        <w:t xml:space="preserve"> was in hand. </w:t>
      </w:r>
      <w:r w:rsidR="000F273F">
        <w:rPr>
          <w:rFonts w:ascii="Segoe UI" w:hAnsi="Segoe UI" w:cs="Segoe UI"/>
          <w:sz w:val="20"/>
          <w:szCs w:val="20"/>
          <w:lang w:val="en-US"/>
        </w:rPr>
        <w:t xml:space="preserve">She reminded Cllr Tucker, Cllr West and Cllr Kevan that they were very close to their limits and should do some housekeeping on old emails urgently. </w:t>
      </w:r>
    </w:p>
    <w:p w14:paraId="4045E939" w14:textId="29CE73E0" w:rsidR="002758AB" w:rsidRDefault="00C431A6" w:rsidP="002E0FEF">
      <w:pPr>
        <w:pStyle w:val="NoSpacing"/>
        <w:spacing w:after="60"/>
        <w:rPr>
          <w:rFonts w:ascii="Segoe UI" w:hAnsi="Segoe UI" w:cs="Segoe UI"/>
          <w:b/>
          <w:sz w:val="20"/>
          <w:szCs w:val="20"/>
          <w:lang w:val="en-US"/>
        </w:rPr>
      </w:pPr>
      <w:r>
        <w:rPr>
          <w:rFonts w:ascii="Segoe UI" w:hAnsi="Segoe UI" w:cs="Segoe UI"/>
          <w:b/>
          <w:sz w:val="20"/>
          <w:szCs w:val="20"/>
          <w:lang w:val="en-US"/>
        </w:rPr>
        <w:lastRenderedPageBreak/>
        <w:t xml:space="preserve">24/25 </w:t>
      </w:r>
      <w:r w:rsidR="00397FC8">
        <w:rPr>
          <w:rFonts w:ascii="Segoe UI" w:hAnsi="Segoe UI" w:cs="Segoe UI"/>
          <w:b/>
          <w:sz w:val="20"/>
          <w:szCs w:val="20"/>
          <w:lang w:val="en-US"/>
        </w:rPr>
        <w:t>– 30</w:t>
      </w:r>
      <w:r w:rsidR="008418CA">
        <w:rPr>
          <w:rFonts w:ascii="Segoe UI" w:hAnsi="Segoe UI" w:cs="Segoe UI"/>
          <w:b/>
          <w:sz w:val="20"/>
          <w:szCs w:val="20"/>
          <w:lang w:val="en-US"/>
        </w:rPr>
        <w:t>.8</w:t>
      </w:r>
      <w:r w:rsidR="000268B8" w:rsidRPr="007D4A73">
        <w:rPr>
          <w:rFonts w:ascii="Segoe UI" w:hAnsi="Segoe UI" w:cs="Segoe UI"/>
          <w:b/>
          <w:sz w:val="20"/>
          <w:szCs w:val="20"/>
          <w:lang w:val="en-US"/>
        </w:rPr>
        <w:t xml:space="preserve"> </w:t>
      </w:r>
      <w:r w:rsidR="002758AB">
        <w:rPr>
          <w:rFonts w:ascii="Segoe UI" w:hAnsi="Segoe UI" w:cs="Segoe UI"/>
          <w:b/>
          <w:sz w:val="20"/>
          <w:szCs w:val="20"/>
          <w:lang w:val="en-US"/>
        </w:rPr>
        <w:t>Personnel matters</w:t>
      </w:r>
    </w:p>
    <w:p w14:paraId="1D7A1F1C" w14:textId="6FD508F1" w:rsidR="000F273F" w:rsidRPr="000F273F" w:rsidRDefault="000F273F" w:rsidP="002E0FEF">
      <w:pPr>
        <w:pStyle w:val="NoSpacing"/>
        <w:spacing w:after="60"/>
        <w:rPr>
          <w:rFonts w:ascii="Segoe UI" w:hAnsi="Segoe UI" w:cs="Segoe UI"/>
          <w:i/>
          <w:sz w:val="20"/>
          <w:szCs w:val="20"/>
          <w:lang w:val="en-US"/>
        </w:rPr>
      </w:pPr>
      <w:r w:rsidRPr="000F273F">
        <w:rPr>
          <w:rFonts w:ascii="Segoe UI" w:hAnsi="Segoe UI" w:cs="Segoe UI"/>
          <w:i/>
          <w:sz w:val="20"/>
          <w:szCs w:val="20"/>
          <w:lang w:val="en-US"/>
        </w:rPr>
        <w:t xml:space="preserve">This item was dealt with after item </w:t>
      </w:r>
      <w:r w:rsidR="00870FD6">
        <w:rPr>
          <w:rFonts w:ascii="Segoe UI" w:hAnsi="Segoe UI" w:cs="Segoe UI"/>
          <w:i/>
          <w:sz w:val="20"/>
          <w:szCs w:val="20"/>
          <w:lang w:val="en-US"/>
        </w:rPr>
        <w:t>32(</w:t>
      </w:r>
      <w:proofErr w:type="spellStart"/>
      <w:r w:rsidR="00870FD6">
        <w:rPr>
          <w:rFonts w:ascii="Segoe UI" w:hAnsi="Segoe UI" w:cs="Segoe UI"/>
          <w:i/>
          <w:sz w:val="20"/>
          <w:szCs w:val="20"/>
          <w:lang w:val="en-US"/>
        </w:rPr>
        <w:t>i</w:t>
      </w:r>
      <w:proofErr w:type="spellEnd"/>
      <w:r w:rsidR="00870FD6">
        <w:rPr>
          <w:rFonts w:ascii="Segoe UI" w:hAnsi="Segoe UI" w:cs="Segoe UI"/>
          <w:i/>
          <w:sz w:val="20"/>
          <w:szCs w:val="20"/>
          <w:lang w:val="en-US"/>
        </w:rPr>
        <w:t>)</w:t>
      </w:r>
      <w:r w:rsidRPr="0050669B">
        <w:rPr>
          <w:rFonts w:ascii="Segoe UI" w:hAnsi="Segoe UI" w:cs="Segoe UI"/>
          <w:i/>
          <w:color w:val="C00000"/>
          <w:sz w:val="20"/>
          <w:szCs w:val="20"/>
          <w:lang w:val="en-US"/>
        </w:rPr>
        <w:t xml:space="preserve"> </w:t>
      </w:r>
      <w:r>
        <w:rPr>
          <w:rFonts w:ascii="Segoe UI" w:hAnsi="Segoe UI" w:cs="Segoe UI"/>
          <w:i/>
          <w:sz w:val="20"/>
          <w:szCs w:val="20"/>
          <w:lang w:val="en-US"/>
        </w:rPr>
        <w:t>although reported here in Standing Agenda order</w:t>
      </w:r>
    </w:p>
    <w:p w14:paraId="6AEB87ED" w14:textId="3B788A30" w:rsidR="00C62930" w:rsidRDefault="0050669B" w:rsidP="000F273F">
      <w:pPr>
        <w:pStyle w:val="NoSpacing"/>
        <w:spacing w:after="60"/>
        <w:rPr>
          <w:rFonts w:ascii="Segoe UI" w:hAnsi="Segoe UI" w:cs="Segoe UI"/>
          <w:sz w:val="20"/>
          <w:szCs w:val="20"/>
          <w:lang w:val="en-US"/>
        </w:rPr>
      </w:pPr>
      <w:r>
        <w:rPr>
          <w:rFonts w:ascii="Segoe UI" w:hAnsi="Segoe UI" w:cs="Segoe UI"/>
          <w:sz w:val="20"/>
          <w:szCs w:val="20"/>
          <w:lang w:val="en-US"/>
        </w:rPr>
        <w:t>The Chair reported the Clerk had been duly appointed to the paid role commencing 5</w:t>
      </w:r>
      <w:r w:rsidRPr="0050669B">
        <w:rPr>
          <w:rFonts w:ascii="Segoe UI" w:hAnsi="Segoe UI" w:cs="Segoe UI"/>
          <w:sz w:val="20"/>
          <w:szCs w:val="20"/>
          <w:vertAlign w:val="superscript"/>
          <w:lang w:val="en-US"/>
        </w:rPr>
        <w:t>th</w:t>
      </w:r>
      <w:r w:rsidR="0074668B">
        <w:rPr>
          <w:rFonts w:ascii="Segoe UI" w:hAnsi="Segoe UI" w:cs="Segoe UI"/>
          <w:sz w:val="20"/>
          <w:szCs w:val="20"/>
          <w:lang w:val="en-US"/>
        </w:rPr>
        <w:t xml:space="preserve"> June 20</w:t>
      </w:r>
      <w:r>
        <w:rPr>
          <w:rFonts w:ascii="Segoe UI" w:hAnsi="Segoe UI" w:cs="Segoe UI"/>
          <w:sz w:val="20"/>
          <w:szCs w:val="20"/>
          <w:lang w:val="en-US"/>
        </w:rPr>
        <w:t>24</w:t>
      </w:r>
      <w:r w:rsidR="0074668B">
        <w:rPr>
          <w:rFonts w:ascii="Segoe UI" w:hAnsi="Segoe UI" w:cs="Segoe UI"/>
          <w:sz w:val="20"/>
          <w:szCs w:val="20"/>
          <w:lang w:val="en-US"/>
        </w:rPr>
        <w:t xml:space="preserve"> and payroll matters</w:t>
      </w:r>
      <w:r w:rsidR="000F273F" w:rsidRPr="000F273F">
        <w:rPr>
          <w:rFonts w:ascii="Segoe UI" w:hAnsi="Segoe UI" w:cs="Segoe UI"/>
          <w:sz w:val="20"/>
          <w:szCs w:val="20"/>
          <w:lang w:val="en-US"/>
        </w:rPr>
        <w:t xml:space="preserve"> completed</w:t>
      </w:r>
      <w:r w:rsidR="0074668B">
        <w:rPr>
          <w:rFonts w:ascii="Segoe UI" w:hAnsi="Segoe UI" w:cs="Segoe UI"/>
          <w:sz w:val="20"/>
          <w:szCs w:val="20"/>
          <w:lang w:val="en-US"/>
        </w:rPr>
        <w:t>. Members noted the m</w:t>
      </w:r>
      <w:r>
        <w:rPr>
          <w:rFonts w:ascii="Segoe UI" w:hAnsi="Segoe UI" w:cs="Segoe UI"/>
          <w:sz w:val="20"/>
          <w:szCs w:val="20"/>
          <w:lang w:val="en-US"/>
        </w:rPr>
        <w:t xml:space="preserve">onthly </w:t>
      </w:r>
      <w:r w:rsidR="0074668B">
        <w:rPr>
          <w:rFonts w:ascii="Segoe UI" w:hAnsi="Segoe UI" w:cs="Segoe UI"/>
          <w:sz w:val="20"/>
          <w:szCs w:val="20"/>
          <w:lang w:val="en-US"/>
        </w:rPr>
        <w:t xml:space="preserve">Salary </w:t>
      </w:r>
      <w:r w:rsidR="00C62930">
        <w:rPr>
          <w:rFonts w:ascii="Segoe UI" w:hAnsi="Segoe UI" w:cs="Segoe UI"/>
          <w:sz w:val="20"/>
          <w:szCs w:val="20"/>
          <w:lang w:val="en-US"/>
        </w:rPr>
        <w:t>S</w:t>
      </w:r>
      <w:r>
        <w:rPr>
          <w:rFonts w:ascii="Segoe UI" w:hAnsi="Segoe UI" w:cs="Segoe UI"/>
          <w:sz w:val="20"/>
          <w:szCs w:val="20"/>
          <w:lang w:val="en-US"/>
        </w:rPr>
        <w:t xml:space="preserve">ummary </w:t>
      </w:r>
      <w:r w:rsidR="0074668B">
        <w:rPr>
          <w:rFonts w:ascii="Segoe UI" w:hAnsi="Segoe UI" w:cs="Segoe UI"/>
          <w:sz w:val="20"/>
          <w:szCs w:val="20"/>
          <w:lang w:val="en-US"/>
        </w:rPr>
        <w:t xml:space="preserve">for the FY </w:t>
      </w:r>
      <w:r w:rsidR="000A2F39">
        <w:rPr>
          <w:rFonts w:ascii="Segoe UI" w:hAnsi="Segoe UI" w:cs="Segoe UI"/>
          <w:sz w:val="20"/>
          <w:szCs w:val="20"/>
          <w:lang w:val="en-US"/>
        </w:rPr>
        <w:t>as</w:t>
      </w:r>
      <w:r w:rsidR="0074668B">
        <w:rPr>
          <w:rFonts w:ascii="Segoe UI" w:hAnsi="Segoe UI" w:cs="Segoe UI"/>
          <w:sz w:val="20"/>
          <w:szCs w:val="20"/>
          <w:lang w:val="en-US"/>
        </w:rPr>
        <w:t xml:space="preserve"> </w:t>
      </w:r>
      <w:r>
        <w:rPr>
          <w:rFonts w:ascii="Segoe UI" w:hAnsi="Segoe UI" w:cs="Segoe UI"/>
          <w:sz w:val="20"/>
          <w:szCs w:val="20"/>
          <w:lang w:val="en-US"/>
        </w:rPr>
        <w:t>presented</w:t>
      </w:r>
      <w:r w:rsidR="00C62930">
        <w:rPr>
          <w:rFonts w:ascii="Segoe UI" w:hAnsi="Segoe UI" w:cs="Segoe UI"/>
          <w:sz w:val="20"/>
          <w:szCs w:val="20"/>
          <w:lang w:val="en-US"/>
        </w:rPr>
        <w:t xml:space="preserve">. Having approved the Financial Regulations, members agreed </w:t>
      </w:r>
      <w:r w:rsidR="00C62930" w:rsidRPr="0050669B">
        <w:rPr>
          <w:rFonts w:ascii="Segoe UI Semibold" w:hAnsi="Segoe UI Semibold" w:cs="Segoe UI Semibold"/>
          <w:sz w:val="20"/>
          <w:szCs w:val="20"/>
          <w:lang w:val="en-US"/>
        </w:rPr>
        <w:t>the salary summary be considered approved under FR 6.6</w:t>
      </w:r>
      <w:r w:rsidR="000A2F39">
        <w:rPr>
          <w:rFonts w:ascii="Segoe UI Semibold" w:hAnsi="Segoe UI Semibold" w:cs="Segoe UI Semibold"/>
          <w:sz w:val="20"/>
          <w:szCs w:val="20"/>
          <w:lang w:val="en-US"/>
        </w:rPr>
        <w:t>.</w:t>
      </w:r>
      <w:r w:rsidR="000A2F39">
        <w:rPr>
          <w:rFonts w:ascii="Segoe UI" w:hAnsi="Segoe UI" w:cs="Segoe UI"/>
          <w:sz w:val="20"/>
          <w:szCs w:val="20"/>
          <w:lang w:val="en-US"/>
        </w:rPr>
        <w:t xml:space="preserve"> A</w:t>
      </w:r>
      <w:r w:rsidR="00C62930">
        <w:rPr>
          <w:rFonts w:ascii="Segoe UI" w:hAnsi="Segoe UI" w:cs="Segoe UI"/>
          <w:sz w:val="20"/>
          <w:szCs w:val="20"/>
          <w:lang w:val="en-US"/>
        </w:rPr>
        <w:t>s previously agreed, t</w:t>
      </w:r>
      <w:r>
        <w:rPr>
          <w:rFonts w:ascii="Segoe UI" w:hAnsi="Segoe UI" w:cs="Segoe UI"/>
          <w:sz w:val="20"/>
          <w:szCs w:val="20"/>
          <w:lang w:val="en-US"/>
        </w:rPr>
        <w:t>he clerk</w:t>
      </w:r>
      <w:r w:rsidR="00C62930" w:rsidRPr="000F273F">
        <w:rPr>
          <w:rFonts w:ascii="Segoe UI" w:hAnsi="Segoe UI" w:cs="Segoe UI"/>
          <w:sz w:val="20"/>
          <w:szCs w:val="20"/>
          <w:lang w:val="en-US"/>
        </w:rPr>
        <w:t xml:space="preserve"> </w:t>
      </w:r>
      <w:r w:rsidR="000A2F39">
        <w:rPr>
          <w:rFonts w:ascii="Segoe UI" w:hAnsi="Segoe UI" w:cs="Segoe UI"/>
          <w:sz w:val="20"/>
          <w:szCs w:val="20"/>
          <w:lang w:val="en-US"/>
        </w:rPr>
        <w:t xml:space="preserve">would </w:t>
      </w:r>
      <w:r w:rsidR="00C62930" w:rsidRPr="000F273F">
        <w:rPr>
          <w:rFonts w:ascii="Segoe UI" w:hAnsi="Segoe UI" w:cs="Segoe UI"/>
          <w:sz w:val="20"/>
          <w:szCs w:val="20"/>
          <w:lang w:val="en-US"/>
        </w:rPr>
        <w:t>be paid monthl</w:t>
      </w:r>
      <w:r w:rsidR="000A2F39">
        <w:rPr>
          <w:rFonts w:ascii="Segoe UI" w:hAnsi="Segoe UI" w:cs="Segoe UI"/>
          <w:sz w:val="20"/>
          <w:szCs w:val="20"/>
          <w:lang w:val="en-US"/>
        </w:rPr>
        <w:t>y, saving the PC NI contribution costs</w:t>
      </w:r>
      <w:r>
        <w:rPr>
          <w:rFonts w:ascii="Segoe UI" w:hAnsi="Segoe UI" w:cs="Segoe UI"/>
          <w:sz w:val="20"/>
          <w:szCs w:val="20"/>
          <w:lang w:val="en-US"/>
        </w:rPr>
        <w:t>.</w:t>
      </w:r>
    </w:p>
    <w:p w14:paraId="5640DD9E" w14:textId="54C0F3F4" w:rsidR="000F273F" w:rsidRDefault="00C62930" w:rsidP="0050669B">
      <w:pPr>
        <w:pStyle w:val="NoSpacing"/>
        <w:spacing w:after="120"/>
        <w:rPr>
          <w:rFonts w:ascii="Segoe UI" w:hAnsi="Segoe UI" w:cs="Segoe UI"/>
          <w:sz w:val="20"/>
          <w:szCs w:val="20"/>
          <w:lang w:val="en-US"/>
        </w:rPr>
      </w:pPr>
      <w:r>
        <w:rPr>
          <w:rFonts w:ascii="Segoe UI" w:hAnsi="Segoe UI" w:cs="Segoe UI"/>
          <w:sz w:val="20"/>
          <w:szCs w:val="20"/>
          <w:lang w:val="en-US"/>
        </w:rPr>
        <w:t>The C</w:t>
      </w:r>
      <w:r w:rsidR="0050669B">
        <w:rPr>
          <w:rFonts w:ascii="Segoe UI" w:hAnsi="Segoe UI" w:cs="Segoe UI"/>
          <w:sz w:val="20"/>
          <w:szCs w:val="20"/>
          <w:lang w:val="en-US"/>
        </w:rPr>
        <w:t>lerk reminded members</w:t>
      </w:r>
      <w:r>
        <w:rPr>
          <w:rFonts w:ascii="Segoe UI" w:hAnsi="Segoe UI" w:cs="Segoe UI"/>
          <w:sz w:val="20"/>
          <w:szCs w:val="20"/>
          <w:lang w:val="en-US"/>
        </w:rPr>
        <w:t xml:space="preserve"> that </w:t>
      </w:r>
      <w:r w:rsidR="000F273F" w:rsidRPr="000F273F">
        <w:rPr>
          <w:rFonts w:ascii="Segoe UI" w:hAnsi="Segoe UI" w:cs="Segoe UI"/>
          <w:sz w:val="20"/>
          <w:szCs w:val="20"/>
          <w:lang w:val="en-US"/>
        </w:rPr>
        <w:t>NJC pay</w:t>
      </w:r>
      <w:r>
        <w:rPr>
          <w:rFonts w:ascii="Segoe UI" w:hAnsi="Segoe UI" w:cs="Segoe UI"/>
          <w:sz w:val="20"/>
          <w:szCs w:val="20"/>
          <w:lang w:val="en-US"/>
        </w:rPr>
        <w:t xml:space="preserve"> </w:t>
      </w:r>
      <w:r w:rsidR="000F273F" w:rsidRPr="000F273F">
        <w:rPr>
          <w:rFonts w:ascii="Segoe UI" w:hAnsi="Segoe UI" w:cs="Segoe UI"/>
          <w:sz w:val="20"/>
          <w:szCs w:val="20"/>
          <w:lang w:val="en-US"/>
        </w:rPr>
        <w:t>scales for the current FY have yet to be agreed</w:t>
      </w:r>
      <w:r>
        <w:rPr>
          <w:rFonts w:ascii="Segoe UI" w:hAnsi="Segoe UI" w:cs="Segoe UI"/>
          <w:sz w:val="20"/>
          <w:szCs w:val="20"/>
          <w:lang w:val="en-US"/>
        </w:rPr>
        <w:t xml:space="preserve"> so there may be an element of back pay</w:t>
      </w:r>
      <w:r w:rsidR="0050669B">
        <w:rPr>
          <w:rFonts w:ascii="Segoe UI" w:hAnsi="Segoe UI" w:cs="Segoe UI"/>
          <w:sz w:val="20"/>
          <w:szCs w:val="20"/>
          <w:lang w:val="en-US"/>
        </w:rPr>
        <w:t xml:space="preserve"> to be advised. She also confirmed the CiLCA portfolio course was booked, studies would commence</w:t>
      </w:r>
      <w:r w:rsidR="000F273F" w:rsidRPr="000F273F">
        <w:rPr>
          <w:rFonts w:ascii="Segoe UI" w:hAnsi="Segoe UI" w:cs="Segoe UI"/>
          <w:sz w:val="20"/>
          <w:szCs w:val="20"/>
          <w:lang w:val="en-US"/>
        </w:rPr>
        <w:t xml:space="preserve"> in August</w:t>
      </w:r>
      <w:r w:rsidR="0050669B">
        <w:rPr>
          <w:rFonts w:ascii="Segoe UI" w:hAnsi="Segoe UI" w:cs="Segoe UI"/>
          <w:sz w:val="20"/>
          <w:szCs w:val="20"/>
          <w:lang w:val="en-US"/>
        </w:rPr>
        <w:t>.</w:t>
      </w:r>
    </w:p>
    <w:p w14:paraId="2C945F83" w14:textId="19F6BD18" w:rsidR="0050669B" w:rsidRDefault="00621805" w:rsidP="0050669B">
      <w:pPr>
        <w:pStyle w:val="NoSpacing"/>
        <w:spacing w:after="60"/>
        <w:rPr>
          <w:rFonts w:ascii="Segoe UI" w:hAnsi="Segoe UI" w:cs="Segoe UI"/>
          <w:b/>
          <w:sz w:val="20"/>
          <w:szCs w:val="20"/>
          <w:lang w:val="en-US"/>
        </w:rPr>
      </w:pPr>
      <w:r>
        <w:rPr>
          <w:rFonts w:ascii="Segoe UI" w:hAnsi="Segoe UI" w:cs="Segoe UI"/>
          <w:b/>
          <w:sz w:val="20"/>
          <w:szCs w:val="20"/>
          <w:lang w:val="en-US"/>
        </w:rPr>
        <w:t>24/25 – 31</w:t>
      </w:r>
      <w:r w:rsidR="0050669B">
        <w:rPr>
          <w:rFonts w:ascii="Segoe UI" w:hAnsi="Segoe UI" w:cs="Segoe UI"/>
          <w:b/>
          <w:sz w:val="20"/>
          <w:szCs w:val="20"/>
          <w:lang w:val="en-US"/>
        </w:rPr>
        <w:t xml:space="preserve"> Clerks Report (items not covered elsewhere)</w:t>
      </w:r>
    </w:p>
    <w:p w14:paraId="015AAD5B" w14:textId="55C2A8D1" w:rsidR="0050669B" w:rsidRPr="004A4B44" w:rsidRDefault="004A4B44" w:rsidP="00DB05AC">
      <w:pPr>
        <w:pStyle w:val="NoSpacing"/>
        <w:numPr>
          <w:ilvl w:val="0"/>
          <w:numId w:val="29"/>
        </w:numPr>
        <w:spacing w:after="60"/>
        <w:ind w:left="426" w:hanging="426"/>
        <w:rPr>
          <w:rFonts w:ascii="Segoe UI" w:hAnsi="Segoe UI" w:cs="Segoe UI"/>
          <w:sz w:val="20"/>
          <w:szCs w:val="20"/>
          <w:lang w:val="en-US"/>
        </w:rPr>
      </w:pPr>
      <w:r>
        <w:rPr>
          <w:rFonts w:ascii="Segoe UI" w:hAnsi="Segoe UI" w:cs="Segoe UI"/>
          <w:sz w:val="20"/>
          <w:szCs w:val="20"/>
          <w:u w:val="single"/>
          <w:lang w:val="en-US"/>
        </w:rPr>
        <w:t>Middletons</w:t>
      </w:r>
      <w:r w:rsidR="00DD5DE6">
        <w:rPr>
          <w:rFonts w:ascii="Segoe UI" w:hAnsi="Segoe UI" w:cs="Segoe UI"/>
          <w:sz w:val="20"/>
          <w:szCs w:val="20"/>
          <w:u w:val="single"/>
          <w:lang w:val="en-US"/>
        </w:rPr>
        <w:t>/Deed of Covenant</w:t>
      </w:r>
      <w:r w:rsidR="0050669B">
        <w:rPr>
          <w:rFonts w:ascii="Segoe UI" w:hAnsi="Segoe UI" w:cs="Segoe UI"/>
          <w:sz w:val="20"/>
          <w:szCs w:val="20"/>
          <w:lang w:val="en-US"/>
        </w:rPr>
        <w:t xml:space="preserve">: </w:t>
      </w:r>
      <w:r>
        <w:rPr>
          <w:rFonts w:ascii="Segoe UI" w:hAnsi="Segoe UI" w:cs="Segoe UI"/>
          <w:sz w:val="20"/>
          <w:szCs w:val="20"/>
          <w:lang w:val="en-US"/>
        </w:rPr>
        <w:t xml:space="preserve">It was agreed the Chair and Vice-Chair would visit Middleton’s offices to sign the </w:t>
      </w:r>
      <w:r w:rsidR="0050669B">
        <w:rPr>
          <w:rFonts w:ascii="Segoe UI" w:hAnsi="Segoe UI" w:cs="Segoe UI"/>
          <w:sz w:val="20"/>
          <w:szCs w:val="20"/>
          <w:lang w:val="en-US"/>
        </w:rPr>
        <w:t>Letter of E</w:t>
      </w:r>
      <w:r>
        <w:rPr>
          <w:rFonts w:ascii="Segoe UI" w:hAnsi="Segoe UI" w:cs="Segoe UI"/>
          <w:sz w:val="20"/>
          <w:szCs w:val="20"/>
          <w:lang w:val="en-US"/>
        </w:rPr>
        <w:t xml:space="preserve">ngagement on behalf of the Parish Council. The Clerk drew Members attention to a </w:t>
      </w:r>
      <w:r w:rsidR="0050669B" w:rsidRPr="004A4B44">
        <w:rPr>
          <w:rFonts w:ascii="Segoe UI" w:hAnsi="Segoe UI" w:cs="Segoe UI"/>
          <w:sz w:val="20"/>
          <w:szCs w:val="20"/>
          <w:lang w:val="en-US"/>
        </w:rPr>
        <w:t xml:space="preserve">£50 payment on account required (overall payment already </w:t>
      </w:r>
      <w:r>
        <w:rPr>
          <w:rFonts w:ascii="Segoe UI" w:hAnsi="Segoe UI" w:cs="Segoe UI"/>
          <w:sz w:val="20"/>
          <w:szCs w:val="20"/>
          <w:lang w:val="en-US"/>
        </w:rPr>
        <w:t>r</w:t>
      </w:r>
      <w:r w:rsidR="0050669B" w:rsidRPr="004A4B44">
        <w:rPr>
          <w:rFonts w:ascii="Segoe UI" w:hAnsi="Segoe UI" w:cs="Segoe UI"/>
          <w:sz w:val="20"/>
          <w:szCs w:val="20"/>
          <w:lang w:val="en-US"/>
        </w:rPr>
        <w:t>esolved).</w:t>
      </w:r>
    </w:p>
    <w:p w14:paraId="45D44C7F" w14:textId="1485D135" w:rsidR="0050669B" w:rsidRPr="004A4B44" w:rsidRDefault="0050669B" w:rsidP="00DB05AC">
      <w:pPr>
        <w:pStyle w:val="NoSpacing"/>
        <w:numPr>
          <w:ilvl w:val="0"/>
          <w:numId w:val="29"/>
        </w:numPr>
        <w:spacing w:after="60"/>
        <w:ind w:left="426" w:hanging="426"/>
        <w:rPr>
          <w:rFonts w:ascii="Segoe UI" w:hAnsi="Segoe UI" w:cs="Segoe UI"/>
          <w:sz w:val="20"/>
          <w:szCs w:val="20"/>
          <w:lang w:val="en-US"/>
        </w:rPr>
      </w:pPr>
      <w:r w:rsidRPr="004A4B44">
        <w:rPr>
          <w:rFonts w:ascii="Segoe UI" w:hAnsi="Segoe UI" w:cs="Segoe UI"/>
          <w:sz w:val="20"/>
          <w:szCs w:val="20"/>
          <w:u w:val="single"/>
          <w:lang w:val="en-US"/>
        </w:rPr>
        <w:t>Coronation Plaque</w:t>
      </w:r>
      <w:r w:rsidR="004A4B44" w:rsidRPr="004A4B44">
        <w:rPr>
          <w:rFonts w:ascii="Segoe UI" w:hAnsi="Segoe UI" w:cs="Segoe UI"/>
          <w:sz w:val="20"/>
          <w:szCs w:val="20"/>
          <w:u w:val="single"/>
          <w:lang w:val="en-US"/>
        </w:rPr>
        <w:t xml:space="preserve"> installation</w:t>
      </w:r>
      <w:r w:rsidR="004A4B44" w:rsidRPr="004A4B44">
        <w:rPr>
          <w:rFonts w:ascii="Segoe UI" w:hAnsi="Segoe UI" w:cs="Segoe UI"/>
          <w:sz w:val="20"/>
          <w:szCs w:val="20"/>
          <w:lang w:val="en-US"/>
        </w:rPr>
        <w:t>: The Clerk reported it was</w:t>
      </w:r>
      <w:r w:rsidR="004A4B44">
        <w:rPr>
          <w:rFonts w:ascii="Segoe UI" w:hAnsi="Segoe UI" w:cs="Segoe UI"/>
          <w:sz w:val="20"/>
          <w:szCs w:val="20"/>
          <w:lang w:val="en-US"/>
        </w:rPr>
        <w:t xml:space="preserve"> b</w:t>
      </w:r>
      <w:r w:rsidRPr="004A4B44">
        <w:rPr>
          <w:rFonts w:ascii="Segoe UI" w:hAnsi="Segoe UI" w:cs="Segoe UI"/>
          <w:sz w:val="20"/>
          <w:szCs w:val="20"/>
          <w:lang w:val="en-US"/>
        </w:rPr>
        <w:t xml:space="preserve">eing made this month and expected to be fitted </w:t>
      </w:r>
      <w:r w:rsidR="004A4B44">
        <w:rPr>
          <w:rFonts w:ascii="Segoe UI" w:hAnsi="Segoe UI" w:cs="Segoe UI"/>
          <w:sz w:val="20"/>
          <w:szCs w:val="20"/>
          <w:lang w:val="en-US"/>
        </w:rPr>
        <w:t xml:space="preserve">the </w:t>
      </w:r>
      <w:r w:rsidRPr="004A4B44">
        <w:rPr>
          <w:rFonts w:ascii="Segoe UI" w:hAnsi="Segoe UI" w:cs="Segoe UI"/>
          <w:sz w:val="20"/>
          <w:szCs w:val="20"/>
          <w:lang w:val="en-US"/>
        </w:rPr>
        <w:t>last week of July</w:t>
      </w:r>
      <w:r w:rsidR="004A4B44">
        <w:rPr>
          <w:rFonts w:ascii="Segoe UI" w:hAnsi="Segoe UI" w:cs="Segoe UI"/>
          <w:sz w:val="20"/>
          <w:szCs w:val="20"/>
          <w:lang w:val="en-US"/>
        </w:rPr>
        <w:t>;</w:t>
      </w:r>
    </w:p>
    <w:p w14:paraId="7662E132" w14:textId="3D6CF45D" w:rsidR="0050669B" w:rsidRPr="004A4B44" w:rsidRDefault="0050669B" w:rsidP="00DB05AC">
      <w:pPr>
        <w:pStyle w:val="NoSpacing"/>
        <w:numPr>
          <w:ilvl w:val="0"/>
          <w:numId w:val="29"/>
        </w:numPr>
        <w:spacing w:after="60"/>
        <w:ind w:left="426" w:hanging="426"/>
        <w:rPr>
          <w:rFonts w:ascii="Segoe UI" w:hAnsi="Segoe UI" w:cs="Segoe UI"/>
          <w:sz w:val="20"/>
          <w:szCs w:val="20"/>
          <w:lang w:val="en-US"/>
        </w:rPr>
      </w:pPr>
      <w:r w:rsidRPr="004A4B44">
        <w:rPr>
          <w:rFonts w:ascii="Segoe UI" w:hAnsi="Segoe UI" w:cs="Segoe UI"/>
          <w:sz w:val="20"/>
          <w:szCs w:val="20"/>
          <w:u w:val="single"/>
          <w:lang w:val="en-US"/>
        </w:rPr>
        <w:t>Home Upgrade Grant</w:t>
      </w:r>
      <w:r w:rsidR="004A4B44">
        <w:rPr>
          <w:rFonts w:ascii="Segoe UI" w:hAnsi="Segoe UI" w:cs="Segoe UI"/>
          <w:sz w:val="20"/>
          <w:szCs w:val="20"/>
          <w:u w:val="single"/>
          <w:lang w:val="en-US"/>
        </w:rPr>
        <w:t>s</w:t>
      </w:r>
      <w:r w:rsidR="004A4B44" w:rsidRPr="004A4B44">
        <w:rPr>
          <w:rFonts w:ascii="Segoe UI" w:hAnsi="Segoe UI" w:cs="Segoe UI"/>
          <w:sz w:val="20"/>
          <w:szCs w:val="20"/>
          <w:lang w:val="en-US"/>
        </w:rPr>
        <w:t xml:space="preserve">: </w:t>
      </w:r>
      <w:hyperlink r:id="rId15" w:history="1">
        <w:r w:rsidR="005B1C7F" w:rsidRPr="003953F7">
          <w:rPr>
            <w:rStyle w:val="Hyperlink"/>
            <w:rFonts w:ascii="Segoe UI" w:hAnsi="Segoe UI" w:cs="Segoe UI"/>
            <w:sz w:val="20"/>
            <w:szCs w:val="20"/>
            <w:lang w:val="en-US"/>
          </w:rPr>
          <w:t>https://www.edfenergy.com/energy-efficiency/home-upgrade-grant-scheme</w:t>
        </w:r>
      </w:hyperlink>
      <w:r w:rsidR="005B1C7F">
        <w:rPr>
          <w:rFonts w:ascii="Segoe UI" w:hAnsi="Segoe UI" w:cs="Segoe UI"/>
          <w:sz w:val="20"/>
          <w:szCs w:val="20"/>
          <w:lang w:val="en-US"/>
        </w:rPr>
        <w:t>. F</w:t>
      </w:r>
      <w:r w:rsidR="004A4B44" w:rsidRPr="004A4B44">
        <w:rPr>
          <w:rFonts w:ascii="Segoe UI" w:hAnsi="Segoe UI" w:cs="Segoe UI"/>
          <w:sz w:val="20"/>
          <w:szCs w:val="20"/>
          <w:lang w:val="en-US"/>
        </w:rPr>
        <w:t xml:space="preserve">ollowing a resident’s suggestion </w:t>
      </w:r>
      <w:r w:rsidR="004A4B44">
        <w:rPr>
          <w:rFonts w:ascii="Segoe UI" w:hAnsi="Segoe UI" w:cs="Segoe UI"/>
          <w:sz w:val="20"/>
          <w:szCs w:val="20"/>
          <w:lang w:val="en-US"/>
        </w:rPr>
        <w:t>for</w:t>
      </w:r>
      <w:r w:rsidRPr="004A4B44">
        <w:rPr>
          <w:rFonts w:ascii="Segoe UI" w:hAnsi="Segoe UI" w:cs="Segoe UI"/>
          <w:sz w:val="20"/>
          <w:szCs w:val="20"/>
          <w:lang w:val="en-US"/>
        </w:rPr>
        <w:t xml:space="preserve"> </w:t>
      </w:r>
      <w:r w:rsidR="004A4B44">
        <w:rPr>
          <w:rFonts w:ascii="Segoe UI" w:hAnsi="Segoe UI" w:cs="Segoe UI"/>
          <w:sz w:val="20"/>
          <w:szCs w:val="20"/>
          <w:lang w:val="en-US"/>
        </w:rPr>
        <w:t>the PC to host a</w:t>
      </w:r>
      <w:r w:rsidRPr="004A4B44">
        <w:rPr>
          <w:rFonts w:ascii="Segoe UI" w:hAnsi="Segoe UI" w:cs="Segoe UI"/>
          <w:sz w:val="20"/>
          <w:szCs w:val="20"/>
          <w:lang w:val="en-US"/>
        </w:rPr>
        <w:t xml:space="preserve"> meeting </w:t>
      </w:r>
      <w:r w:rsidR="004A4B44">
        <w:rPr>
          <w:rFonts w:ascii="Segoe UI" w:hAnsi="Segoe UI" w:cs="Segoe UI"/>
          <w:sz w:val="20"/>
          <w:szCs w:val="20"/>
          <w:lang w:val="en-US"/>
        </w:rPr>
        <w:t xml:space="preserve">with a HUG representative, the </w:t>
      </w:r>
      <w:r w:rsidR="005B1C7F">
        <w:rPr>
          <w:rFonts w:ascii="Segoe UI" w:hAnsi="Segoe UI" w:cs="Segoe UI"/>
          <w:sz w:val="20"/>
          <w:szCs w:val="20"/>
          <w:lang w:val="en-US"/>
        </w:rPr>
        <w:t>Clerk had</w:t>
      </w:r>
      <w:r w:rsidRPr="004A4B44">
        <w:rPr>
          <w:rFonts w:ascii="Segoe UI" w:hAnsi="Segoe UI" w:cs="Segoe UI"/>
          <w:sz w:val="20"/>
          <w:szCs w:val="20"/>
          <w:lang w:val="en-US"/>
        </w:rPr>
        <w:t xml:space="preserve"> enquired to</w:t>
      </w:r>
      <w:r w:rsidR="005B1C7F">
        <w:rPr>
          <w:rFonts w:ascii="Segoe UI" w:hAnsi="Segoe UI" w:cs="Segoe UI"/>
          <w:sz w:val="20"/>
          <w:szCs w:val="20"/>
          <w:lang w:val="en-US"/>
        </w:rPr>
        <w:t xml:space="preserve"> see if this might be arranged. </w:t>
      </w:r>
      <w:r w:rsidR="004A4B44">
        <w:rPr>
          <w:rFonts w:ascii="Segoe UI" w:hAnsi="Segoe UI" w:cs="Segoe UI"/>
          <w:sz w:val="20"/>
          <w:szCs w:val="20"/>
          <w:lang w:val="en-US"/>
        </w:rPr>
        <w:t xml:space="preserve">Paul Lenaerts </w:t>
      </w:r>
      <w:r w:rsidR="005B1C7F">
        <w:rPr>
          <w:rFonts w:ascii="Segoe UI" w:hAnsi="Segoe UI" w:cs="Segoe UI"/>
          <w:sz w:val="20"/>
          <w:szCs w:val="20"/>
          <w:lang w:val="en-US"/>
        </w:rPr>
        <w:t>volunteered</w:t>
      </w:r>
      <w:r w:rsidR="004A4B44">
        <w:rPr>
          <w:rFonts w:ascii="Segoe UI" w:hAnsi="Segoe UI" w:cs="Segoe UI"/>
          <w:sz w:val="20"/>
          <w:szCs w:val="20"/>
          <w:lang w:val="en-US"/>
        </w:rPr>
        <w:t xml:space="preserve"> to take the lead on behalf of residents</w:t>
      </w:r>
      <w:r w:rsidR="005B1C7F">
        <w:rPr>
          <w:rFonts w:ascii="Segoe UI" w:hAnsi="Segoe UI" w:cs="Segoe UI"/>
          <w:sz w:val="20"/>
          <w:szCs w:val="20"/>
          <w:lang w:val="en-US"/>
        </w:rPr>
        <w:t>; i</w:t>
      </w:r>
      <w:r w:rsidR="004A4B44">
        <w:rPr>
          <w:rFonts w:ascii="Segoe UI" w:hAnsi="Segoe UI" w:cs="Segoe UI"/>
          <w:sz w:val="20"/>
          <w:szCs w:val="20"/>
          <w:lang w:val="en-US"/>
        </w:rPr>
        <w:t>t was agreed to distribute information through village channels</w:t>
      </w:r>
      <w:r w:rsidR="000A2F39">
        <w:rPr>
          <w:rFonts w:ascii="Segoe UI" w:hAnsi="Segoe UI" w:cs="Segoe UI"/>
          <w:sz w:val="20"/>
          <w:szCs w:val="20"/>
          <w:lang w:val="en-US"/>
        </w:rPr>
        <w:t xml:space="preserve"> in the meantime.</w:t>
      </w:r>
    </w:p>
    <w:p w14:paraId="114B8690" w14:textId="6F15A728" w:rsidR="005B1C7F" w:rsidRDefault="00DB05AC" w:rsidP="00DB05AC">
      <w:pPr>
        <w:pStyle w:val="NoSpacing"/>
        <w:numPr>
          <w:ilvl w:val="0"/>
          <w:numId w:val="29"/>
        </w:numPr>
        <w:spacing w:after="60"/>
        <w:ind w:left="426" w:hanging="426"/>
        <w:rPr>
          <w:rFonts w:ascii="Segoe UI" w:hAnsi="Segoe UI" w:cs="Segoe UI"/>
          <w:sz w:val="20"/>
          <w:szCs w:val="20"/>
          <w:lang w:val="en-US"/>
        </w:rPr>
      </w:pPr>
      <w:r w:rsidRPr="00DB05AC">
        <w:rPr>
          <w:rFonts w:ascii="Segoe UI" w:hAnsi="Segoe UI" w:cs="Segoe UI"/>
          <w:sz w:val="20"/>
          <w:szCs w:val="20"/>
          <w:u w:val="single"/>
          <w:lang w:val="en-US"/>
        </w:rPr>
        <w:t>CIL</w:t>
      </w:r>
      <w:r>
        <w:rPr>
          <w:rFonts w:ascii="Segoe UI" w:hAnsi="Segoe UI" w:cs="Segoe UI"/>
          <w:sz w:val="20"/>
          <w:szCs w:val="20"/>
          <w:lang w:val="en-US"/>
        </w:rPr>
        <w:t xml:space="preserve">: </w:t>
      </w:r>
      <w:r w:rsidR="005B1C7F" w:rsidRPr="005B1C7F">
        <w:rPr>
          <w:rFonts w:ascii="Segoe UI" w:hAnsi="Segoe UI" w:cs="Segoe UI"/>
          <w:sz w:val="20"/>
          <w:szCs w:val="20"/>
          <w:lang w:val="en-US"/>
        </w:rPr>
        <w:t>Me</w:t>
      </w:r>
      <w:r w:rsidR="005B1C7F">
        <w:rPr>
          <w:rFonts w:ascii="Segoe UI" w:hAnsi="Segoe UI" w:cs="Segoe UI"/>
          <w:sz w:val="20"/>
          <w:szCs w:val="20"/>
          <w:lang w:val="en-US"/>
        </w:rPr>
        <w:t>mbers</w:t>
      </w:r>
      <w:r w:rsidR="0050669B" w:rsidRPr="005B1C7F">
        <w:rPr>
          <w:rFonts w:ascii="Segoe UI" w:hAnsi="Segoe UI" w:cs="Segoe UI"/>
          <w:sz w:val="20"/>
          <w:szCs w:val="20"/>
          <w:lang w:val="en-US"/>
        </w:rPr>
        <w:t xml:space="preserve"> note</w:t>
      </w:r>
      <w:r w:rsidR="005B1C7F">
        <w:rPr>
          <w:rFonts w:ascii="Segoe UI" w:hAnsi="Segoe UI" w:cs="Segoe UI"/>
          <w:sz w:val="20"/>
          <w:szCs w:val="20"/>
          <w:lang w:val="en-US"/>
        </w:rPr>
        <w:t xml:space="preserve">d the </w:t>
      </w:r>
      <w:r w:rsidR="0050669B" w:rsidRPr="005B1C7F">
        <w:rPr>
          <w:rFonts w:ascii="Segoe UI" w:hAnsi="Segoe UI" w:cs="Segoe UI"/>
          <w:sz w:val="20"/>
          <w:szCs w:val="20"/>
          <w:lang w:val="en-US"/>
        </w:rPr>
        <w:t xml:space="preserve">CIL report </w:t>
      </w:r>
      <w:r w:rsidR="005B1C7F">
        <w:rPr>
          <w:rFonts w:ascii="Segoe UI" w:hAnsi="Segoe UI" w:cs="Segoe UI"/>
          <w:sz w:val="20"/>
          <w:szCs w:val="20"/>
          <w:lang w:val="en-US"/>
        </w:rPr>
        <w:t>for</w:t>
      </w:r>
      <w:r>
        <w:rPr>
          <w:rFonts w:ascii="Segoe UI" w:hAnsi="Segoe UI" w:cs="Segoe UI"/>
          <w:sz w:val="20"/>
          <w:szCs w:val="20"/>
          <w:lang w:val="en-US"/>
        </w:rPr>
        <w:t xml:space="preserve"> </w:t>
      </w:r>
      <w:r w:rsidR="005B1C7F">
        <w:rPr>
          <w:rFonts w:ascii="Segoe UI" w:hAnsi="Segoe UI" w:cs="Segoe UI"/>
          <w:sz w:val="20"/>
          <w:szCs w:val="20"/>
          <w:lang w:val="en-US"/>
        </w:rPr>
        <w:t xml:space="preserve">expenditure 2023-24 had been submitted </w:t>
      </w:r>
      <w:r w:rsidR="0050669B" w:rsidRPr="005B1C7F">
        <w:rPr>
          <w:rFonts w:ascii="Segoe UI" w:hAnsi="Segoe UI" w:cs="Segoe UI"/>
          <w:sz w:val="20"/>
          <w:szCs w:val="20"/>
          <w:lang w:val="en-US"/>
        </w:rPr>
        <w:t>to Wiltshire Council</w:t>
      </w:r>
      <w:r w:rsidR="005B1C7F">
        <w:rPr>
          <w:rFonts w:ascii="Segoe UI" w:hAnsi="Segoe UI" w:cs="Segoe UI"/>
          <w:sz w:val="20"/>
          <w:szCs w:val="20"/>
          <w:lang w:val="en-US"/>
        </w:rPr>
        <w:t>;</w:t>
      </w:r>
    </w:p>
    <w:p w14:paraId="016220E3" w14:textId="6AA0611B" w:rsidR="0050669B" w:rsidRPr="005B1C7F" w:rsidRDefault="005B1C7F" w:rsidP="00DB05AC">
      <w:pPr>
        <w:pStyle w:val="NoSpacing"/>
        <w:numPr>
          <w:ilvl w:val="0"/>
          <w:numId w:val="29"/>
        </w:numPr>
        <w:spacing w:after="120"/>
        <w:ind w:left="426" w:hanging="426"/>
        <w:rPr>
          <w:rFonts w:ascii="Segoe UI" w:hAnsi="Segoe UI" w:cs="Segoe UI"/>
          <w:sz w:val="20"/>
          <w:szCs w:val="20"/>
          <w:lang w:val="en-US"/>
        </w:rPr>
      </w:pPr>
      <w:r w:rsidRPr="00DB05AC">
        <w:rPr>
          <w:rFonts w:ascii="Segoe UI" w:hAnsi="Segoe UI" w:cs="Segoe UI"/>
          <w:sz w:val="20"/>
          <w:szCs w:val="20"/>
          <w:u w:val="single"/>
          <w:lang w:val="en-US"/>
        </w:rPr>
        <w:t>Road closures</w:t>
      </w:r>
      <w:r w:rsidR="00DB05AC">
        <w:rPr>
          <w:rFonts w:ascii="Segoe UI" w:hAnsi="Segoe UI" w:cs="Segoe UI"/>
          <w:sz w:val="20"/>
          <w:szCs w:val="20"/>
          <w:lang w:val="en-US"/>
        </w:rPr>
        <w:t>:</w:t>
      </w:r>
      <w:r>
        <w:rPr>
          <w:rFonts w:ascii="Segoe UI" w:hAnsi="Segoe UI" w:cs="Segoe UI"/>
          <w:sz w:val="20"/>
          <w:szCs w:val="20"/>
          <w:lang w:val="en-US"/>
        </w:rPr>
        <w:t xml:space="preserve"> </w:t>
      </w:r>
      <w:r w:rsidR="00DB05AC">
        <w:rPr>
          <w:rFonts w:ascii="Segoe UI" w:hAnsi="Segoe UI" w:cs="Segoe UI"/>
          <w:sz w:val="20"/>
          <w:szCs w:val="20"/>
          <w:lang w:val="en-US"/>
        </w:rPr>
        <w:t xml:space="preserve">Closures </w:t>
      </w:r>
      <w:r>
        <w:rPr>
          <w:rFonts w:ascii="Segoe UI" w:hAnsi="Segoe UI" w:cs="Segoe UI"/>
          <w:sz w:val="20"/>
          <w:szCs w:val="20"/>
          <w:lang w:val="en-US"/>
        </w:rPr>
        <w:t xml:space="preserve">planned at Pantry Bridge this week </w:t>
      </w:r>
      <w:r w:rsidR="00DB05AC">
        <w:rPr>
          <w:rFonts w:ascii="Segoe UI" w:hAnsi="Segoe UI" w:cs="Segoe UI"/>
          <w:sz w:val="20"/>
          <w:szCs w:val="20"/>
          <w:lang w:val="en-US"/>
        </w:rPr>
        <w:t xml:space="preserve">were </w:t>
      </w:r>
      <w:r>
        <w:rPr>
          <w:rFonts w:ascii="Segoe UI" w:hAnsi="Segoe UI" w:cs="Segoe UI"/>
          <w:sz w:val="20"/>
          <w:szCs w:val="20"/>
          <w:lang w:val="en-US"/>
        </w:rPr>
        <w:t>cancelled, but next week from Bulkington’s Mill Lane was still going ahead.</w:t>
      </w:r>
    </w:p>
    <w:p w14:paraId="0996B46A" w14:textId="6B9984AD" w:rsidR="002758AB" w:rsidRDefault="00621805" w:rsidP="00F84EDD">
      <w:pPr>
        <w:pStyle w:val="NoSpacing"/>
        <w:spacing w:after="60"/>
        <w:rPr>
          <w:rFonts w:ascii="Segoe UI" w:hAnsi="Segoe UI" w:cs="Segoe UI"/>
          <w:b/>
          <w:sz w:val="20"/>
          <w:szCs w:val="20"/>
          <w:lang w:val="en-US"/>
        </w:rPr>
      </w:pPr>
      <w:r>
        <w:rPr>
          <w:rFonts w:ascii="Segoe UI" w:hAnsi="Segoe UI" w:cs="Segoe UI"/>
          <w:b/>
          <w:sz w:val="20"/>
          <w:szCs w:val="20"/>
          <w:lang w:val="en-US"/>
        </w:rPr>
        <w:t>24/25 32</w:t>
      </w:r>
      <w:r w:rsidR="00C431A6">
        <w:rPr>
          <w:rFonts w:ascii="Segoe UI" w:hAnsi="Segoe UI" w:cs="Segoe UI"/>
          <w:b/>
          <w:sz w:val="20"/>
          <w:szCs w:val="20"/>
          <w:lang w:val="en-US"/>
        </w:rPr>
        <w:t xml:space="preserve"> </w:t>
      </w:r>
      <w:r w:rsidR="002758AB">
        <w:rPr>
          <w:rFonts w:ascii="Segoe UI" w:hAnsi="Segoe UI" w:cs="Segoe UI"/>
          <w:b/>
          <w:sz w:val="20"/>
          <w:szCs w:val="20"/>
          <w:lang w:val="en-US"/>
        </w:rPr>
        <w:t>Governance</w:t>
      </w:r>
    </w:p>
    <w:p w14:paraId="0C13D1E8" w14:textId="02984ACC" w:rsidR="00DB05AC" w:rsidRDefault="00DB05AC" w:rsidP="00DB05AC">
      <w:pPr>
        <w:pStyle w:val="NoSpacing"/>
        <w:numPr>
          <w:ilvl w:val="0"/>
          <w:numId w:val="37"/>
        </w:numPr>
        <w:spacing w:after="60"/>
        <w:ind w:left="426" w:hanging="426"/>
        <w:rPr>
          <w:rFonts w:ascii="Segoe UI" w:hAnsi="Segoe UI" w:cs="Segoe UI"/>
          <w:sz w:val="20"/>
          <w:szCs w:val="20"/>
          <w:lang w:val="en-US"/>
        </w:rPr>
      </w:pPr>
      <w:r w:rsidRPr="00DB05AC">
        <w:rPr>
          <w:rFonts w:ascii="Segoe UI" w:hAnsi="Segoe UI" w:cs="Segoe UI"/>
          <w:sz w:val="20"/>
          <w:szCs w:val="20"/>
          <w:u w:val="single"/>
          <w:lang w:val="en-US"/>
        </w:rPr>
        <w:t>Financial Regulations 2024</w:t>
      </w:r>
      <w:r>
        <w:rPr>
          <w:rFonts w:ascii="Segoe UI" w:hAnsi="Segoe UI" w:cs="Segoe UI"/>
          <w:sz w:val="20"/>
          <w:szCs w:val="20"/>
          <w:lang w:val="en-US"/>
        </w:rPr>
        <w:t xml:space="preserve">: Members received the draft regulations </w:t>
      </w:r>
      <w:r w:rsidR="006636D2">
        <w:rPr>
          <w:rFonts w:ascii="Segoe UI" w:hAnsi="Segoe UI" w:cs="Segoe UI"/>
          <w:sz w:val="20"/>
          <w:szCs w:val="20"/>
          <w:lang w:val="en-US"/>
        </w:rPr>
        <w:t>(</w:t>
      </w:r>
      <w:r w:rsidR="006636D2" w:rsidRPr="00DB05AC">
        <w:rPr>
          <w:rFonts w:ascii="Segoe UI" w:hAnsi="Segoe UI" w:cs="Segoe UI"/>
          <w:sz w:val="20"/>
          <w:szCs w:val="20"/>
          <w:lang w:val="en-US"/>
        </w:rPr>
        <w:t xml:space="preserve">based </w:t>
      </w:r>
      <w:r w:rsidR="00F504FB">
        <w:rPr>
          <w:rFonts w:ascii="Segoe UI" w:hAnsi="Segoe UI" w:cs="Segoe UI"/>
          <w:sz w:val="20"/>
          <w:szCs w:val="20"/>
          <w:lang w:val="en-US"/>
        </w:rPr>
        <w:t xml:space="preserve">on the new NALC Model of </w:t>
      </w:r>
      <w:r w:rsidR="006636D2" w:rsidRPr="00DB05AC">
        <w:rPr>
          <w:rFonts w:ascii="Segoe UI" w:hAnsi="Segoe UI" w:cs="Segoe UI"/>
          <w:sz w:val="20"/>
          <w:szCs w:val="20"/>
          <w:lang w:val="en-US"/>
        </w:rPr>
        <w:t>May 2024</w:t>
      </w:r>
      <w:r w:rsidR="006636D2">
        <w:rPr>
          <w:rFonts w:ascii="Segoe UI" w:hAnsi="Segoe UI" w:cs="Segoe UI"/>
          <w:sz w:val="20"/>
          <w:szCs w:val="20"/>
          <w:lang w:val="en-US"/>
        </w:rPr>
        <w:t xml:space="preserve">) </w:t>
      </w:r>
      <w:r>
        <w:rPr>
          <w:rFonts w:ascii="Segoe UI" w:hAnsi="Segoe UI" w:cs="Segoe UI"/>
          <w:sz w:val="20"/>
          <w:szCs w:val="20"/>
          <w:lang w:val="en-US"/>
        </w:rPr>
        <w:t>as presented in advance. The C</w:t>
      </w:r>
      <w:r w:rsidR="00F504FB">
        <w:rPr>
          <w:rFonts w:ascii="Segoe UI" w:hAnsi="Segoe UI" w:cs="Segoe UI"/>
          <w:sz w:val="20"/>
          <w:szCs w:val="20"/>
          <w:lang w:val="en-US"/>
        </w:rPr>
        <w:t>lerk highlighted</w:t>
      </w:r>
      <w:r w:rsidR="006636D2">
        <w:rPr>
          <w:rFonts w:ascii="Segoe UI" w:hAnsi="Segoe UI" w:cs="Segoe UI"/>
          <w:sz w:val="20"/>
          <w:szCs w:val="20"/>
          <w:lang w:val="en-US"/>
        </w:rPr>
        <w:t xml:space="preserve"> important sections to note, including: </w:t>
      </w:r>
    </w:p>
    <w:p w14:paraId="1B64038F" w14:textId="761C606B" w:rsidR="006636D2" w:rsidRDefault="006636D2"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2.6: the Clerk will now ask a Member to review bank reconciliations biannually in October;</w:t>
      </w:r>
    </w:p>
    <w:p w14:paraId="2A22FFF2" w14:textId="020432C5" w:rsidR="006636D2" w:rsidRDefault="006636D2"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4.2: the Clerk will provide a separate salary budget for signature in November for the next FY;</w:t>
      </w:r>
    </w:p>
    <w:p w14:paraId="7101D74D" w14:textId="3BE958E6" w:rsidR="006636D2" w:rsidRDefault="006636D2"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 xml:space="preserve">4.7: </w:t>
      </w:r>
      <w:r w:rsidR="00F504FB">
        <w:rPr>
          <w:rFonts w:ascii="Segoe UI" w:hAnsi="Segoe UI" w:cs="Segoe UI"/>
          <w:sz w:val="20"/>
          <w:szCs w:val="20"/>
          <w:lang w:val="en-US"/>
        </w:rPr>
        <w:t>no Member may vote on the budget if they have more than two months unpaid council tax;</w:t>
      </w:r>
    </w:p>
    <w:p w14:paraId="13879958" w14:textId="5345E830" w:rsidR="00F504FB" w:rsidRDefault="00F504FB"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5.7 &amp; 5.8: slight changes to the levels for fixed quotes (&gt;£3k) and estimates (£500 - £3k);</w:t>
      </w:r>
    </w:p>
    <w:p w14:paraId="39E3215E" w14:textId="4D5BBBF1" w:rsidR="00F504FB" w:rsidRDefault="00F504FB"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5.14: slight changes to delegated authority (Clerk &lt;£300, Clerk+Chair £300-500, Council &gt;£500);</w:t>
      </w:r>
    </w:p>
    <w:p w14:paraId="179EF034" w14:textId="39ABD333" w:rsidR="00F504FB" w:rsidRDefault="00F504FB" w:rsidP="00A22ADF">
      <w:pPr>
        <w:pStyle w:val="NoSpacing"/>
        <w:numPr>
          <w:ilvl w:val="1"/>
          <w:numId w:val="37"/>
        </w:numPr>
        <w:ind w:left="851" w:hanging="284"/>
        <w:rPr>
          <w:rFonts w:ascii="Segoe UI" w:hAnsi="Segoe UI" w:cs="Segoe UI"/>
          <w:sz w:val="20"/>
          <w:szCs w:val="20"/>
          <w:lang w:val="en-US"/>
        </w:rPr>
      </w:pPr>
      <w:r>
        <w:rPr>
          <w:rFonts w:ascii="Segoe UI" w:hAnsi="Segoe UI" w:cs="Segoe UI"/>
          <w:sz w:val="20"/>
          <w:szCs w:val="20"/>
          <w:lang w:val="en-US"/>
        </w:rPr>
        <w:t>FR</w:t>
      </w:r>
      <w:r w:rsidR="00A22ADF">
        <w:rPr>
          <w:rFonts w:ascii="Segoe UI" w:hAnsi="Segoe UI" w:cs="Segoe UI"/>
          <w:sz w:val="20"/>
          <w:szCs w:val="20"/>
          <w:lang w:val="en-US"/>
        </w:rPr>
        <w:t xml:space="preserve"> </w:t>
      </w:r>
      <w:r>
        <w:rPr>
          <w:rFonts w:ascii="Segoe UI" w:hAnsi="Segoe UI" w:cs="Segoe UI"/>
          <w:sz w:val="20"/>
          <w:szCs w:val="20"/>
          <w:lang w:val="en-US"/>
        </w:rPr>
        <w:t xml:space="preserve">5.17: delegated authority in certain types of emergency (Clerk </w:t>
      </w:r>
      <w:r w:rsidR="00A22ADF">
        <w:rPr>
          <w:rFonts w:ascii="Segoe UI" w:hAnsi="Segoe UI" w:cs="Segoe UI"/>
          <w:sz w:val="20"/>
          <w:szCs w:val="20"/>
          <w:lang w:val="en-US"/>
        </w:rPr>
        <w:t>up to £1k);</w:t>
      </w:r>
    </w:p>
    <w:p w14:paraId="7FD9709B" w14:textId="20FD884E" w:rsidR="00A22ADF" w:rsidRPr="00A22ADF" w:rsidRDefault="00A22ADF" w:rsidP="00A22ADF">
      <w:pPr>
        <w:pStyle w:val="NoSpacing"/>
        <w:numPr>
          <w:ilvl w:val="1"/>
          <w:numId w:val="37"/>
        </w:numPr>
        <w:spacing w:after="60"/>
        <w:ind w:left="851" w:hanging="284"/>
        <w:rPr>
          <w:rFonts w:ascii="Segoe UI" w:hAnsi="Segoe UI" w:cs="Segoe UI"/>
          <w:sz w:val="20"/>
          <w:szCs w:val="20"/>
          <w:lang w:val="en-US"/>
        </w:rPr>
      </w:pPr>
      <w:r>
        <w:rPr>
          <w:rFonts w:ascii="Segoe UI" w:hAnsi="Segoe UI" w:cs="Segoe UI"/>
          <w:sz w:val="20"/>
          <w:szCs w:val="20"/>
          <w:lang w:val="en-US"/>
        </w:rPr>
        <w:t>FR 6.6: schedule of regular payments (inc</w:t>
      </w:r>
      <w:r w:rsidR="00F12261">
        <w:rPr>
          <w:rFonts w:ascii="Segoe UI" w:hAnsi="Segoe UI" w:cs="Segoe UI"/>
          <w:sz w:val="20"/>
          <w:szCs w:val="20"/>
          <w:lang w:val="en-US"/>
        </w:rPr>
        <w:t>luding</w:t>
      </w:r>
      <w:r>
        <w:rPr>
          <w:rFonts w:ascii="Segoe UI" w:hAnsi="Segoe UI" w:cs="Segoe UI"/>
          <w:sz w:val="20"/>
          <w:szCs w:val="20"/>
          <w:lang w:val="en-US"/>
        </w:rPr>
        <w:t xml:space="preserve"> salaries) may be authorised for the FY. The Clerk will revise the structure of finan</w:t>
      </w:r>
      <w:r w:rsidR="000A2F39">
        <w:rPr>
          <w:rFonts w:ascii="Segoe UI" w:hAnsi="Segoe UI" w:cs="Segoe UI"/>
          <w:sz w:val="20"/>
          <w:szCs w:val="20"/>
          <w:lang w:val="en-US"/>
        </w:rPr>
        <w:t>cial summaries submitted for</w:t>
      </w:r>
      <w:r>
        <w:rPr>
          <w:rFonts w:ascii="Segoe UI" w:hAnsi="Segoe UI" w:cs="Segoe UI"/>
          <w:sz w:val="20"/>
          <w:szCs w:val="20"/>
          <w:lang w:val="en-US"/>
        </w:rPr>
        <w:t xml:space="preserve"> council meeting</w:t>
      </w:r>
      <w:r w:rsidR="000A2F39">
        <w:rPr>
          <w:rFonts w:ascii="Segoe UI" w:hAnsi="Segoe UI" w:cs="Segoe UI"/>
          <w:sz w:val="20"/>
          <w:szCs w:val="20"/>
          <w:lang w:val="en-US"/>
        </w:rPr>
        <w:t>s</w:t>
      </w:r>
      <w:r>
        <w:rPr>
          <w:rFonts w:ascii="Segoe UI" w:hAnsi="Segoe UI" w:cs="Segoe UI"/>
          <w:sz w:val="20"/>
          <w:szCs w:val="20"/>
          <w:lang w:val="en-US"/>
        </w:rPr>
        <w:t xml:space="preserve"> to reflect these and other changes to delegated authority items;</w:t>
      </w:r>
    </w:p>
    <w:p w14:paraId="722CDCC2" w14:textId="3781B7BE" w:rsidR="00A22ADF" w:rsidRDefault="00BA3A64" w:rsidP="00A22ADF">
      <w:pPr>
        <w:pStyle w:val="NoSpacing"/>
        <w:spacing w:after="60"/>
        <w:ind w:left="426"/>
        <w:rPr>
          <w:rFonts w:ascii="Segoe UI" w:hAnsi="Segoe UI" w:cs="Segoe UI"/>
          <w:sz w:val="20"/>
          <w:szCs w:val="20"/>
          <w:lang w:val="en-US"/>
        </w:rPr>
      </w:pPr>
      <w:r>
        <w:rPr>
          <w:rFonts w:ascii="Segoe UI" w:hAnsi="Segoe UI" w:cs="Segoe UI"/>
          <w:sz w:val="20"/>
          <w:szCs w:val="20"/>
          <w:lang w:val="en-US"/>
        </w:rPr>
        <w:t>Proposed by Cllr Kevan</w:t>
      </w:r>
      <w:r w:rsidR="00A22ADF">
        <w:rPr>
          <w:rFonts w:ascii="Segoe UI" w:hAnsi="Segoe UI" w:cs="Segoe UI"/>
          <w:sz w:val="20"/>
          <w:szCs w:val="20"/>
          <w:lang w:val="en-US"/>
        </w:rPr>
        <w:t xml:space="preserve"> </w:t>
      </w:r>
      <w:r w:rsidR="00F12261">
        <w:rPr>
          <w:rFonts w:ascii="Segoe UI" w:hAnsi="Segoe UI" w:cs="Segoe UI"/>
          <w:sz w:val="20"/>
          <w:szCs w:val="20"/>
          <w:lang w:val="en-US"/>
        </w:rPr>
        <w:t xml:space="preserve">seconded by Cllr Banfield, it was unanimously </w:t>
      </w:r>
      <w:r w:rsidR="00F12261" w:rsidRPr="00F12261">
        <w:rPr>
          <w:rFonts w:ascii="Segoe UI Semibold" w:hAnsi="Segoe UI Semibold" w:cs="Segoe UI Semibold"/>
          <w:sz w:val="20"/>
          <w:szCs w:val="20"/>
          <w:lang w:val="en-US"/>
        </w:rPr>
        <w:t>resolved to adopt the new regulations as presented</w:t>
      </w:r>
      <w:r w:rsidR="00F12261">
        <w:rPr>
          <w:rFonts w:ascii="Segoe UI" w:hAnsi="Segoe UI" w:cs="Segoe UI"/>
          <w:sz w:val="20"/>
          <w:szCs w:val="20"/>
          <w:lang w:val="en-US"/>
        </w:rPr>
        <w:t>.</w:t>
      </w:r>
    </w:p>
    <w:p w14:paraId="41936C58" w14:textId="5ABCA85B" w:rsidR="0014028B" w:rsidRPr="00F12261" w:rsidRDefault="00F84EDD" w:rsidP="008418CA">
      <w:pPr>
        <w:pStyle w:val="NoSpacing"/>
        <w:numPr>
          <w:ilvl w:val="0"/>
          <w:numId w:val="37"/>
        </w:numPr>
        <w:spacing w:after="120"/>
        <w:ind w:left="426" w:hanging="426"/>
        <w:rPr>
          <w:rFonts w:ascii="Segoe UI" w:hAnsi="Segoe UI" w:cs="Segoe UI"/>
          <w:sz w:val="20"/>
          <w:szCs w:val="20"/>
          <w:lang w:val="en-US"/>
        </w:rPr>
      </w:pPr>
      <w:r>
        <w:rPr>
          <w:rFonts w:ascii="Segoe UI" w:hAnsi="Segoe UI" w:cs="Segoe UI"/>
          <w:sz w:val="20"/>
          <w:szCs w:val="20"/>
          <w:lang w:val="en-US"/>
        </w:rPr>
        <w:t xml:space="preserve">Recovery of </w:t>
      </w:r>
      <w:r w:rsidR="00C431A6">
        <w:rPr>
          <w:rFonts w:ascii="Segoe UI" w:hAnsi="Segoe UI" w:cs="Segoe UI"/>
          <w:sz w:val="20"/>
          <w:szCs w:val="20"/>
          <w:lang w:val="en-US"/>
        </w:rPr>
        <w:t xml:space="preserve">PC records on </w:t>
      </w:r>
      <w:r>
        <w:rPr>
          <w:rFonts w:ascii="Segoe UI" w:hAnsi="Segoe UI" w:cs="Segoe UI"/>
          <w:sz w:val="20"/>
          <w:szCs w:val="20"/>
          <w:lang w:val="en-US"/>
        </w:rPr>
        <w:t xml:space="preserve">a </w:t>
      </w:r>
      <w:r w:rsidR="00C431A6">
        <w:rPr>
          <w:rFonts w:ascii="Segoe UI" w:hAnsi="Segoe UI" w:cs="Segoe UI"/>
          <w:sz w:val="20"/>
          <w:szCs w:val="20"/>
          <w:lang w:val="en-US"/>
        </w:rPr>
        <w:t>third party computer</w:t>
      </w:r>
      <w:r>
        <w:rPr>
          <w:rFonts w:ascii="Segoe UI" w:hAnsi="Segoe UI" w:cs="Segoe UI"/>
          <w:sz w:val="20"/>
          <w:szCs w:val="20"/>
          <w:lang w:val="en-US"/>
        </w:rPr>
        <w:t xml:space="preserve"> remain under advisement.</w:t>
      </w:r>
    </w:p>
    <w:p w14:paraId="410E539B" w14:textId="0CBC88B7" w:rsidR="007C4766" w:rsidRPr="007D4A73" w:rsidRDefault="00621805" w:rsidP="00283ACA">
      <w:pPr>
        <w:pStyle w:val="NoSpacing"/>
        <w:spacing w:after="60"/>
        <w:rPr>
          <w:rFonts w:ascii="Segoe UI" w:hAnsi="Segoe UI" w:cs="Segoe UI"/>
          <w:b/>
          <w:sz w:val="20"/>
          <w:szCs w:val="20"/>
          <w:lang w:val="en-US"/>
        </w:rPr>
      </w:pPr>
      <w:r>
        <w:rPr>
          <w:rFonts w:ascii="Segoe UI" w:hAnsi="Segoe UI" w:cs="Segoe UI"/>
          <w:b/>
          <w:sz w:val="20"/>
          <w:szCs w:val="20"/>
          <w:lang w:val="en-US"/>
        </w:rPr>
        <w:t>24/25 - 33</w:t>
      </w:r>
      <w:r w:rsidR="007C4766" w:rsidRPr="007D4A73">
        <w:rPr>
          <w:rFonts w:ascii="Segoe UI" w:hAnsi="Segoe UI" w:cs="Segoe UI"/>
          <w:b/>
          <w:sz w:val="20"/>
          <w:szCs w:val="20"/>
          <w:lang w:val="en-US"/>
        </w:rPr>
        <w:t xml:space="preserve"> Financial Matters</w:t>
      </w:r>
    </w:p>
    <w:p w14:paraId="689F8C5B" w14:textId="6F358FED" w:rsidR="00F12261" w:rsidRDefault="00F12261" w:rsidP="005F4B3E">
      <w:pPr>
        <w:pStyle w:val="NoSpacing"/>
        <w:numPr>
          <w:ilvl w:val="0"/>
          <w:numId w:val="8"/>
        </w:numPr>
        <w:spacing w:after="60"/>
        <w:ind w:left="426" w:hanging="426"/>
        <w:rPr>
          <w:rFonts w:ascii="Segoe UI" w:hAnsi="Segoe UI" w:cs="Segoe UI"/>
          <w:sz w:val="20"/>
          <w:szCs w:val="20"/>
        </w:rPr>
      </w:pPr>
      <w:r>
        <w:rPr>
          <w:rFonts w:ascii="Segoe UI" w:hAnsi="Segoe UI" w:cs="Segoe UI"/>
          <w:sz w:val="20"/>
          <w:szCs w:val="20"/>
        </w:rPr>
        <w:t>The Clerk reported that EOPR announcements were published as directed and the AGAR submission made to PKF Littlejohn who have acknowledged receipt. EOPR ends 12</w:t>
      </w:r>
      <w:r w:rsidRPr="009C5E76">
        <w:rPr>
          <w:rFonts w:ascii="Segoe UI" w:hAnsi="Segoe UI" w:cs="Segoe UI"/>
          <w:sz w:val="20"/>
          <w:szCs w:val="20"/>
          <w:vertAlign w:val="superscript"/>
        </w:rPr>
        <w:t>th</w:t>
      </w:r>
      <w:r>
        <w:rPr>
          <w:rFonts w:ascii="Segoe UI" w:hAnsi="Segoe UI" w:cs="Segoe UI"/>
          <w:sz w:val="20"/>
          <w:szCs w:val="20"/>
        </w:rPr>
        <w:t xml:space="preserve"> July.</w:t>
      </w:r>
    </w:p>
    <w:p w14:paraId="2F04F32C" w14:textId="0672D56F" w:rsidR="00C92B1D" w:rsidRDefault="007C4766" w:rsidP="00A4361D">
      <w:pPr>
        <w:pStyle w:val="NoSpacing"/>
        <w:numPr>
          <w:ilvl w:val="0"/>
          <w:numId w:val="8"/>
        </w:numPr>
        <w:spacing w:after="120"/>
        <w:ind w:left="426" w:hanging="426"/>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sidR="005F4B3E">
        <w:rPr>
          <w:rFonts w:ascii="Segoe UI" w:hAnsi="Segoe UI" w:cs="Segoe UI"/>
          <w:sz w:val="20"/>
          <w:szCs w:val="20"/>
          <w:lang w:val="en-US"/>
        </w:rPr>
        <w:t>Tucker</w:t>
      </w:r>
      <w:r w:rsidRPr="00032A21">
        <w:rPr>
          <w:rFonts w:ascii="Segoe UI" w:hAnsi="Segoe UI" w:cs="Segoe UI"/>
          <w:sz w:val="20"/>
          <w:szCs w:val="20"/>
          <w:lang w:val="en-US"/>
        </w:rPr>
        <w:t xml:space="preserve"> seconded by Cllr </w:t>
      </w:r>
      <w:r w:rsidR="005F4B3E">
        <w:rPr>
          <w:rFonts w:ascii="Segoe UI" w:hAnsi="Segoe UI" w:cs="Segoe UI"/>
          <w:sz w:val="20"/>
          <w:szCs w:val="20"/>
          <w:lang w:val="en-US"/>
        </w:rPr>
        <w:t>West</w:t>
      </w:r>
      <w:r w:rsidRPr="005A04F8">
        <w:rPr>
          <w:rFonts w:ascii="Segoe UI Semibold" w:hAnsi="Segoe UI Semibold" w:cs="Segoe UI Semibold"/>
          <w:sz w:val="20"/>
          <w:szCs w:val="20"/>
          <w:lang w:val="en-US"/>
        </w:rPr>
        <w:t xml:space="preserve"> it was resolved to approve the following payments</w:t>
      </w:r>
      <w:r w:rsidRPr="00CA788E">
        <w:rPr>
          <w:rFonts w:ascii="Segoe UI" w:hAnsi="Segoe UI" w:cs="Segoe UI"/>
          <w:sz w:val="20"/>
          <w:szCs w:val="20"/>
          <w:lang w:val="en-US"/>
        </w:rPr>
        <w:t>:</w:t>
      </w:r>
      <w:r w:rsidR="00883EE2">
        <w:rPr>
          <w:rFonts w:ascii="Segoe UI" w:hAnsi="Segoe UI" w:cs="Segoe UI"/>
          <w:sz w:val="20"/>
          <w:szCs w:val="20"/>
          <w:lang w:val="en-US"/>
        </w:rPr>
        <w:t xml:space="preserve"> </w:t>
      </w:r>
    </w:p>
    <w:tbl>
      <w:tblPr>
        <w:tblStyle w:val="PlainTable2"/>
        <w:tblW w:w="0" w:type="auto"/>
        <w:tblInd w:w="426" w:type="dxa"/>
        <w:tblBorders>
          <w:top w:val="single" w:sz="4" w:space="0" w:color="BFBFBF" w:themeColor="background1" w:themeShade="BF"/>
          <w:bottom w:val="single" w:sz="4" w:space="0" w:color="BFBFBF" w:themeColor="background1" w:themeShade="BF"/>
          <w:insideH w:val="single" w:sz="4" w:space="0" w:color="BFBFBF" w:themeColor="background1" w:themeShade="BF"/>
        </w:tblBorders>
        <w:tblLook w:val="04A0" w:firstRow="1" w:lastRow="0" w:firstColumn="1" w:lastColumn="0" w:noHBand="0" w:noVBand="1"/>
      </w:tblPr>
      <w:tblGrid>
        <w:gridCol w:w="6271"/>
        <w:gridCol w:w="980"/>
        <w:gridCol w:w="980"/>
        <w:gridCol w:w="981"/>
      </w:tblGrid>
      <w:tr w:rsidR="005F4B3E" w:rsidRPr="005F4B3E" w14:paraId="102681E5" w14:textId="77777777" w:rsidTr="005F4B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1" w:type="dxa"/>
            <w:tcBorders>
              <w:bottom w:val="none" w:sz="0" w:space="0" w:color="auto"/>
            </w:tcBorders>
          </w:tcPr>
          <w:p w14:paraId="491EAD93"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Community First Insurance 2024-25</w:t>
            </w:r>
          </w:p>
        </w:tc>
        <w:tc>
          <w:tcPr>
            <w:tcW w:w="980" w:type="dxa"/>
            <w:tcBorders>
              <w:bottom w:val="none" w:sz="0" w:space="0" w:color="auto"/>
            </w:tcBorders>
            <w:vAlign w:val="center"/>
          </w:tcPr>
          <w:p w14:paraId="38F5C734" w14:textId="77777777" w:rsidR="005F4B3E" w:rsidRPr="005F4B3E" w:rsidRDefault="005F4B3E" w:rsidP="003B4BA7">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18"/>
              </w:rPr>
            </w:pPr>
            <w:r w:rsidRPr="005F4B3E">
              <w:rPr>
                <w:rFonts w:ascii="Segoe UI" w:hAnsi="Segoe UI" w:cs="Segoe UI"/>
                <w:b w:val="0"/>
                <w:sz w:val="18"/>
                <w:szCs w:val="18"/>
              </w:rPr>
              <w:t>864.54</w:t>
            </w:r>
          </w:p>
        </w:tc>
        <w:tc>
          <w:tcPr>
            <w:tcW w:w="980" w:type="dxa"/>
            <w:tcBorders>
              <w:bottom w:val="none" w:sz="0" w:space="0" w:color="auto"/>
            </w:tcBorders>
          </w:tcPr>
          <w:p w14:paraId="47E7F7D2" w14:textId="77777777" w:rsidR="005F4B3E" w:rsidRPr="005F4B3E" w:rsidRDefault="005F4B3E" w:rsidP="003B4BA7">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18"/>
              </w:rPr>
            </w:pPr>
            <w:r w:rsidRPr="005F4B3E">
              <w:rPr>
                <w:rFonts w:ascii="Segoe UI" w:hAnsi="Segoe UI" w:cs="Segoe UI"/>
                <w:b w:val="0"/>
                <w:sz w:val="18"/>
                <w:szCs w:val="18"/>
              </w:rPr>
              <w:t>103.74</w:t>
            </w:r>
          </w:p>
        </w:tc>
        <w:tc>
          <w:tcPr>
            <w:tcW w:w="981" w:type="dxa"/>
            <w:tcBorders>
              <w:bottom w:val="none" w:sz="0" w:space="0" w:color="auto"/>
            </w:tcBorders>
          </w:tcPr>
          <w:p w14:paraId="291B1CA4" w14:textId="77777777" w:rsidR="005F4B3E" w:rsidRPr="005F4B3E" w:rsidRDefault="005F4B3E" w:rsidP="003B4BA7">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18"/>
              </w:rPr>
            </w:pPr>
            <w:r w:rsidRPr="005F4B3E">
              <w:rPr>
                <w:rFonts w:ascii="Segoe UI" w:hAnsi="Segoe UI" w:cs="Segoe UI"/>
                <w:b w:val="0"/>
                <w:sz w:val="18"/>
                <w:szCs w:val="18"/>
              </w:rPr>
              <w:t>968.28</w:t>
            </w:r>
          </w:p>
        </w:tc>
      </w:tr>
      <w:tr w:rsidR="005F4B3E" w:rsidRPr="005F4B3E" w14:paraId="4E0E8071" w14:textId="77777777" w:rsidTr="005F4B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1" w:type="dxa"/>
            <w:tcBorders>
              <w:top w:val="none" w:sz="0" w:space="0" w:color="auto"/>
              <w:bottom w:val="none" w:sz="0" w:space="0" w:color="auto"/>
            </w:tcBorders>
          </w:tcPr>
          <w:p w14:paraId="3051D827"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Poo Bags restock supply</w:t>
            </w:r>
          </w:p>
        </w:tc>
        <w:tc>
          <w:tcPr>
            <w:tcW w:w="980" w:type="dxa"/>
            <w:tcBorders>
              <w:top w:val="none" w:sz="0" w:space="0" w:color="auto"/>
              <w:bottom w:val="none" w:sz="0" w:space="0" w:color="auto"/>
            </w:tcBorders>
            <w:vAlign w:val="center"/>
          </w:tcPr>
          <w:p w14:paraId="4EDE1F37"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11.66</w:t>
            </w:r>
          </w:p>
        </w:tc>
        <w:tc>
          <w:tcPr>
            <w:tcW w:w="980" w:type="dxa"/>
            <w:tcBorders>
              <w:top w:val="none" w:sz="0" w:space="0" w:color="auto"/>
              <w:bottom w:val="none" w:sz="0" w:space="0" w:color="auto"/>
            </w:tcBorders>
          </w:tcPr>
          <w:p w14:paraId="3A607306"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2.33</w:t>
            </w:r>
          </w:p>
        </w:tc>
        <w:tc>
          <w:tcPr>
            <w:tcW w:w="981" w:type="dxa"/>
            <w:tcBorders>
              <w:top w:val="none" w:sz="0" w:space="0" w:color="auto"/>
              <w:bottom w:val="none" w:sz="0" w:space="0" w:color="auto"/>
            </w:tcBorders>
          </w:tcPr>
          <w:p w14:paraId="21297231"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13.99</w:t>
            </w:r>
          </w:p>
        </w:tc>
      </w:tr>
      <w:tr w:rsidR="005F4B3E" w:rsidRPr="005F4B3E" w14:paraId="1FA59CCC" w14:textId="77777777" w:rsidTr="005F4B3E">
        <w:tc>
          <w:tcPr>
            <w:cnfStyle w:val="001000000000" w:firstRow="0" w:lastRow="0" w:firstColumn="1" w:lastColumn="0" w:oddVBand="0" w:evenVBand="0" w:oddHBand="0" w:evenHBand="0" w:firstRowFirstColumn="0" w:firstRowLastColumn="0" w:lastRowFirstColumn="0" w:lastRowLastColumn="0"/>
            <w:tcW w:w="6271" w:type="dxa"/>
          </w:tcPr>
          <w:p w14:paraId="1D624333"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Village Hall hire (May 13 &amp; 24)</w:t>
            </w:r>
          </w:p>
        </w:tc>
        <w:tc>
          <w:tcPr>
            <w:tcW w:w="980" w:type="dxa"/>
            <w:vAlign w:val="center"/>
          </w:tcPr>
          <w:p w14:paraId="5DB8AE54"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24.00</w:t>
            </w:r>
          </w:p>
        </w:tc>
        <w:tc>
          <w:tcPr>
            <w:tcW w:w="980" w:type="dxa"/>
          </w:tcPr>
          <w:p w14:paraId="1104AC34"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p>
        </w:tc>
        <w:tc>
          <w:tcPr>
            <w:tcW w:w="981" w:type="dxa"/>
          </w:tcPr>
          <w:p w14:paraId="7B4EF8A4"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24.00</w:t>
            </w:r>
          </w:p>
        </w:tc>
      </w:tr>
      <w:tr w:rsidR="005F4B3E" w:rsidRPr="005F4B3E" w14:paraId="548F6F3E" w14:textId="77777777" w:rsidTr="005F4B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1" w:type="dxa"/>
            <w:tcBorders>
              <w:top w:val="none" w:sz="0" w:space="0" w:color="auto"/>
              <w:bottom w:val="none" w:sz="0" w:space="0" w:color="auto"/>
            </w:tcBorders>
          </w:tcPr>
          <w:p w14:paraId="2F7D0345"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Parish Online Annual Subscription</w:t>
            </w:r>
          </w:p>
        </w:tc>
        <w:tc>
          <w:tcPr>
            <w:tcW w:w="980" w:type="dxa"/>
            <w:tcBorders>
              <w:top w:val="none" w:sz="0" w:space="0" w:color="auto"/>
              <w:bottom w:val="none" w:sz="0" w:space="0" w:color="auto"/>
            </w:tcBorders>
            <w:vAlign w:val="center"/>
          </w:tcPr>
          <w:p w14:paraId="69F33AA4"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50.00</w:t>
            </w:r>
          </w:p>
        </w:tc>
        <w:tc>
          <w:tcPr>
            <w:tcW w:w="980" w:type="dxa"/>
            <w:tcBorders>
              <w:top w:val="none" w:sz="0" w:space="0" w:color="auto"/>
              <w:bottom w:val="none" w:sz="0" w:space="0" w:color="auto"/>
            </w:tcBorders>
          </w:tcPr>
          <w:p w14:paraId="331D97D8"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10.00</w:t>
            </w:r>
          </w:p>
        </w:tc>
        <w:tc>
          <w:tcPr>
            <w:tcW w:w="981" w:type="dxa"/>
            <w:tcBorders>
              <w:top w:val="none" w:sz="0" w:space="0" w:color="auto"/>
              <w:bottom w:val="none" w:sz="0" w:space="0" w:color="auto"/>
            </w:tcBorders>
          </w:tcPr>
          <w:p w14:paraId="11571363"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60.00</w:t>
            </w:r>
          </w:p>
        </w:tc>
      </w:tr>
      <w:tr w:rsidR="005F4B3E" w:rsidRPr="005F4B3E" w14:paraId="1423DB1E" w14:textId="77777777" w:rsidTr="005F4B3E">
        <w:tc>
          <w:tcPr>
            <w:cnfStyle w:val="001000000000" w:firstRow="0" w:lastRow="0" w:firstColumn="1" w:lastColumn="0" w:oddVBand="0" w:evenVBand="0" w:oddHBand="0" w:evenHBand="0" w:firstRowFirstColumn="0" w:firstRowLastColumn="0" w:lastRowFirstColumn="0" w:lastRowLastColumn="0"/>
            <w:tcW w:w="6271" w:type="dxa"/>
          </w:tcPr>
          <w:p w14:paraId="1DAB72CB"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NALC/WALC Annual Membership 2024-25</w:t>
            </w:r>
          </w:p>
        </w:tc>
        <w:tc>
          <w:tcPr>
            <w:tcW w:w="980" w:type="dxa"/>
            <w:vAlign w:val="center"/>
          </w:tcPr>
          <w:p w14:paraId="555FA458"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154.23</w:t>
            </w:r>
          </w:p>
        </w:tc>
        <w:tc>
          <w:tcPr>
            <w:tcW w:w="980" w:type="dxa"/>
          </w:tcPr>
          <w:p w14:paraId="5130B290"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30.85</w:t>
            </w:r>
          </w:p>
        </w:tc>
        <w:tc>
          <w:tcPr>
            <w:tcW w:w="981" w:type="dxa"/>
          </w:tcPr>
          <w:p w14:paraId="543F1C0C"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185.08</w:t>
            </w:r>
          </w:p>
        </w:tc>
      </w:tr>
      <w:tr w:rsidR="005F4B3E" w:rsidRPr="005F4B3E" w14:paraId="4A161C16" w14:textId="77777777" w:rsidTr="005F4B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1" w:type="dxa"/>
            <w:tcBorders>
              <w:top w:val="none" w:sz="0" w:space="0" w:color="auto"/>
              <w:bottom w:val="none" w:sz="0" w:space="0" w:color="auto"/>
            </w:tcBorders>
          </w:tcPr>
          <w:p w14:paraId="3E99D0CF"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APCM vitalling (P Tucker)</w:t>
            </w:r>
          </w:p>
        </w:tc>
        <w:tc>
          <w:tcPr>
            <w:tcW w:w="980" w:type="dxa"/>
            <w:tcBorders>
              <w:top w:val="none" w:sz="0" w:space="0" w:color="auto"/>
              <w:bottom w:val="none" w:sz="0" w:space="0" w:color="auto"/>
            </w:tcBorders>
            <w:vAlign w:val="center"/>
          </w:tcPr>
          <w:p w14:paraId="2DEC76E8"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69.59</w:t>
            </w:r>
          </w:p>
        </w:tc>
        <w:tc>
          <w:tcPr>
            <w:tcW w:w="980" w:type="dxa"/>
            <w:tcBorders>
              <w:top w:val="none" w:sz="0" w:space="0" w:color="auto"/>
              <w:bottom w:val="none" w:sz="0" w:space="0" w:color="auto"/>
            </w:tcBorders>
          </w:tcPr>
          <w:p w14:paraId="639A76B9"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p>
        </w:tc>
        <w:tc>
          <w:tcPr>
            <w:tcW w:w="981" w:type="dxa"/>
            <w:tcBorders>
              <w:top w:val="none" w:sz="0" w:space="0" w:color="auto"/>
              <w:bottom w:val="none" w:sz="0" w:space="0" w:color="auto"/>
            </w:tcBorders>
          </w:tcPr>
          <w:p w14:paraId="37C98C3F"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69.59</w:t>
            </w:r>
          </w:p>
        </w:tc>
      </w:tr>
      <w:tr w:rsidR="005F4B3E" w:rsidRPr="005F4B3E" w14:paraId="1C014A7D" w14:textId="77777777" w:rsidTr="005F4B3E">
        <w:tc>
          <w:tcPr>
            <w:cnfStyle w:val="001000000000" w:firstRow="0" w:lastRow="0" w:firstColumn="1" w:lastColumn="0" w:oddVBand="0" w:evenVBand="0" w:oddHBand="0" w:evenHBand="0" w:firstRowFirstColumn="0" w:firstRowLastColumn="0" w:lastRowFirstColumn="0" w:lastRowLastColumn="0"/>
            <w:tcW w:w="6271" w:type="dxa"/>
          </w:tcPr>
          <w:p w14:paraId="4D40519B"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Clerk expenses (A3 pockets)</w:t>
            </w:r>
          </w:p>
        </w:tc>
        <w:tc>
          <w:tcPr>
            <w:tcW w:w="980" w:type="dxa"/>
            <w:vAlign w:val="center"/>
          </w:tcPr>
          <w:p w14:paraId="37878A71"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6.66</w:t>
            </w:r>
          </w:p>
        </w:tc>
        <w:tc>
          <w:tcPr>
            <w:tcW w:w="980" w:type="dxa"/>
          </w:tcPr>
          <w:p w14:paraId="65D6D070"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1.33</w:t>
            </w:r>
          </w:p>
        </w:tc>
        <w:tc>
          <w:tcPr>
            <w:tcW w:w="981" w:type="dxa"/>
          </w:tcPr>
          <w:p w14:paraId="7D074C26"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7.75</w:t>
            </w:r>
          </w:p>
        </w:tc>
      </w:tr>
      <w:tr w:rsidR="005F4B3E" w:rsidRPr="005F4B3E" w14:paraId="58FD3009" w14:textId="77777777" w:rsidTr="005F4B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1" w:type="dxa"/>
            <w:tcBorders>
              <w:top w:val="none" w:sz="0" w:space="0" w:color="auto"/>
              <w:bottom w:val="none" w:sz="0" w:space="0" w:color="auto"/>
            </w:tcBorders>
          </w:tcPr>
          <w:p w14:paraId="78935A79"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lastRenderedPageBreak/>
              <w:t>Clerk Salary (June)</w:t>
            </w:r>
          </w:p>
        </w:tc>
        <w:tc>
          <w:tcPr>
            <w:tcW w:w="980" w:type="dxa"/>
            <w:tcBorders>
              <w:top w:val="none" w:sz="0" w:space="0" w:color="auto"/>
              <w:bottom w:val="none" w:sz="0" w:space="0" w:color="auto"/>
            </w:tcBorders>
            <w:vAlign w:val="center"/>
          </w:tcPr>
          <w:p w14:paraId="4802D595"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391.80</w:t>
            </w:r>
          </w:p>
        </w:tc>
        <w:tc>
          <w:tcPr>
            <w:tcW w:w="980" w:type="dxa"/>
            <w:tcBorders>
              <w:top w:val="none" w:sz="0" w:space="0" w:color="auto"/>
              <w:bottom w:val="none" w:sz="0" w:space="0" w:color="auto"/>
            </w:tcBorders>
          </w:tcPr>
          <w:p w14:paraId="2FC89843"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p>
        </w:tc>
        <w:tc>
          <w:tcPr>
            <w:tcW w:w="981" w:type="dxa"/>
            <w:tcBorders>
              <w:top w:val="none" w:sz="0" w:space="0" w:color="auto"/>
              <w:bottom w:val="none" w:sz="0" w:space="0" w:color="auto"/>
            </w:tcBorders>
          </w:tcPr>
          <w:p w14:paraId="3D8601BB" w14:textId="77777777" w:rsidR="005F4B3E" w:rsidRPr="005F4B3E" w:rsidRDefault="005F4B3E" w:rsidP="003B4BA7">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391.80</w:t>
            </w:r>
          </w:p>
        </w:tc>
      </w:tr>
      <w:tr w:rsidR="005F4B3E" w:rsidRPr="005F4B3E" w14:paraId="391A3237" w14:textId="77777777" w:rsidTr="005F4B3E">
        <w:tc>
          <w:tcPr>
            <w:cnfStyle w:val="001000000000" w:firstRow="0" w:lastRow="0" w:firstColumn="1" w:lastColumn="0" w:oddVBand="0" w:evenVBand="0" w:oddHBand="0" w:evenHBand="0" w:firstRowFirstColumn="0" w:firstRowLastColumn="0" w:lastRowFirstColumn="0" w:lastRowLastColumn="0"/>
            <w:tcW w:w="6271" w:type="dxa"/>
          </w:tcPr>
          <w:p w14:paraId="04289F97" w14:textId="77777777" w:rsidR="005F4B3E" w:rsidRPr="005F4B3E" w:rsidRDefault="005F4B3E" w:rsidP="003B4BA7">
            <w:pPr>
              <w:pStyle w:val="NoSpacing"/>
              <w:spacing w:before="20" w:after="20"/>
              <w:rPr>
                <w:rFonts w:ascii="Segoe UI" w:hAnsi="Segoe UI" w:cs="Segoe UI"/>
                <w:b w:val="0"/>
                <w:sz w:val="18"/>
                <w:szCs w:val="18"/>
              </w:rPr>
            </w:pPr>
            <w:r w:rsidRPr="005F4B3E">
              <w:rPr>
                <w:rFonts w:ascii="Segoe UI" w:hAnsi="Segoe UI" w:cs="Segoe UI"/>
                <w:b w:val="0"/>
                <w:sz w:val="18"/>
                <w:szCs w:val="18"/>
              </w:rPr>
              <w:t>Keevil Accountancy</w:t>
            </w:r>
          </w:p>
        </w:tc>
        <w:tc>
          <w:tcPr>
            <w:tcW w:w="980" w:type="dxa"/>
            <w:vAlign w:val="center"/>
          </w:tcPr>
          <w:p w14:paraId="257F20ED"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20.00</w:t>
            </w:r>
          </w:p>
        </w:tc>
        <w:tc>
          <w:tcPr>
            <w:tcW w:w="980" w:type="dxa"/>
          </w:tcPr>
          <w:p w14:paraId="191ED900"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p>
        </w:tc>
        <w:tc>
          <w:tcPr>
            <w:tcW w:w="981" w:type="dxa"/>
          </w:tcPr>
          <w:p w14:paraId="4F77919E" w14:textId="77777777" w:rsidR="005F4B3E" w:rsidRPr="005F4B3E" w:rsidRDefault="005F4B3E" w:rsidP="003B4BA7">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18"/>
              </w:rPr>
            </w:pPr>
            <w:r w:rsidRPr="005F4B3E">
              <w:rPr>
                <w:rFonts w:ascii="Segoe UI" w:hAnsi="Segoe UI" w:cs="Segoe UI"/>
                <w:sz w:val="18"/>
                <w:szCs w:val="18"/>
              </w:rPr>
              <w:t>20.00</w:t>
            </w:r>
          </w:p>
        </w:tc>
      </w:tr>
    </w:tbl>
    <w:p w14:paraId="1E482180" w14:textId="52F654CF" w:rsidR="005F4B3E" w:rsidRPr="005F4B3E" w:rsidRDefault="00C92B1D" w:rsidP="00621DC3">
      <w:pPr>
        <w:pStyle w:val="NoSpacing"/>
        <w:numPr>
          <w:ilvl w:val="0"/>
          <w:numId w:val="8"/>
        </w:numPr>
        <w:spacing w:before="120" w:after="60"/>
        <w:ind w:left="426" w:hanging="426"/>
        <w:rPr>
          <w:rFonts w:ascii="Segoe UI" w:hAnsi="Segoe UI" w:cs="Segoe UI"/>
          <w:sz w:val="20"/>
          <w:szCs w:val="20"/>
          <w:lang w:val="en-US"/>
        </w:rPr>
      </w:pPr>
      <w:r w:rsidRPr="00E32EE6">
        <w:rPr>
          <w:rFonts w:ascii="Segoe UI" w:hAnsi="Segoe UI" w:cs="Segoe UI"/>
          <w:sz w:val="20"/>
          <w:szCs w:val="20"/>
          <w:u w:val="single"/>
          <w:lang w:val="en-US"/>
        </w:rPr>
        <w:t>Bank Reconciliation</w:t>
      </w:r>
      <w:r w:rsidRPr="00E32EE6">
        <w:rPr>
          <w:rFonts w:ascii="Segoe UI" w:hAnsi="Segoe UI" w:cs="Segoe UI"/>
          <w:sz w:val="20"/>
          <w:szCs w:val="20"/>
          <w:lang w:val="en-US"/>
        </w:rPr>
        <w:t>: Members received the bank reconciliation as submitted, noting the overall financial position of</w:t>
      </w:r>
      <w:r w:rsidR="005F4B3E">
        <w:rPr>
          <w:rFonts w:ascii="Segoe UI" w:hAnsi="Segoe UI" w:cs="Segoe UI"/>
          <w:sz w:val="20"/>
          <w:szCs w:val="20"/>
          <w:lang w:val="en-US"/>
        </w:rPr>
        <w:t xml:space="preserve"> </w:t>
      </w:r>
      <w:r w:rsidR="005F4B3E" w:rsidRPr="005F4B3E">
        <w:rPr>
          <w:rFonts w:ascii="Segoe UI" w:hAnsi="Segoe UI" w:cs="Segoe UI"/>
          <w:sz w:val="20"/>
          <w:szCs w:val="20"/>
          <w:lang w:val="en-US"/>
        </w:rPr>
        <w:t xml:space="preserve">£2,580.57 in </w:t>
      </w:r>
      <w:r w:rsidR="005F4B3E">
        <w:rPr>
          <w:rFonts w:ascii="Segoe UI" w:hAnsi="Segoe UI" w:cs="Segoe UI"/>
          <w:sz w:val="20"/>
          <w:szCs w:val="20"/>
          <w:lang w:val="en-US"/>
        </w:rPr>
        <w:t xml:space="preserve">the </w:t>
      </w:r>
      <w:r w:rsidR="00870FD6">
        <w:rPr>
          <w:rFonts w:ascii="Segoe UI" w:hAnsi="Segoe UI" w:cs="Segoe UI"/>
          <w:sz w:val="20"/>
          <w:szCs w:val="20"/>
          <w:lang w:val="en-US"/>
        </w:rPr>
        <w:t>cash account and</w:t>
      </w:r>
      <w:r w:rsidR="005F4B3E">
        <w:rPr>
          <w:rFonts w:ascii="Segoe UI" w:hAnsi="Segoe UI" w:cs="Segoe UI"/>
          <w:sz w:val="20"/>
          <w:szCs w:val="20"/>
          <w:lang w:val="en-US"/>
        </w:rPr>
        <w:t xml:space="preserve"> £25,264.61 in the deposit account totalling</w:t>
      </w:r>
      <w:r w:rsidR="005F4B3E" w:rsidRPr="005F4B3E">
        <w:rPr>
          <w:rFonts w:ascii="Segoe UI" w:hAnsi="Segoe UI" w:cs="Segoe UI"/>
          <w:sz w:val="20"/>
          <w:szCs w:val="20"/>
          <w:lang w:val="en-US"/>
        </w:rPr>
        <w:t xml:space="preserve"> £27,845.18</w:t>
      </w:r>
      <w:r w:rsidR="00DE0103">
        <w:rPr>
          <w:rFonts w:ascii="Segoe UI" w:hAnsi="Segoe UI" w:cs="Segoe UI"/>
          <w:sz w:val="20"/>
          <w:szCs w:val="20"/>
          <w:lang w:val="en-US"/>
        </w:rPr>
        <w:t>.</w:t>
      </w:r>
    </w:p>
    <w:p w14:paraId="29512E8E" w14:textId="1279C8DD" w:rsidR="00DD5DE6" w:rsidRPr="00DD5DE6" w:rsidRDefault="005F4B3E" w:rsidP="00870FD6">
      <w:pPr>
        <w:pStyle w:val="NoSpacing"/>
        <w:spacing w:after="60"/>
        <w:ind w:left="426"/>
        <w:rPr>
          <w:rFonts w:ascii="Segoe UI" w:hAnsi="Segoe UI" w:cs="Segoe UI"/>
          <w:sz w:val="20"/>
          <w:szCs w:val="20"/>
          <w:lang w:val="en-US"/>
        </w:rPr>
      </w:pPr>
      <w:r>
        <w:rPr>
          <w:rFonts w:ascii="Segoe UI" w:hAnsi="Segoe UI" w:cs="Segoe UI"/>
          <w:sz w:val="20"/>
          <w:szCs w:val="20"/>
          <w:lang w:val="en-US"/>
        </w:rPr>
        <w:t xml:space="preserve">The Clerk drew Members attention to a </w:t>
      </w:r>
      <w:r w:rsidRPr="005F4B3E">
        <w:rPr>
          <w:rFonts w:ascii="Segoe UI" w:hAnsi="Segoe UI" w:cs="Segoe UI"/>
          <w:sz w:val="20"/>
          <w:szCs w:val="20"/>
          <w:lang w:val="en-US"/>
        </w:rPr>
        <w:t xml:space="preserve">drop in interest rates </w:t>
      </w:r>
      <w:r>
        <w:rPr>
          <w:rFonts w:ascii="Segoe UI" w:hAnsi="Segoe UI" w:cs="Segoe UI"/>
          <w:sz w:val="20"/>
          <w:szCs w:val="20"/>
          <w:lang w:val="en-US"/>
        </w:rPr>
        <w:t xml:space="preserve">on the deposit account </w:t>
      </w:r>
      <w:r w:rsidRPr="005F4B3E">
        <w:rPr>
          <w:rFonts w:ascii="Segoe UI" w:hAnsi="Segoe UI" w:cs="Segoe UI"/>
          <w:sz w:val="20"/>
          <w:szCs w:val="20"/>
          <w:lang w:val="en-US"/>
        </w:rPr>
        <w:t>from AER 1.31% to 1% from 27 July. Interest in the last FY was £227.13 so the i</w:t>
      </w:r>
      <w:r>
        <w:rPr>
          <w:rFonts w:ascii="Segoe UI" w:hAnsi="Segoe UI" w:cs="Segoe UI"/>
          <w:sz w:val="20"/>
          <w:szCs w:val="20"/>
          <w:lang w:val="en-US"/>
        </w:rPr>
        <w:t xml:space="preserve">mpact to the council is minimal, however, the Chair agreed to review other easy access </w:t>
      </w:r>
      <w:r w:rsidRPr="005F4B3E">
        <w:rPr>
          <w:rFonts w:ascii="Segoe UI" w:hAnsi="Segoe UI" w:cs="Segoe UI"/>
          <w:sz w:val="20"/>
          <w:szCs w:val="20"/>
          <w:lang w:val="en-US"/>
        </w:rPr>
        <w:t>saving</w:t>
      </w:r>
      <w:r>
        <w:rPr>
          <w:rFonts w:ascii="Segoe UI" w:hAnsi="Segoe UI" w:cs="Segoe UI"/>
          <w:sz w:val="20"/>
          <w:szCs w:val="20"/>
          <w:lang w:val="en-US"/>
        </w:rPr>
        <w:t>s accounts to see if interest rates could</w:t>
      </w:r>
      <w:r w:rsidRPr="005F4B3E">
        <w:rPr>
          <w:rFonts w:ascii="Segoe UI" w:hAnsi="Segoe UI" w:cs="Segoe UI"/>
          <w:sz w:val="20"/>
          <w:szCs w:val="20"/>
          <w:lang w:val="en-US"/>
        </w:rPr>
        <w:t xml:space="preserve"> be improved</w:t>
      </w:r>
      <w:r>
        <w:rPr>
          <w:rFonts w:ascii="Segoe UI" w:hAnsi="Segoe UI" w:cs="Segoe UI"/>
          <w:sz w:val="20"/>
          <w:szCs w:val="20"/>
          <w:lang w:val="en-US"/>
        </w:rPr>
        <w:t>.</w:t>
      </w:r>
    </w:p>
    <w:p w14:paraId="20E21EC9" w14:textId="611F27A7" w:rsidR="00DD5DE6" w:rsidRPr="00BA0C61" w:rsidRDefault="00DD5DE6" w:rsidP="00621DC3">
      <w:pPr>
        <w:pStyle w:val="NoSpacing"/>
        <w:numPr>
          <w:ilvl w:val="0"/>
          <w:numId w:val="8"/>
        </w:numPr>
        <w:spacing w:after="60"/>
        <w:ind w:left="426" w:hanging="426"/>
        <w:rPr>
          <w:rFonts w:ascii="Segoe UI" w:hAnsi="Segoe UI" w:cs="Segoe UI"/>
          <w:sz w:val="20"/>
          <w:szCs w:val="20"/>
          <w:lang w:val="en-US"/>
        </w:rPr>
      </w:pPr>
      <w:r w:rsidRPr="00BA0C61">
        <w:rPr>
          <w:rFonts w:ascii="Segoe UI" w:hAnsi="Segoe UI" w:cs="Segoe UI"/>
          <w:sz w:val="20"/>
          <w:szCs w:val="20"/>
          <w:u w:val="single"/>
          <w:lang w:val="en-US"/>
        </w:rPr>
        <w:t>B</w:t>
      </w:r>
      <w:r w:rsidR="00AA21A0" w:rsidRPr="00BA0C61">
        <w:rPr>
          <w:rFonts w:ascii="Segoe UI" w:hAnsi="Segoe UI" w:cs="Segoe UI"/>
          <w:sz w:val="20"/>
          <w:szCs w:val="20"/>
          <w:u w:val="single"/>
        </w:rPr>
        <w:t>udg</w:t>
      </w:r>
      <w:r w:rsidRPr="00BA0C61">
        <w:rPr>
          <w:rFonts w:ascii="Segoe UI" w:hAnsi="Segoe UI" w:cs="Segoe UI"/>
          <w:sz w:val="20"/>
          <w:szCs w:val="20"/>
          <w:u w:val="single"/>
        </w:rPr>
        <w:t>e</w:t>
      </w:r>
      <w:r w:rsidR="00AA21A0" w:rsidRPr="00BA0C61">
        <w:rPr>
          <w:rFonts w:ascii="Segoe UI" w:hAnsi="Segoe UI" w:cs="Segoe UI"/>
          <w:sz w:val="20"/>
          <w:szCs w:val="20"/>
          <w:u w:val="single"/>
        </w:rPr>
        <w:t>t performance and forecast</w:t>
      </w:r>
      <w:r w:rsidR="00AA21A0" w:rsidRPr="00BA0C61">
        <w:rPr>
          <w:rFonts w:ascii="Segoe UI" w:hAnsi="Segoe UI" w:cs="Segoe UI"/>
          <w:sz w:val="20"/>
          <w:szCs w:val="20"/>
        </w:rPr>
        <w:t xml:space="preserve">: </w:t>
      </w:r>
      <w:r w:rsidR="00BA0C61" w:rsidRPr="00BA0C61">
        <w:rPr>
          <w:rFonts w:ascii="Segoe UI" w:hAnsi="Segoe UI" w:cs="Segoe UI"/>
          <w:sz w:val="20"/>
          <w:szCs w:val="20"/>
          <w:lang w:val="en-US"/>
        </w:rPr>
        <w:t>Members received the current FY budget performance as submitted. The Clerk reported f</w:t>
      </w:r>
      <w:r w:rsidRPr="00BA0C61">
        <w:rPr>
          <w:rFonts w:ascii="Segoe UI" w:hAnsi="Segoe UI" w:cs="Segoe UI"/>
          <w:sz w:val="20"/>
          <w:szCs w:val="20"/>
          <w:lang w:val="en-US"/>
        </w:rPr>
        <w:t>inance support for the new trampoline will now come entirely from Reserves ((LGA (Miscellaneous Provis</w:t>
      </w:r>
      <w:r w:rsidR="00BA0C61" w:rsidRPr="00BA0C61">
        <w:rPr>
          <w:rFonts w:ascii="Segoe UI" w:hAnsi="Segoe UI" w:cs="Segoe UI"/>
          <w:sz w:val="20"/>
          <w:szCs w:val="20"/>
          <w:lang w:val="en-US"/>
        </w:rPr>
        <w:t>ions)</w:t>
      </w:r>
      <w:r w:rsidR="003B4BA7">
        <w:rPr>
          <w:rFonts w:ascii="Segoe UI" w:hAnsi="Segoe UI" w:cs="Segoe UI"/>
          <w:sz w:val="20"/>
          <w:szCs w:val="20"/>
          <w:lang w:val="en-US"/>
        </w:rPr>
        <w:t xml:space="preserve"> 1976 Section 19 powers)). I</w:t>
      </w:r>
      <w:r w:rsidR="00BA0C61" w:rsidRPr="00BA0C61">
        <w:rPr>
          <w:rFonts w:ascii="Segoe UI" w:hAnsi="Segoe UI" w:cs="Segoe UI"/>
          <w:sz w:val="20"/>
          <w:szCs w:val="20"/>
          <w:lang w:val="en-US"/>
        </w:rPr>
        <w:t xml:space="preserve">ncluding the Main Street </w:t>
      </w:r>
      <w:proofErr w:type="spellStart"/>
      <w:r w:rsidR="00BA0C61" w:rsidRPr="00BA0C61">
        <w:rPr>
          <w:rFonts w:ascii="Segoe UI" w:hAnsi="Segoe UI" w:cs="Segoe UI"/>
          <w:sz w:val="20"/>
          <w:szCs w:val="20"/>
          <w:lang w:val="en-US"/>
        </w:rPr>
        <w:t>kerb</w:t>
      </w:r>
      <w:proofErr w:type="spellEnd"/>
      <w:r w:rsidR="00BA0C61" w:rsidRPr="00BA0C61">
        <w:rPr>
          <w:rFonts w:ascii="Segoe UI" w:hAnsi="Segoe UI" w:cs="Segoe UI"/>
          <w:sz w:val="20"/>
          <w:szCs w:val="20"/>
          <w:lang w:val="en-US"/>
        </w:rPr>
        <w:t xml:space="preserve"> project</w:t>
      </w:r>
      <w:r w:rsidR="003B4BA7">
        <w:rPr>
          <w:rFonts w:ascii="Segoe UI" w:hAnsi="Segoe UI" w:cs="Segoe UI"/>
          <w:sz w:val="20"/>
          <w:szCs w:val="20"/>
          <w:lang w:val="en-US"/>
        </w:rPr>
        <w:t>, this means</w:t>
      </w:r>
      <w:r w:rsidRPr="00BA0C61">
        <w:rPr>
          <w:rFonts w:ascii="Segoe UI" w:hAnsi="Segoe UI" w:cs="Segoe UI"/>
          <w:sz w:val="20"/>
          <w:szCs w:val="20"/>
          <w:lang w:val="en-US"/>
        </w:rPr>
        <w:t xml:space="preserve"> £5k will be drawn from </w:t>
      </w:r>
      <w:r w:rsidR="00870FD6">
        <w:rPr>
          <w:rFonts w:ascii="Segoe UI" w:hAnsi="Segoe UI" w:cs="Segoe UI"/>
          <w:sz w:val="20"/>
          <w:szCs w:val="20"/>
          <w:lang w:val="en-US"/>
        </w:rPr>
        <w:t xml:space="preserve">Earmarked </w:t>
      </w:r>
      <w:r w:rsidRPr="00BA0C61">
        <w:rPr>
          <w:rFonts w:ascii="Segoe UI" w:hAnsi="Segoe UI" w:cs="Segoe UI"/>
          <w:sz w:val="20"/>
          <w:szCs w:val="20"/>
          <w:lang w:val="en-US"/>
        </w:rPr>
        <w:t>Reserves in the current FY. As previously reported to</w:t>
      </w:r>
      <w:r w:rsidR="00870FD6">
        <w:rPr>
          <w:rFonts w:ascii="Segoe UI" w:hAnsi="Segoe UI" w:cs="Segoe UI"/>
          <w:sz w:val="20"/>
          <w:szCs w:val="20"/>
          <w:lang w:val="en-US"/>
        </w:rPr>
        <w:t xml:space="preserve"> Council, r</w:t>
      </w:r>
      <w:r w:rsidRPr="00BA0C61">
        <w:rPr>
          <w:rFonts w:ascii="Segoe UI" w:hAnsi="Segoe UI" w:cs="Segoe UI"/>
          <w:sz w:val="20"/>
          <w:szCs w:val="20"/>
          <w:lang w:val="en-US"/>
        </w:rPr>
        <w:t>eserves must be replenished by coming in under budget and/or budgeting to build-back. We currently do both, through which we</w:t>
      </w:r>
      <w:r w:rsidR="003B4BA7">
        <w:rPr>
          <w:rFonts w:ascii="Segoe UI" w:hAnsi="Segoe UI" w:cs="Segoe UI"/>
          <w:sz w:val="20"/>
          <w:szCs w:val="20"/>
          <w:lang w:val="en-US"/>
        </w:rPr>
        <w:t xml:space="preserve"> are broadly in a sound</w:t>
      </w:r>
      <w:r w:rsidR="00BA0C61">
        <w:rPr>
          <w:rFonts w:ascii="Segoe UI" w:hAnsi="Segoe UI" w:cs="Segoe UI"/>
          <w:sz w:val="20"/>
          <w:szCs w:val="20"/>
          <w:lang w:val="en-US"/>
        </w:rPr>
        <w:t xml:space="preserve"> position.</w:t>
      </w:r>
    </w:p>
    <w:p w14:paraId="00ED82B3" w14:textId="129F1F5A" w:rsidR="00BA0C61" w:rsidRDefault="00BA0C61" w:rsidP="00621DC3">
      <w:pPr>
        <w:pStyle w:val="NoSpacing"/>
        <w:numPr>
          <w:ilvl w:val="0"/>
          <w:numId w:val="8"/>
        </w:numPr>
        <w:spacing w:after="60"/>
        <w:ind w:left="426" w:hanging="426"/>
        <w:rPr>
          <w:rFonts w:ascii="Segoe UI" w:hAnsi="Segoe UI" w:cs="Segoe UI"/>
          <w:sz w:val="20"/>
          <w:szCs w:val="20"/>
        </w:rPr>
      </w:pPr>
      <w:r w:rsidRPr="00621DC3">
        <w:rPr>
          <w:rFonts w:ascii="Segoe UI" w:hAnsi="Segoe UI" w:cs="Segoe UI"/>
          <w:sz w:val="20"/>
          <w:szCs w:val="20"/>
          <w:u w:val="single"/>
          <w:lang w:val="en-US"/>
        </w:rPr>
        <w:t>S137 Grant request</w:t>
      </w:r>
      <w:r w:rsidR="00AA21A0" w:rsidRPr="00621DC3">
        <w:rPr>
          <w:rFonts w:ascii="Segoe UI" w:hAnsi="Segoe UI" w:cs="Segoe UI"/>
          <w:sz w:val="20"/>
          <w:szCs w:val="20"/>
        </w:rPr>
        <w:t>:</w:t>
      </w:r>
      <w:r w:rsidR="003B4BA7" w:rsidRPr="00621DC3">
        <w:rPr>
          <w:rFonts w:ascii="Segoe UI" w:hAnsi="Segoe UI" w:cs="Segoe UI"/>
          <w:sz w:val="20"/>
          <w:szCs w:val="20"/>
        </w:rPr>
        <w:t xml:space="preserve"> Members considered a request for a grant of </w:t>
      </w:r>
      <w:r w:rsidRPr="00621DC3">
        <w:rPr>
          <w:rFonts w:ascii="Segoe UI" w:hAnsi="Segoe UI" w:cs="Segoe UI"/>
          <w:sz w:val="20"/>
          <w:szCs w:val="20"/>
        </w:rPr>
        <w:t>£440 towards cos</w:t>
      </w:r>
      <w:r w:rsidR="003B4BA7" w:rsidRPr="00621DC3">
        <w:rPr>
          <w:rFonts w:ascii="Segoe UI" w:hAnsi="Segoe UI" w:cs="Segoe UI"/>
          <w:sz w:val="20"/>
          <w:szCs w:val="20"/>
        </w:rPr>
        <w:t>ts of D-Day 80 community events, broken down as</w:t>
      </w:r>
      <w:r w:rsidRPr="00621DC3">
        <w:rPr>
          <w:rFonts w:ascii="Segoe UI" w:hAnsi="Segoe UI" w:cs="Segoe UI"/>
          <w:sz w:val="20"/>
          <w:szCs w:val="20"/>
        </w:rPr>
        <w:t xml:space="preserve"> £75 village </w:t>
      </w:r>
      <w:r w:rsidR="003B4BA7" w:rsidRPr="00621DC3">
        <w:rPr>
          <w:rFonts w:ascii="Segoe UI" w:hAnsi="Segoe UI" w:cs="Segoe UI"/>
          <w:sz w:val="20"/>
          <w:szCs w:val="20"/>
        </w:rPr>
        <w:t>hall hire, £168 Portaloo hire, and</w:t>
      </w:r>
      <w:r w:rsidRPr="00621DC3">
        <w:rPr>
          <w:rFonts w:ascii="Segoe UI" w:hAnsi="Segoe UI" w:cs="Segoe UI"/>
          <w:sz w:val="20"/>
          <w:szCs w:val="20"/>
        </w:rPr>
        <w:t xml:space="preserve"> £197 public liability insurance (airfield). </w:t>
      </w:r>
      <w:r w:rsidR="003B4BA7" w:rsidRPr="00621DC3">
        <w:rPr>
          <w:rFonts w:ascii="Segoe UI" w:hAnsi="Segoe UI" w:cs="Segoe UI"/>
          <w:sz w:val="20"/>
          <w:szCs w:val="20"/>
        </w:rPr>
        <w:t>The Clerk confirmed receipt of all relevant invoices, and that the amount was well within the budget of £1</w:t>
      </w:r>
      <w:r w:rsidR="00621DC3" w:rsidRPr="00621DC3">
        <w:rPr>
          <w:rFonts w:ascii="Segoe UI" w:hAnsi="Segoe UI" w:cs="Segoe UI"/>
          <w:sz w:val="20"/>
          <w:szCs w:val="20"/>
        </w:rPr>
        <w:t xml:space="preserve">,000 the council had provisioned for the events. </w:t>
      </w:r>
      <w:r w:rsidR="00621DC3">
        <w:rPr>
          <w:rFonts w:ascii="Segoe UI" w:hAnsi="Segoe UI" w:cs="Segoe UI"/>
          <w:sz w:val="20"/>
          <w:szCs w:val="20"/>
        </w:rPr>
        <w:t>Proposed by Cllr B</w:t>
      </w:r>
      <w:r w:rsidR="00BA3A64">
        <w:rPr>
          <w:rFonts w:ascii="Segoe UI" w:hAnsi="Segoe UI" w:cs="Segoe UI"/>
          <w:sz w:val="20"/>
          <w:szCs w:val="20"/>
        </w:rPr>
        <w:t>anfield</w:t>
      </w:r>
      <w:r w:rsidR="00621DC3">
        <w:rPr>
          <w:rFonts w:ascii="Segoe UI" w:hAnsi="Segoe UI" w:cs="Segoe UI"/>
          <w:sz w:val="20"/>
          <w:szCs w:val="20"/>
        </w:rPr>
        <w:t xml:space="preserve"> seconded by Cllr Kevan, it was </w:t>
      </w:r>
      <w:r w:rsidR="00621DC3" w:rsidRPr="00621DC3">
        <w:rPr>
          <w:rFonts w:ascii="Segoe UI Semibold" w:hAnsi="Segoe UI Semibold" w:cs="Segoe UI Semibold"/>
          <w:sz w:val="20"/>
          <w:szCs w:val="20"/>
        </w:rPr>
        <w:t>resolved to approve the S137 grant of £440 as submitted.</w:t>
      </w:r>
    </w:p>
    <w:p w14:paraId="704309D1" w14:textId="2E5DC830" w:rsidR="00621DC3" w:rsidRDefault="00621DC3" w:rsidP="00621DC3">
      <w:pPr>
        <w:pStyle w:val="NoSpacing"/>
        <w:spacing w:after="60"/>
        <w:ind w:left="426"/>
        <w:rPr>
          <w:rFonts w:ascii="Segoe UI" w:hAnsi="Segoe UI" w:cs="Segoe UI"/>
          <w:sz w:val="20"/>
          <w:szCs w:val="20"/>
        </w:rPr>
      </w:pPr>
      <w:r>
        <w:rPr>
          <w:rFonts w:ascii="Segoe UI" w:hAnsi="Segoe UI" w:cs="Segoe UI"/>
          <w:sz w:val="20"/>
          <w:szCs w:val="20"/>
        </w:rPr>
        <w:t>The Clerk reported correspondence from Cllr Horace Prickett of Wiltshire Council</w:t>
      </w:r>
      <w:r w:rsidR="000B73A9">
        <w:rPr>
          <w:rFonts w:ascii="Segoe UI" w:hAnsi="Segoe UI" w:cs="Segoe UI"/>
          <w:sz w:val="20"/>
          <w:szCs w:val="20"/>
        </w:rPr>
        <w:t xml:space="preserve"> (Southwick), who</w:t>
      </w:r>
      <w:r w:rsidR="00870FD6">
        <w:rPr>
          <w:rFonts w:ascii="Segoe UI" w:hAnsi="Segoe UI" w:cs="Segoe UI"/>
          <w:sz w:val="20"/>
          <w:szCs w:val="20"/>
        </w:rPr>
        <w:t xml:space="preserve"> (</w:t>
      </w:r>
      <w:r w:rsidR="000B73A9">
        <w:rPr>
          <w:rFonts w:ascii="Segoe UI" w:hAnsi="Segoe UI" w:cs="Segoe UI"/>
          <w:sz w:val="20"/>
          <w:szCs w:val="20"/>
        </w:rPr>
        <w:t>with the exception of the Airfield Display</w:t>
      </w:r>
      <w:r w:rsidR="00870FD6">
        <w:rPr>
          <w:rFonts w:ascii="Segoe UI" w:hAnsi="Segoe UI" w:cs="Segoe UI"/>
          <w:sz w:val="20"/>
          <w:szCs w:val="20"/>
        </w:rPr>
        <w:t>)</w:t>
      </w:r>
      <w:r w:rsidR="000B73A9">
        <w:rPr>
          <w:rFonts w:ascii="Segoe UI" w:hAnsi="Segoe UI" w:cs="Segoe UI"/>
          <w:sz w:val="20"/>
          <w:szCs w:val="20"/>
        </w:rPr>
        <w:t xml:space="preserve"> had attended every single one of Keevil’s D-Day 80 events</w:t>
      </w:r>
      <w:r w:rsidR="00870FD6">
        <w:rPr>
          <w:rFonts w:ascii="Segoe UI" w:hAnsi="Segoe UI" w:cs="Segoe UI"/>
          <w:sz w:val="20"/>
          <w:szCs w:val="20"/>
        </w:rPr>
        <w:t>,</w:t>
      </w:r>
      <w:r w:rsidR="000B73A9">
        <w:rPr>
          <w:rFonts w:ascii="Segoe UI" w:hAnsi="Segoe UI" w:cs="Segoe UI"/>
          <w:sz w:val="20"/>
          <w:szCs w:val="20"/>
        </w:rPr>
        <w:t xml:space="preserve"> and said Keevil had had the most amazing commemorations of all the parishes he worked with. He asked for his praise and sincere thanks to be passed on to all the organisers. </w:t>
      </w:r>
    </w:p>
    <w:p w14:paraId="5D33F0BF" w14:textId="0D553E9A" w:rsidR="00797C04" w:rsidRPr="00E91A69" w:rsidRDefault="000B73A9" w:rsidP="00E91A69">
      <w:pPr>
        <w:pStyle w:val="NoSpacing"/>
        <w:spacing w:after="120"/>
        <w:ind w:left="426"/>
        <w:rPr>
          <w:rFonts w:ascii="Segoe UI" w:hAnsi="Segoe UI" w:cs="Segoe UI"/>
          <w:sz w:val="20"/>
          <w:szCs w:val="20"/>
        </w:rPr>
      </w:pPr>
      <w:r>
        <w:rPr>
          <w:rFonts w:ascii="Segoe UI" w:hAnsi="Segoe UI" w:cs="Segoe UI"/>
          <w:sz w:val="20"/>
          <w:szCs w:val="20"/>
        </w:rPr>
        <w:t xml:space="preserve">The Chair echoed his thanks on behalf of the Parish Council to everyone involved, and asked the Clerk to draft a letter </w:t>
      </w:r>
      <w:r w:rsidR="00397FC8">
        <w:rPr>
          <w:rFonts w:ascii="Segoe UI" w:hAnsi="Segoe UI" w:cs="Segoe UI"/>
          <w:sz w:val="20"/>
          <w:szCs w:val="20"/>
        </w:rPr>
        <w:t>to Airfield Manager Mark Goodwin in thanks for his unstinting support.</w:t>
      </w:r>
    </w:p>
    <w:p w14:paraId="46366424" w14:textId="16E18743"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621805">
        <w:rPr>
          <w:rFonts w:ascii="Segoe UI" w:hAnsi="Segoe UI" w:cs="Segoe UI"/>
          <w:b/>
          <w:sz w:val="20"/>
          <w:szCs w:val="20"/>
          <w:lang w:val="en-US"/>
        </w:rPr>
        <w:t>34</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449A9186" w14:textId="77777777" w:rsidR="00397FC8" w:rsidRDefault="00397FC8" w:rsidP="00870FD6">
      <w:pPr>
        <w:pStyle w:val="NoSpacing"/>
        <w:numPr>
          <w:ilvl w:val="0"/>
          <w:numId w:val="14"/>
        </w:numPr>
        <w:tabs>
          <w:tab w:val="clear" w:pos="357"/>
          <w:tab w:val="num" w:pos="426"/>
        </w:tabs>
        <w:ind w:left="426" w:hanging="426"/>
        <w:rPr>
          <w:rFonts w:ascii="Segoe UI" w:hAnsi="Segoe UI" w:cs="Segoe UI"/>
          <w:sz w:val="20"/>
          <w:szCs w:val="20"/>
        </w:rPr>
      </w:pPr>
      <w:r>
        <w:rPr>
          <w:rFonts w:ascii="Segoe UI" w:hAnsi="Segoe UI" w:cs="Segoe UI"/>
          <w:sz w:val="20"/>
          <w:szCs w:val="20"/>
        </w:rPr>
        <w:t>Wednesday 15 August</w:t>
      </w:r>
      <w:r>
        <w:rPr>
          <w:rFonts w:ascii="Segoe UI" w:hAnsi="Segoe UI" w:cs="Segoe UI"/>
          <w:sz w:val="20"/>
          <w:szCs w:val="20"/>
        </w:rPr>
        <w:tab/>
        <w:t>Local Highways &amp; Footpath Improvements Group (LHFIG) meeting 6pm</w:t>
      </w:r>
    </w:p>
    <w:p w14:paraId="78CD98F8" w14:textId="77777777" w:rsidR="00397FC8" w:rsidRDefault="00397FC8" w:rsidP="00870FD6">
      <w:pPr>
        <w:pStyle w:val="NoSpacing"/>
        <w:numPr>
          <w:ilvl w:val="0"/>
          <w:numId w:val="14"/>
        </w:numPr>
        <w:tabs>
          <w:tab w:val="clear" w:pos="357"/>
          <w:tab w:val="num" w:pos="426"/>
        </w:tabs>
        <w:ind w:left="426" w:hanging="426"/>
        <w:rPr>
          <w:rFonts w:ascii="Segoe UI" w:hAnsi="Segoe UI" w:cs="Segoe UI"/>
          <w:sz w:val="20"/>
          <w:szCs w:val="20"/>
        </w:rPr>
      </w:pPr>
      <w:r>
        <w:rPr>
          <w:rFonts w:ascii="Segoe UI" w:hAnsi="Segoe UI" w:cs="Segoe UI"/>
          <w:sz w:val="20"/>
          <w:szCs w:val="20"/>
        </w:rPr>
        <w:t>Thursday 22</w:t>
      </w:r>
      <w:r w:rsidRPr="00877974">
        <w:rPr>
          <w:rFonts w:ascii="Segoe UI" w:hAnsi="Segoe UI" w:cs="Segoe UI"/>
          <w:sz w:val="20"/>
          <w:szCs w:val="20"/>
          <w:vertAlign w:val="superscript"/>
        </w:rPr>
        <w:t>nd</w:t>
      </w:r>
      <w:r>
        <w:rPr>
          <w:rFonts w:ascii="Segoe UI" w:hAnsi="Segoe UI" w:cs="Segoe UI"/>
          <w:sz w:val="20"/>
          <w:szCs w:val="20"/>
        </w:rPr>
        <w:t xml:space="preserve"> August</w:t>
      </w:r>
      <w:r>
        <w:rPr>
          <w:rFonts w:ascii="Segoe UI" w:hAnsi="Segoe UI" w:cs="Segoe UI"/>
          <w:sz w:val="20"/>
          <w:szCs w:val="20"/>
        </w:rPr>
        <w:tab/>
        <w:t>Deadline for September Parish News</w:t>
      </w:r>
    </w:p>
    <w:p w14:paraId="02725364" w14:textId="77777777" w:rsidR="00397FC8" w:rsidRDefault="00397FC8" w:rsidP="00870FD6">
      <w:pPr>
        <w:pStyle w:val="NoSpacing"/>
        <w:numPr>
          <w:ilvl w:val="0"/>
          <w:numId w:val="14"/>
        </w:numPr>
        <w:tabs>
          <w:tab w:val="clear" w:pos="357"/>
          <w:tab w:val="num" w:pos="426"/>
        </w:tabs>
        <w:ind w:left="426" w:hanging="426"/>
        <w:rPr>
          <w:rFonts w:ascii="Segoe UI Semibold" w:hAnsi="Segoe UI Semibold" w:cs="Segoe UI Semibold"/>
          <w:sz w:val="20"/>
          <w:szCs w:val="20"/>
        </w:rPr>
      </w:pPr>
      <w:r w:rsidRPr="00086FC6">
        <w:rPr>
          <w:rFonts w:ascii="Segoe UI Semibold" w:hAnsi="Segoe UI Semibold" w:cs="Segoe UI Semibold"/>
          <w:sz w:val="20"/>
          <w:szCs w:val="20"/>
        </w:rPr>
        <w:t xml:space="preserve">Monday </w:t>
      </w:r>
      <w:r>
        <w:rPr>
          <w:rFonts w:ascii="Segoe UI Semibold" w:hAnsi="Segoe UI Semibold" w:cs="Segoe UI Semibold"/>
          <w:sz w:val="20"/>
          <w:szCs w:val="20"/>
        </w:rPr>
        <w:t>02 September</w:t>
      </w:r>
      <w:r>
        <w:rPr>
          <w:rFonts w:ascii="Segoe UI Semibold" w:hAnsi="Segoe UI Semibold" w:cs="Segoe UI Semibold"/>
          <w:sz w:val="20"/>
          <w:szCs w:val="20"/>
        </w:rPr>
        <w:tab/>
        <w:t xml:space="preserve">Ordinary Meeting of the </w:t>
      </w:r>
      <w:r w:rsidRPr="00086FC6">
        <w:rPr>
          <w:rFonts w:ascii="Segoe UI Semibold" w:hAnsi="Segoe UI Semibold" w:cs="Segoe UI Semibold"/>
          <w:sz w:val="20"/>
          <w:szCs w:val="20"/>
        </w:rPr>
        <w:t>Parish Council</w:t>
      </w:r>
    </w:p>
    <w:p w14:paraId="76F5C904" w14:textId="77777777" w:rsidR="00397FC8" w:rsidRPr="004A05A0" w:rsidRDefault="00397FC8" w:rsidP="00870FD6">
      <w:pPr>
        <w:pStyle w:val="NoSpacing"/>
        <w:numPr>
          <w:ilvl w:val="0"/>
          <w:numId w:val="14"/>
        </w:numPr>
        <w:tabs>
          <w:tab w:val="clear" w:pos="357"/>
          <w:tab w:val="num" w:pos="426"/>
        </w:tabs>
        <w:ind w:left="426" w:hanging="426"/>
        <w:rPr>
          <w:rFonts w:ascii="Segoe UI" w:hAnsi="Segoe UI" w:cs="Segoe UI"/>
          <w:sz w:val="20"/>
          <w:szCs w:val="20"/>
        </w:rPr>
      </w:pPr>
      <w:r>
        <w:rPr>
          <w:rFonts w:ascii="Segoe UI" w:hAnsi="Segoe UI" w:cs="Segoe UI"/>
          <w:sz w:val="20"/>
          <w:szCs w:val="20"/>
        </w:rPr>
        <w:t>Wednesday 04 September</w:t>
      </w:r>
      <w:r>
        <w:rPr>
          <w:rFonts w:ascii="Segoe UI" w:hAnsi="Segoe UI" w:cs="Segoe UI"/>
          <w:sz w:val="20"/>
          <w:szCs w:val="20"/>
        </w:rPr>
        <w:tab/>
      </w:r>
      <w:r w:rsidRPr="00D53F03">
        <w:rPr>
          <w:rFonts w:ascii="Segoe UI" w:hAnsi="Segoe UI" w:cs="Segoe UI"/>
          <w:sz w:val="20"/>
          <w:szCs w:val="20"/>
        </w:rPr>
        <w:t>Melksham Area Board</w:t>
      </w:r>
      <w:r>
        <w:rPr>
          <w:rFonts w:ascii="Segoe UI" w:hAnsi="Segoe UI" w:cs="Segoe UI"/>
          <w:sz w:val="20"/>
          <w:szCs w:val="20"/>
        </w:rPr>
        <w:t xml:space="preserve"> (MAB)</w:t>
      </w:r>
      <w:r w:rsidRPr="00D53F03">
        <w:rPr>
          <w:rFonts w:ascii="Segoe UI" w:hAnsi="Segoe UI" w:cs="Segoe UI"/>
          <w:sz w:val="20"/>
          <w:szCs w:val="20"/>
        </w:rPr>
        <w:t xml:space="preserve"> </w:t>
      </w:r>
      <w:r>
        <w:rPr>
          <w:rFonts w:ascii="Segoe UI" w:hAnsi="Segoe UI" w:cs="Segoe UI"/>
          <w:sz w:val="20"/>
          <w:szCs w:val="20"/>
        </w:rPr>
        <w:t>7-9pm (then 06 November)</w:t>
      </w:r>
    </w:p>
    <w:p w14:paraId="46AF1809" w14:textId="77777777" w:rsidR="004C0A50" w:rsidRDefault="004C0A50" w:rsidP="00FA6981">
      <w:pPr>
        <w:pStyle w:val="NoSpacing"/>
        <w:spacing w:after="120"/>
        <w:rPr>
          <w:rFonts w:ascii="Segoe UI" w:hAnsi="Segoe UI" w:cs="Segoe UI"/>
          <w:sz w:val="20"/>
          <w:szCs w:val="20"/>
        </w:rPr>
      </w:pPr>
    </w:p>
    <w:p w14:paraId="66CF2A9B" w14:textId="77777777" w:rsidR="009C0D80" w:rsidRDefault="009C0D80" w:rsidP="00FA6981">
      <w:pPr>
        <w:pStyle w:val="NoSpacing"/>
        <w:spacing w:after="120"/>
        <w:rPr>
          <w:rFonts w:ascii="Segoe UI" w:hAnsi="Segoe UI" w:cs="Segoe UI"/>
          <w:sz w:val="20"/>
          <w:szCs w:val="20"/>
        </w:rPr>
      </w:pPr>
    </w:p>
    <w:p w14:paraId="3F026106" w14:textId="7FCE228F"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0E578A">
        <w:rPr>
          <w:rFonts w:ascii="Segoe UI" w:hAnsi="Segoe UI" w:cs="Segoe UI"/>
          <w:sz w:val="20"/>
          <w:szCs w:val="20"/>
          <w:lang w:val="en-US"/>
        </w:rPr>
        <w:t>21</w:t>
      </w:r>
      <w:r w:rsidR="008C5A3C">
        <w:rPr>
          <w:rFonts w:ascii="Segoe UI" w:hAnsi="Segoe UI" w:cs="Segoe UI"/>
          <w:sz w:val="20"/>
          <w:szCs w:val="20"/>
          <w:lang w:val="en-US"/>
        </w:rPr>
        <w:t>:</w:t>
      </w:r>
      <w:r w:rsidR="00397FC8">
        <w:rPr>
          <w:rFonts w:ascii="Segoe UI" w:hAnsi="Segoe UI" w:cs="Segoe UI"/>
          <w:sz w:val="20"/>
          <w:szCs w:val="20"/>
          <w:lang w:val="en-US"/>
        </w:rPr>
        <w:t>01</w:t>
      </w:r>
    </w:p>
    <w:p w14:paraId="55454527" w14:textId="77777777" w:rsidR="009C0D80" w:rsidRDefault="009C0D80" w:rsidP="00D86A90">
      <w:pPr>
        <w:pStyle w:val="NoSpacing"/>
        <w:spacing w:after="120"/>
        <w:rPr>
          <w:rFonts w:ascii="Segoe UI" w:hAnsi="Segoe UI" w:cs="Segoe UI"/>
          <w:sz w:val="20"/>
          <w:szCs w:val="20"/>
          <w:lang w:val="en-US"/>
        </w:rPr>
      </w:pPr>
    </w:p>
    <w:p w14:paraId="36838008" w14:textId="77777777" w:rsidR="00D565C1" w:rsidRDefault="00D565C1" w:rsidP="00D86A90">
      <w:pPr>
        <w:pStyle w:val="NoSpacing"/>
        <w:spacing w:after="120"/>
        <w:rPr>
          <w:rFonts w:ascii="Segoe UI" w:hAnsi="Segoe UI" w:cs="Segoe UI"/>
          <w:sz w:val="20"/>
          <w:szCs w:val="20"/>
          <w:lang w:val="en-US"/>
        </w:rPr>
      </w:pPr>
    </w:p>
    <w:p w14:paraId="0FB3B4F6" w14:textId="77777777" w:rsidR="00C848A5" w:rsidRDefault="00C848A5" w:rsidP="00D86A90">
      <w:pPr>
        <w:pStyle w:val="NoSpacing"/>
        <w:spacing w:after="120"/>
        <w:rPr>
          <w:rFonts w:ascii="Segoe UI" w:hAnsi="Segoe UI" w:cs="Segoe UI"/>
          <w:sz w:val="20"/>
          <w:szCs w:val="20"/>
          <w:lang w:val="en-US"/>
        </w:rPr>
      </w:pPr>
    </w:p>
    <w:p w14:paraId="7C320061" w14:textId="77777777" w:rsidR="00C848A5" w:rsidRDefault="00C848A5" w:rsidP="00D86A90">
      <w:pPr>
        <w:pStyle w:val="NoSpacing"/>
        <w:spacing w:after="120"/>
        <w:rPr>
          <w:rFonts w:ascii="Segoe UI" w:hAnsi="Segoe UI" w:cs="Segoe UI"/>
          <w:sz w:val="20"/>
          <w:szCs w:val="20"/>
          <w:lang w:val="en-US"/>
        </w:rPr>
      </w:pPr>
    </w:p>
    <w:p w14:paraId="2545803A" w14:textId="77777777" w:rsidR="00C848A5" w:rsidRDefault="00C848A5" w:rsidP="00D86A90">
      <w:pPr>
        <w:pStyle w:val="NoSpacing"/>
        <w:spacing w:after="120"/>
        <w:rPr>
          <w:rFonts w:ascii="Segoe UI" w:hAnsi="Segoe UI" w:cs="Segoe UI"/>
          <w:sz w:val="20"/>
          <w:szCs w:val="20"/>
          <w:lang w:val="en-US"/>
        </w:rPr>
      </w:pPr>
    </w:p>
    <w:p w14:paraId="1A5A227D" w14:textId="77777777" w:rsidR="000A2F39" w:rsidRDefault="000A2F39" w:rsidP="00D86A90">
      <w:pPr>
        <w:pStyle w:val="NoSpacing"/>
        <w:spacing w:after="120"/>
        <w:rPr>
          <w:rFonts w:ascii="Segoe UI" w:hAnsi="Segoe UI" w:cs="Segoe UI"/>
          <w:sz w:val="20"/>
          <w:szCs w:val="20"/>
          <w:lang w:val="en-US"/>
        </w:rPr>
      </w:pPr>
    </w:p>
    <w:p w14:paraId="7654F5A0" w14:textId="77777777" w:rsidR="00C848A5" w:rsidRDefault="00C848A5" w:rsidP="00D86A90">
      <w:pPr>
        <w:pStyle w:val="NoSpacing"/>
        <w:spacing w:after="120"/>
        <w:rPr>
          <w:rFonts w:ascii="Segoe UI" w:hAnsi="Segoe UI" w:cs="Segoe UI"/>
          <w:sz w:val="20"/>
          <w:szCs w:val="20"/>
          <w:lang w:val="en-US"/>
        </w:rPr>
      </w:pPr>
    </w:p>
    <w:p w14:paraId="3460030C" w14:textId="77777777" w:rsidR="00C848A5" w:rsidRDefault="00C848A5"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732EBE">
      <w:headerReference w:type="even" r:id="rId16"/>
      <w:headerReference w:type="default" r:id="rId17"/>
      <w:footerReference w:type="even" r:id="rId18"/>
      <w:footerReference w:type="default" r:id="rId19"/>
      <w:headerReference w:type="first" r:id="rId20"/>
      <w:footerReference w:type="first" r:id="rId21"/>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BC20A" w14:textId="77777777" w:rsidR="00706CA6" w:rsidRDefault="00706CA6" w:rsidP="002705CF">
      <w:r>
        <w:separator/>
      </w:r>
    </w:p>
  </w:endnote>
  <w:endnote w:type="continuationSeparator" w:id="0">
    <w:p w14:paraId="61869048" w14:textId="77777777" w:rsidR="00706CA6" w:rsidRDefault="00706CA6"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63A0D" w14:textId="77777777" w:rsidR="00F247AE" w:rsidRDefault="00F247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3B4BA7" w:rsidRDefault="003B4BA7"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87205C">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3B4BA7" w:rsidRPr="00D27E8C" w:rsidRDefault="003B4BA7"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E91A69">
          <w:rPr>
            <w:rFonts w:ascii="Segoe UI" w:hAnsi="Segoe UI" w:cs="Segoe UI"/>
            <w:noProof/>
            <w:color w:val="A6A6A6" w:themeColor="background1" w:themeShade="A6"/>
            <w:sz w:val="16"/>
          </w:rPr>
          <w:t>Minutes 2024-07-01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3B4BA7" w:rsidRDefault="003B4BA7"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87205C">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3B4BA7" w:rsidRPr="004E3E65" w:rsidRDefault="003B4BA7"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E91A69">
          <w:rPr>
            <w:rFonts w:ascii="Segoe UI" w:hAnsi="Segoe UI" w:cs="Segoe UI"/>
            <w:noProof/>
            <w:color w:val="A6A6A6" w:themeColor="background1" w:themeShade="A6"/>
            <w:sz w:val="16"/>
          </w:rPr>
          <w:t>Minutes 2024-07-01 Ordinary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46D22C" w14:textId="77777777" w:rsidR="00706CA6" w:rsidRDefault="00706CA6" w:rsidP="002705CF">
      <w:r>
        <w:separator/>
      </w:r>
    </w:p>
  </w:footnote>
  <w:footnote w:type="continuationSeparator" w:id="0">
    <w:p w14:paraId="4161B463" w14:textId="77777777" w:rsidR="00706CA6" w:rsidRDefault="00706CA6"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3B6604D7" w:rsidR="003B4BA7" w:rsidRDefault="00706CA6">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53D47A68" w:rsidR="00F247AE" w:rsidRDefault="00F247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0C15CCFF" w:rsidR="003B4BA7" w:rsidRPr="00945200" w:rsidRDefault="003B4BA7"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01B6D"/>
    <w:multiLevelType w:val="hybridMultilevel"/>
    <w:tmpl w:val="C90082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1019A"/>
    <w:multiLevelType w:val="hybridMultilevel"/>
    <w:tmpl w:val="306E5768"/>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F0947DE"/>
    <w:multiLevelType w:val="hybridMultilevel"/>
    <w:tmpl w:val="B82AD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A63417"/>
    <w:multiLevelType w:val="hybridMultilevel"/>
    <w:tmpl w:val="E91207E4"/>
    <w:lvl w:ilvl="0" w:tplc="A4827CD0">
      <w:start w:val="1"/>
      <w:numFmt w:val="lowerRoman"/>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6904E72"/>
    <w:multiLevelType w:val="hybridMultilevel"/>
    <w:tmpl w:val="40BE07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69E4629"/>
    <w:multiLevelType w:val="hybridMultilevel"/>
    <w:tmpl w:val="A420F5F0"/>
    <w:lvl w:ilvl="0" w:tplc="738E715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A6811DB"/>
    <w:multiLevelType w:val="hybridMultilevel"/>
    <w:tmpl w:val="FBB877A6"/>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FF00777"/>
    <w:multiLevelType w:val="hybridMultilevel"/>
    <w:tmpl w:val="2A2C4C0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33" w15:restartNumberingAfterBreak="0">
    <w:nsid w:val="77746DCB"/>
    <w:multiLevelType w:val="hybridMultilevel"/>
    <w:tmpl w:val="CB5AB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10"/>
  </w:num>
  <w:num w:numId="4">
    <w:abstractNumId w:val="16"/>
  </w:num>
  <w:num w:numId="5">
    <w:abstractNumId w:val="28"/>
  </w:num>
  <w:num w:numId="6">
    <w:abstractNumId w:val="11"/>
  </w:num>
  <w:num w:numId="7">
    <w:abstractNumId w:val="13"/>
  </w:num>
  <w:num w:numId="8">
    <w:abstractNumId w:val="25"/>
  </w:num>
  <w:num w:numId="9">
    <w:abstractNumId w:val="34"/>
  </w:num>
  <w:num w:numId="10">
    <w:abstractNumId w:val="24"/>
  </w:num>
  <w:num w:numId="11">
    <w:abstractNumId w:val="3"/>
  </w:num>
  <w:num w:numId="12">
    <w:abstractNumId w:val="21"/>
  </w:num>
  <w:num w:numId="13">
    <w:abstractNumId w:val="5"/>
  </w:num>
  <w:num w:numId="14">
    <w:abstractNumId w:val="4"/>
  </w:num>
  <w:num w:numId="15">
    <w:abstractNumId w:val="6"/>
  </w:num>
  <w:num w:numId="16">
    <w:abstractNumId w:val="36"/>
  </w:num>
  <w:num w:numId="17">
    <w:abstractNumId w:val="29"/>
  </w:num>
  <w:num w:numId="18">
    <w:abstractNumId w:val="27"/>
  </w:num>
  <w:num w:numId="19">
    <w:abstractNumId w:val="32"/>
  </w:num>
  <w:num w:numId="20">
    <w:abstractNumId w:val="17"/>
  </w:num>
  <w:num w:numId="21">
    <w:abstractNumId w:val="12"/>
  </w:num>
  <w:num w:numId="22">
    <w:abstractNumId w:val="35"/>
  </w:num>
  <w:num w:numId="23">
    <w:abstractNumId w:val="26"/>
  </w:num>
  <w:num w:numId="24">
    <w:abstractNumId w:val="18"/>
  </w:num>
  <w:num w:numId="25">
    <w:abstractNumId w:val="9"/>
  </w:num>
  <w:num w:numId="26">
    <w:abstractNumId w:val="31"/>
  </w:num>
  <w:num w:numId="27">
    <w:abstractNumId w:val="20"/>
  </w:num>
  <w:num w:numId="28">
    <w:abstractNumId w:val="33"/>
  </w:num>
  <w:num w:numId="29">
    <w:abstractNumId w:val="30"/>
  </w:num>
  <w:num w:numId="30">
    <w:abstractNumId w:val="19"/>
  </w:num>
  <w:num w:numId="31">
    <w:abstractNumId w:val="0"/>
  </w:num>
  <w:num w:numId="32">
    <w:abstractNumId w:val="14"/>
  </w:num>
  <w:num w:numId="33">
    <w:abstractNumId w:val="1"/>
  </w:num>
  <w:num w:numId="34">
    <w:abstractNumId w:val="22"/>
  </w:num>
  <w:num w:numId="35">
    <w:abstractNumId w:val="23"/>
  </w:num>
  <w:num w:numId="36">
    <w:abstractNumId w:val="2"/>
  </w:num>
  <w:num w:numId="37">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3982"/>
    <w:rsid w:val="00003A98"/>
    <w:rsid w:val="00005910"/>
    <w:rsid w:val="00005CE1"/>
    <w:rsid w:val="000061C8"/>
    <w:rsid w:val="0000758F"/>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EA5"/>
    <w:rsid w:val="00047059"/>
    <w:rsid w:val="000473B6"/>
    <w:rsid w:val="00055D50"/>
    <w:rsid w:val="00057270"/>
    <w:rsid w:val="000575CD"/>
    <w:rsid w:val="00060784"/>
    <w:rsid w:val="00061465"/>
    <w:rsid w:val="00065527"/>
    <w:rsid w:val="00066427"/>
    <w:rsid w:val="0006699F"/>
    <w:rsid w:val="0007011D"/>
    <w:rsid w:val="000714C4"/>
    <w:rsid w:val="00072307"/>
    <w:rsid w:val="00072F5A"/>
    <w:rsid w:val="0007672D"/>
    <w:rsid w:val="0008058B"/>
    <w:rsid w:val="000837AC"/>
    <w:rsid w:val="000862ED"/>
    <w:rsid w:val="000901D2"/>
    <w:rsid w:val="00090348"/>
    <w:rsid w:val="00092DDB"/>
    <w:rsid w:val="000933DC"/>
    <w:rsid w:val="00094029"/>
    <w:rsid w:val="000A0DAB"/>
    <w:rsid w:val="000A0F10"/>
    <w:rsid w:val="000A16BB"/>
    <w:rsid w:val="000A21BE"/>
    <w:rsid w:val="000A2B37"/>
    <w:rsid w:val="000A2F39"/>
    <w:rsid w:val="000A672A"/>
    <w:rsid w:val="000B260A"/>
    <w:rsid w:val="000B3056"/>
    <w:rsid w:val="000B403E"/>
    <w:rsid w:val="000B63CF"/>
    <w:rsid w:val="000B68E0"/>
    <w:rsid w:val="000B6C9C"/>
    <w:rsid w:val="000B7182"/>
    <w:rsid w:val="000B73A9"/>
    <w:rsid w:val="000B7DF2"/>
    <w:rsid w:val="000C0F6C"/>
    <w:rsid w:val="000C3E65"/>
    <w:rsid w:val="000C4F6B"/>
    <w:rsid w:val="000C5742"/>
    <w:rsid w:val="000C6C1F"/>
    <w:rsid w:val="000C7525"/>
    <w:rsid w:val="000C7FA5"/>
    <w:rsid w:val="000D0129"/>
    <w:rsid w:val="000D2D70"/>
    <w:rsid w:val="000D42A0"/>
    <w:rsid w:val="000D50C8"/>
    <w:rsid w:val="000E0D04"/>
    <w:rsid w:val="000E39AA"/>
    <w:rsid w:val="000E578A"/>
    <w:rsid w:val="000E594A"/>
    <w:rsid w:val="000E6774"/>
    <w:rsid w:val="000E6D61"/>
    <w:rsid w:val="000F273F"/>
    <w:rsid w:val="000F2D49"/>
    <w:rsid w:val="000F5E87"/>
    <w:rsid w:val="000F6415"/>
    <w:rsid w:val="000F64DE"/>
    <w:rsid w:val="000F6D94"/>
    <w:rsid w:val="000F75C3"/>
    <w:rsid w:val="000F7CB1"/>
    <w:rsid w:val="00101C4E"/>
    <w:rsid w:val="00104350"/>
    <w:rsid w:val="001103D1"/>
    <w:rsid w:val="00114947"/>
    <w:rsid w:val="001159AB"/>
    <w:rsid w:val="00115EE7"/>
    <w:rsid w:val="0012173D"/>
    <w:rsid w:val="00121F17"/>
    <w:rsid w:val="00125D7F"/>
    <w:rsid w:val="001313E6"/>
    <w:rsid w:val="00132249"/>
    <w:rsid w:val="00132564"/>
    <w:rsid w:val="00132828"/>
    <w:rsid w:val="00136267"/>
    <w:rsid w:val="00137B3E"/>
    <w:rsid w:val="0014028B"/>
    <w:rsid w:val="0014164D"/>
    <w:rsid w:val="00145AEF"/>
    <w:rsid w:val="00145C23"/>
    <w:rsid w:val="00153A66"/>
    <w:rsid w:val="00154F68"/>
    <w:rsid w:val="0015546B"/>
    <w:rsid w:val="00156B64"/>
    <w:rsid w:val="001646D5"/>
    <w:rsid w:val="0016636A"/>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407A"/>
    <w:rsid w:val="00196847"/>
    <w:rsid w:val="00197F02"/>
    <w:rsid w:val="001A09EC"/>
    <w:rsid w:val="001A185A"/>
    <w:rsid w:val="001A1F41"/>
    <w:rsid w:val="001A4C2B"/>
    <w:rsid w:val="001A6A46"/>
    <w:rsid w:val="001A7DDE"/>
    <w:rsid w:val="001A7FA1"/>
    <w:rsid w:val="001B0DFA"/>
    <w:rsid w:val="001B1C6E"/>
    <w:rsid w:val="001B3DB2"/>
    <w:rsid w:val="001B5ED0"/>
    <w:rsid w:val="001C4F6D"/>
    <w:rsid w:val="001D15F1"/>
    <w:rsid w:val="001D2EC8"/>
    <w:rsid w:val="001D4578"/>
    <w:rsid w:val="001D5332"/>
    <w:rsid w:val="001D77A0"/>
    <w:rsid w:val="001E08CA"/>
    <w:rsid w:val="001E1F27"/>
    <w:rsid w:val="001E4929"/>
    <w:rsid w:val="001F133C"/>
    <w:rsid w:val="001F190E"/>
    <w:rsid w:val="001F4FCA"/>
    <w:rsid w:val="001F5D89"/>
    <w:rsid w:val="001F62C9"/>
    <w:rsid w:val="001F6905"/>
    <w:rsid w:val="002035D8"/>
    <w:rsid w:val="002052FF"/>
    <w:rsid w:val="0020559E"/>
    <w:rsid w:val="00206E38"/>
    <w:rsid w:val="00210CE2"/>
    <w:rsid w:val="00212833"/>
    <w:rsid w:val="00213BC6"/>
    <w:rsid w:val="00215C1D"/>
    <w:rsid w:val="00222E97"/>
    <w:rsid w:val="0022456B"/>
    <w:rsid w:val="00227578"/>
    <w:rsid w:val="002313FA"/>
    <w:rsid w:val="002340E4"/>
    <w:rsid w:val="0023439A"/>
    <w:rsid w:val="00235784"/>
    <w:rsid w:val="00236630"/>
    <w:rsid w:val="00240421"/>
    <w:rsid w:val="002410F9"/>
    <w:rsid w:val="002418A5"/>
    <w:rsid w:val="00241E6B"/>
    <w:rsid w:val="00242BA8"/>
    <w:rsid w:val="00245066"/>
    <w:rsid w:val="0025061A"/>
    <w:rsid w:val="00257380"/>
    <w:rsid w:val="002573F2"/>
    <w:rsid w:val="0026403B"/>
    <w:rsid w:val="00264AA0"/>
    <w:rsid w:val="00266B7A"/>
    <w:rsid w:val="002705CF"/>
    <w:rsid w:val="00270897"/>
    <w:rsid w:val="00270BD7"/>
    <w:rsid w:val="00270E6A"/>
    <w:rsid w:val="00273A79"/>
    <w:rsid w:val="002758AB"/>
    <w:rsid w:val="002771C7"/>
    <w:rsid w:val="00282272"/>
    <w:rsid w:val="00282DC5"/>
    <w:rsid w:val="00283ACA"/>
    <w:rsid w:val="00285486"/>
    <w:rsid w:val="00286688"/>
    <w:rsid w:val="00286B4D"/>
    <w:rsid w:val="00286FD6"/>
    <w:rsid w:val="00287DCE"/>
    <w:rsid w:val="0029279D"/>
    <w:rsid w:val="00295245"/>
    <w:rsid w:val="00296168"/>
    <w:rsid w:val="002969CA"/>
    <w:rsid w:val="002A0DCC"/>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76CD"/>
    <w:rsid w:val="002D0C44"/>
    <w:rsid w:val="002D11CD"/>
    <w:rsid w:val="002D3172"/>
    <w:rsid w:val="002D40C3"/>
    <w:rsid w:val="002D45E3"/>
    <w:rsid w:val="002D6593"/>
    <w:rsid w:val="002D6C2B"/>
    <w:rsid w:val="002D761F"/>
    <w:rsid w:val="002E0D05"/>
    <w:rsid w:val="002E0FEF"/>
    <w:rsid w:val="002E1EDC"/>
    <w:rsid w:val="002E422F"/>
    <w:rsid w:val="002E61F3"/>
    <w:rsid w:val="002E75A0"/>
    <w:rsid w:val="002F18A8"/>
    <w:rsid w:val="002F2B80"/>
    <w:rsid w:val="002F366B"/>
    <w:rsid w:val="002F4B1A"/>
    <w:rsid w:val="002F4D5C"/>
    <w:rsid w:val="002F57FD"/>
    <w:rsid w:val="002F713F"/>
    <w:rsid w:val="002F7777"/>
    <w:rsid w:val="00306D35"/>
    <w:rsid w:val="00310FD9"/>
    <w:rsid w:val="00314372"/>
    <w:rsid w:val="00314FF8"/>
    <w:rsid w:val="0031627C"/>
    <w:rsid w:val="0031731F"/>
    <w:rsid w:val="00322AB1"/>
    <w:rsid w:val="00326A76"/>
    <w:rsid w:val="0033041E"/>
    <w:rsid w:val="00331AE5"/>
    <w:rsid w:val="003321D6"/>
    <w:rsid w:val="00333F86"/>
    <w:rsid w:val="00336C98"/>
    <w:rsid w:val="00337BD7"/>
    <w:rsid w:val="003401EA"/>
    <w:rsid w:val="003418E5"/>
    <w:rsid w:val="003436D7"/>
    <w:rsid w:val="003448EA"/>
    <w:rsid w:val="00350E19"/>
    <w:rsid w:val="003514EB"/>
    <w:rsid w:val="00351966"/>
    <w:rsid w:val="00352BA8"/>
    <w:rsid w:val="00355712"/>
    <w:rsid w:val="0035774E"/>
    <w:rsid w:val="00360843"/>
    <w:rsid w:val="00362A60"/>
    <w:rsid w:val="00364F42"/>
    <w:rsid w:val="0036591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5CD3"/>
    <w:rsid w:val="003A6054"/>
    <w:rsid w:val="003A7BB1"/>
    <w:rsid w:val="003B166F"/>
    <w:rsid w:val="003B4BA7"/>
    <w:rsid w:val="003B7A9E"/>
    <w:rsid w:val="003B7B75"/>
    <w:rsid w:val="003C0BC9"/>
    <w:rsid w:val="003C4C1D"/>
    <w:rsid w:val="003C7836"/>
    <w:rsid w:val="003C79AD"/>
    <w:rsid w:val="003D0F1B"/>
    <w:rsid w:val="003D15E5"/>
    <w:rsid w:val="003D162D"/>
    <w:rsid w:val="003D1FCE"/>
    <w:rsid w:val="003D33D0"/>
    <w:rsid w:val="003D33E2"/>
    <w:rsid w:val="003D51B3"/>
    <w:rsid w:val="003D5361"/>
    <w:rsid w:val="003D5663"/>
    <w:rsid w:val="003E05B3"/>
    <w:rsid w:val="003E21D3"/>
    <w:rsid w:val="003E4105"/>
    <w:rsid w:val="003E5B99"/>
    <w:rsid w:val="003F1C5F"/>
    <w:rsid w:val="003F2F26"/>
    <w:rsid w:val="003F3E86"/>
    <w:rsid w:val="003F5162"/>
    <w:rsid w:val="003F5804"/>
    <w:rsid w:val="003F5F18"/>
    <w:rsid w:val="00400467"/>
    <w:rsid w:val="00400F22"/>
    <w:rsid w:val="004028A9"/>
    <w:rsid w:val="004052DB"/>
    <w:rsid w:val="00406C64"/>
    <w:rsid w:val="00410D8F"/>
    <w:rsid w:val="00411C73"/>
    <w:rsid w:val="00414669"/>
    <w:rsid w:val="00415CDE"/>
    <w:rsid w:val="00416811"/>
    <w:rsid w:val="00422014"/>
    <w:rsid w:val="0042276C"/>
    <w:rsid w:val="00422FF3"/>
    <w:rsid w:val="00425C4D"/>
    <w:rsid w:val="00425CBD"/>
    <w:rsid w:val="00426DA6"/>
    <w:rsid w:val="0042762E"/>
    <w:rsid w:val="00432960"/>
    <w:rsid w:val="00432E52"/>
    <w:rsid w:val="00437AA3"/>
    <w:rsid w:val="00442431"/>
    <w:rsid w:val="004460EE"/>
    <w:rsid w:val="00447236"/>
    <w:rsid w:val="0044765D"/>
    <w:rsid w:val="00454638"/>
    <w:rsid w:val="00456CA9"/>
    <w:rsid w:val="0045760C"/>
    <w:rsid w:val="0046083D"/>
    <w:rsid w:val="0046282B"/>
    <w:rsid w:val="00462D17"/>
    <w:rsid w:val="0046375B"/>
    <w:rsid w:val="00463D0D"/>
    <w:rsid w:val="00465927"/>
    <w:rsid w:val="0046625F"/>
    <w:rsid w:val="00471530"/>
    <w:rsid w:val="00474533"/>
    <w:rsid w:val="004768F8"/>
    <w:rsid w:val="00476C34"/>
    <w:rsid w:val="00477CC3"/>
    <w:rsid w:val="00480740"/>
    <w:rsid w:val="00483A10"/>
    <w:rsid w:val="00485ECF"/>
    <w:rsid w:val="00491368"/>
    <w:rsid w:val="004913A9"/>
    <w:rsid w:val="0049276E"/>
    <w:rsid w:val="00493976"/>
    <w:rsid w:val="00494039"/>
    <w:rsid w:val="00494590"/>
    <w:rsid w:val="00495632"/>
    <w:rsid w:val="00496FD8"/>
    <w:rsid w:val="0049702A"/>
    <w:rsid w:val="00497DA6"/>
    <w:rsid w:val="004A13CF"/>
    <w:rsid w:val="004A1CA0"/>
    <w:rsid w:val="004A1F02"/>
    <w:rsid w:val="004A235C"/>
    <w:rsid w:val="004A4B44"/>
    <w:rsid w:val="004A7BDF"/>
    <w:rsid w:val="004A7C18"/>
    <w:rsid w:val="004A7DEB"/>
    <w:rsid w:val="004B02DC"/>
    <w:rsid w:val="004B0CD5"/>
    <w:rsid w:val="004B0F78"/>
    <w:rsid w:val="004B28FA"/>
    <w:rsid w:val="004B46ED"/>
    <w:rsid w:val="004B57C7"/>
    <w:rsid w:val="004B5B06"/>
    <w:rsid w:val="004B6157"/>
    <w:rsid w:val="004B79FE"/>
    <w:rsid w:val="004C0A50"/>
    <w:rsid w:val="004C1C9E"/>
    <w:rsid w:val="004C22A3"/>
    <w:rsid w:val="004C4B6B"/>
    <w:rsid w:val="004C54B0"/>
    <w:rsid w:val="004C659C"/>
    <w:rsid w:val="004C6AE2"/>
    <w:rsid w:val="004D1B71"/>
    <w:rsid w:val="004D2BCA"/>
    <w:rsid w:val="004D50B8"/>
    <w:rsid w:val="004E0417"/>
    <w:rsid w:val="004E1E0F"/>
    <w:rsid w:val="004E3288"/>
    <w:rsid w:val="004E3E65"/>
    <w:rsid w:val="004E545C"/>
    <w:rsid w:val="004E67F7"/>
    <w:rsid w:val="004E7ABF"/>
    <w:rsid w:val="004F45F7"/>
    <w:rsid w:val="004F4E57"/>
    <w:rsid w:val="004F6865"/>
    <w:rsid w:val="00500493"/>
    <w:rsid w:val="0050669B"/>
    <w:rsid w:val="005079F5"/>
    <w:rsid w:val="00507F67"/>
    <w:rsid w:val="00510E74"/>
    <w:rsid w:val="00511BCA"/>
    <w:rsid w:val="00513D65"/>
    <w:rsid w:val="00513FBA"/>
    <w:rsid w:val="00517C2F"/>
    <w:rsid w:val="0052001B"/>
    <w:rsid w:val="00521E7E"/>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1239"/>
    <w:rsid w:val="00562A37"/>
    <w:rsid w:val="0056351A"/>
    <w:rsid w:val="0057205A"/>
    <w:rsid w:val="00574715"/>
    <w:rsid w:val="00574F22"/>
    <w:rsid w:val="005767C8"/>
    <w:rsid w:val="00577817"/>
    <w:rsid w:val="00577EDE"/>
    <w:rsid w:val="00581450"/>
    <w:rsid w:val="00582AF1"/>
    <w:rsid w:val="00585174"/>
    <w:rsid w:val="005856A6"/>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E4D"/>
    <w:rsid w:val="005B658C"/>
    <w:rsid w:val="005B7D5F"/>
    <w:rsid w:val="005C31F1"/>
    <w:rsid w:val="005C5A0B"/>
    <w:rsid w:val="005D1877"/>
    <w:rsid w:val="005D5536"/>
    <w:rsid w:val="005D5B5E"/>
    <w:rsid w:val="005E40EE"/>
    <w:rsid w:val="005E5B61"/>
    <w:rsid w:val="005E6223"/>
    <w:rsid w:val="005E6961"/>
    <w:rsid w:val="005E7BF3"/>
    <w:rsid w:val="005F1DC1"/>
    <w:rsid w:val="005F2151"/>
    <w:rsid w:val="005F3275"/>
    <w:rsid w:val="005F3BB2"/>
    <w:rsid w:val="005F3C7F"/>
    <w:rsid w:val="005F4221"/>
    <w:rsid w:val="005F4B3E"/>
    <w:rsid w:val="005F5C8E"/>
    <w:rsid w:val="005F6BC8"/>
    <w:rsid w:val="0060095A"/>
    <w:rsid w:val="006110E7"/>
    <w:rsid w:val="00612C51"/>
    <w:rsid w:val="00613F43"/>
    <w:rsid w:val="00614A9B"/>
    <w:rsid w:val="00615914"/>
    <w:rsid w:val="0062077E"/>
    <w:rsid w:val="006214C0"/>
    <w:rsid w:val="00621805"/>
    <w:rsid w:val="00621DC3"/>
    <w:rsid w:val="0062224C"/>
    <w:rsid w:val="00622E2D"/>
    <w:rsid w:val="006249EE"/>
    <w:rsid w:val="0062657B"/>
    <w:rsid w:val="00632C00"/>
    <w:rsid w:val="006331D2"/>
    <w:rsid w:val="00633782"/>
    <w:rsid w:val="00633795"/>
    <w:rsid w:val="006345DF"/>
    <w:rsid w:val="00636172"/>
    <w:rsid w:val="00642D88"/>
    <w:rsid w:val="00644777"/>
    <w:rsid w:val="00644D3D"/>
    <w:rsid w:val="00645105"/>
    <w:rsid w:val="006452FE"/>
    <w:rsid w:val="00651D1B"/>
    <w:rsid w:val="00654787"/>
    <w:rsid w:val="00657B6C"/>
    <w:rsid w:val="0066132E"/>
    <w:rsid w:val="006616A8"/>
    <w:rsid w:val="00662553"/>
    <w:rsid w:val="0066298E"/>
    <w:rsid w:val="006636D2"/>
    <w:rsid w:val="00663A3C"/>
    <w:rsid w:val="0066411E"/>
    <w:rsid w:val="00667880"/>
    <w:rsid w:val="00670B1C"/>
    <w:rsid w:val="00670F20"/>
    <w:rsid w:val="00675B02"/>
    <w:rsid w:val="00677E66"/>
    <w:rsid w:val="00681399"/>
    <w:rsid w:val="00684D37"/>
    <w:rsid w:val="0068765D"/>
    <w:rsid w:val="00687E6E"/>
    <w:rsid w:val="00687F0F"/>
    <w:rsid w:val="00690F10"/>
    <w:rsid w:val="00693C79"/>
    <w:rsid w:val="00695AF7"/>
    <w:rsid w:val="00697125"/>
    <w:rsid w:val="006A214C"/>
    <w:rsid w:val="006A2824"/>
    <w:rsid w:val="006A2FA7"/>
    <w:rsid w:val="006A3057"/>
    <w:rsid w:val="006A7931"/>
    <w:rsid w:val="006B0313"/>
    <w:rsid w:val="006B05D3"/>
    <w:rsid w:val="006B073B"/>
    <w:rsid w:val="006B0D16"/>
    <w:rsid w:val="006B24FA"/>
    <w:rsid w:val="006B262D"/>
    <w:rsid w:val="006B3E7B"/>
    <w:rsid w:val="006B5E2A"/>
    <w:rsid w:val="006B699A"/>
    <w:rsid w:val="006B6B3C"/>
    <w:rsid w:val="006B6C1B"/>
    <w:rsid w:val="006C00CC"/>
    <w:rsid w:val="006C4613"/>
    <w:rsid w:val="006C7844"/>
    <w:rsid w:val="006D34FB"/>
    <w:rsid w:val="006D3D47"/>
    <w:rsid w:val="006D4925"/>
    <w:rsid w:val="006D5BF5"/>
    <w:rsid w:val="006D75E3"/>
    <w:rsid w:val="006D7C37"/>
    <w:rsid w:val="006E06B9"/>
    <w:rsid w:val="006E1153"/>
    <w:rsid w:val="006E2FC1"/>
    <w:rsid w:val="006E30D8"/>
    <w:rsid w:val="006F2E60"/>
    <w:rsid w:val="006F51CA"/>
    <w:rsid w:val="006F6841"/>
    <w:rsid w:val="006F7F58"/>
    <w:rsid w:val="007053D7"/>
    <w:rsid w:val="00706CA6"/>
    <w:rsid w:val="00712132"/>
    <w:rsid w:val="0071213C"/>
    <w:rsid w:val="00712343"/>
    <w:rsid w:val="0071498A"/>
    <w:rsid w:val="00715A5F"/>
    <w:rsid w:val="00716585"/>
    <w:rsid w:val="00716707"/>
    <w:rsid w:val="00727F37"/>
    <w:rsid w:val="00731FEF"/>
    <w:rsid w:val="00732EBE"/>
    <w:rsid w:val="00733098"/>
    <w:rsid w:val="00735318"/>
    <w:rsid w:val="00735DAF"/>
    <w:rsid w:val="00736220"/>
    <w:rsid w:val="007375EC"/>
    <w:rsid w:val="00742060"/>
    <w:rsid w:val="00743F39"/>
    <w:rsid w:val="00744194"/>
    <w:rsid w:val="0074668B"/>
    <w:rsid w:val="007509D8"/>
    <w:rsid w:val="007521AA"/>
    <w:rsid w:val="0075274C"/>
    <w:rsid w:val="00752B38"/>
    <w:rsid w:val="007547A9"/>
    <w:rsid w:val="00754DA1"/>
    <w:rsid w:val="007555B7"/>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51D1"/>
    <w:rsid w:val="00775698"/>
    <w:rsid w:val="00777809"/>
    <w:rsid w:val="0078085D"/>
    <w:rsid w:val="007810F5"/>
    <w:rsid w:val="00782DD6"/>
    <w:rsid w:val="007840A2"/>
    <w:rsid w:val="007849FF"/>
    <w:rsid w:val="0078599B"/>
    <w:rsid w:val="00786365"/>
    <w:rsid w:val="0078720B"/>
    <w:rsid w:val="00790064"/>
    <w:rsid w:val="00790614"/>
    <w:rsid w:val="00795CF7"/>
    <w:rsid w:val="0079678C"/>
    <w:rsid w:val="00797662"/>
    <w:rsid w:val="0079772D"/>
    <w:rsid w:val="00797C04"/>
    <w:rsid w:val="007A0053"/>
    <w:rsid w:val="007A3566"/>
    <w:rsid w:val="007A4154"/>
    <w:rsid w:val="007A47F2"/>
    <w:rsid w:val="007B15F7"/>
    <w:rsid w:val="007B1AD3"/>
    <w:rsid w:val="007B2338"/>
    <w:rsid w:val="007B3CD2"/>
    <w:rsid w:val="007B3FBD"/>
    <w:rsid w:val="007C16B8"/>
    <w:rsid w:val="007C4766"/>
    <w:rsid w:val="007C70D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482"/>
    <w:rsid w:val="007F2F5E"/>
    <w:rsid w:val="007F3417"/>
    <w:rsid w:val="007F52FD"/>
    <w:rsid w:val="007F7C23"/>
    <w:rsid w:val="00805DC0"/>
    <w:rsid w:val="00806B54"/>
    <w:rsid w:val="00806B5E"/>
    <w:rsid w:val="008074FC"/>
    <w:rsid w:val="008126FD"/>
    <w:rsid w:val="00815D04"/>
    <w:rsid w:val="008170A6"/>
    <w:rsid w:val="008203F3"/>
    <w:rsid w:val="0082043B"/>
    <w:rsid w:val="008204FD"/>
    <w:rsid w:val="00820C8B"/>
    <w:rsid w:val="00821883"/>
    <w:rsid w:val="00821BA0"/>
    <w:rsid w:val="008220CD"/>
    <w:rsid w:val="008238BA"/>
    <w:rsid w:val="008267D7"/>
    <w:rsid w:val="00826C23"/>
    <w:rsid w:val="00827013"/>
    <w:rsid w:val="008342A8"/>
    <w:rsid w:val="00836175"/>
    <w:rsid w:val="0083670F"/>
    <w:rsid w:val="00837EB2"/>
    <w:rsid w:val="008418CA"/>
    <w:rsid w:val="008422B3"/>
    <w:rsid w:val="008436EA"/>
    <w:rsid w:val="008443F4"/>
    <w:rsid w:val="00845937"/>
    <w:rsid w:val="00847DE5"/>
    <w:rsid w:val="008505D0"/>
    <w:rsid w:val="00850D62"/>
    <w:rsid w:val="00851B62"/>
    <w:rsid w:val="00851F6C"/>
    <w:rsid w:val="008521A1"/>
    <w:rsid w:val="00852A4E"/>
    <w:rsid w:val="00852D87"/>
    <w:rsid w:val="00856847"/>
    <w:rsid w:val="00857625"/>
    <w:rsid w:val="008622A2"/>
    <w:rsid w:val="008672D6"/>
    <w:rsid w:val="00867483"/>
    <w:rsid w:val="00870FD6"/>
    <w:rsid w:val="0087205C"/>
    <w:rsid w:val="008732EC"/>
    <w:rsid w:val="00880584"/>
    <w:rsid w:val="0088217A"/>
    <w:rsid w:val="00883EE2"/>
    <w:rsid w:val="00884F73"/>
    <w:rsid w:val="008853BB"/>
    <w:rsid w:val="008869CF"/>
    <w:rsid w:val="00891B40"/>
    <w:rsid w:val="008969F4"/>
    <w:rsid w:val="008A6025"/>
    <w:rsid w:val="008A7432"/>
    <w:rsid w:val="008B09D5"/>
    <w:rsid w:val="008B6DE4"/>
    <w:rsid w:val="008C0960"/>
    <w:rsid w:val="008C1F10"/>
    <w:rsid w:val="008C350F"/>
    <w:rsid w:val="008C5A3C"/>
    <w:rsid w:val="008E0EAF"/>
    <w:rsid w:val="008E1BA0"/>
    <w:rsid w:val="008E3313"/>
    <w:rsid w:val="008E4FAC"/>
    <w:rsid w:val="008E50F7"/>
    <w:rsid w:val="008E5865"/>
    <w:rsid w:val="008E7D21"/>
    <w:rsid w:val="008F2E4D"/>
    <w:rsid w:val="008F6B02"/>
    <w:rsid w:val="008F6D0B"/>
    <w:rsid w:val="00901A3F"/>
    <w:rsid w:val="00903B99"/>
    <w:rsid w:val="009048E0"/>
    <w:rsid w:val="0091078B"/>
    <w:rsid w:val="00911316"/>
    <w:rsid w:val="00912B50"/>
    <w:rsid w:val="00915B19"/>
    <w:rsid w:val="00915FB7"/>
    <w:rsid w:val="009160D9"/>
    <w:rsid w:val="00917A29"/>
    <w:rsid w:val="00917EFB"/>
    <w:rsid w:val="0092169A"/>
    <w:rsid w:val="00926358"/>
    <w:rsid w:val="00926E15"/>
    <w:rsid w:val="00927A46"/>
    <w:rsid w:val="00927AC2"/>
    <w:rsid w:val="0093292F"/>
    <w:rsid w:val="0093318F"/>
    <w:rsid w:val="009338C3"/>
    <w:rsid w:val="00936ACF"/>
    <w:rsid w:val="00936DC9"/>
    <w:rsid w:val="00940900"/>
    <w:rsid w:val="00941B48"/>
    <w:rsid w:val="00942720"/>
    <w:rsid w:val="00945200"/>
    <w:rsid w:val="009475DD"/>
    <w:rsid w:val="0095008C"/>
    <w:rsid w:val="00950A01"/>
    <w:rsid w:val="00954C4E"/>
    <w:rsid w:val="0095680F"/>
    <w:rsid w:val="00960AC6"/>
    <w:rsid w:val="0096182D"/>
    <w:rsid w:val="00961D28"/>
    <w:rsid w:val="00961D35"/>
    <w:rsid w:val="00962969"/>
    <w:rsid w:val="00962DB4"/>
    <w:rsid w:val="009647C9"/>
    <w:rsid w:val="00965460"/>
    <w:rsid w:val="00965BDE"/>
    <w:rsid w:val="00966623"/>
    <w:rsid w:val="00967D01"/>
    <w:rsid w:val="00970E29"/>
    <w:rsid w:val="00971885"/>
    <w:rsid w:val="009815D0"/>
    <w:rsid w:val="0098387A"/>
    <w:rsid w:val="009868FB"/>
    <w:rsid w:val="0098700B"/>
    <w:rsid w:val="009903D2"/>
    <w:rsid w:val="00991BC2"/>
    <w:rsid w:val="00994629"/>
    <w:rsid w:val="009950A6"/>
    <w:rsid w:val="00996FF3"/>
    <w:rsid w:val="009A10CE"/>
    <w:rsid w:val="009A6250"/>
    <w:rsid w:val="009B2D54"/>
    <w:rsid w:val="009B2D64"/>
    <w:rsid w:val="009B6227"/>
    <w:rsid w:val="009C09DD"/>
    <w:rsid w:val="009C0D7D"/>
    <w:rsid w:val="009C0D80"/>
    <w:rsid w:val="009C1AB5"/>
    <w:rsid w:val="009C2735"/>
    <w:rsid w:val="009C28E3"/>
    <w:rsid w:val="009C69FC"/>
    <w:rsid w:val="009C740B"/>
    <w:rsid w:val="009D1DC4"/>
    <w:rsid w:val="009D211A"/>
    <w:rsid w:val="009D5F2A"/>
    <w:rsid w:val="009D5FC1"/>
    <w:rsid w:val="009E6F75"/>
    <w:rsid w:val="009E75B3"/>
    <w:rsid w:val="009F1945"/>
    <w:rsid w:val="009F23F5"/>
    <w:rsid w:val="009F3131"/>
    <w:rsid w:val="009F3256"/>
    <w:rsid w:val="009F52C9"/>
    <w:rsid w:val="009F6F76"/>
    <w:rsid w:val="00A02FD7"/>
    <w:rsid w:val="00A04F47"/>
    <w:rsid w:val="00A05741"/>
    <w:rsid w:val="00A058CA"/>
    <w:rsid w:val="00A06118"/>
    <w:rsid w:val="00A11463"/>
    <w:rsid w:val="00A12827"/>
    <w:rsid w:val="00A12DC7"/>
    <w:rsid w:val="00A1430B"/>
    <w:rsid w:val="00A20F07"/>
    <w:rsid w:val="00A21206"/>
    <w:rsid w:val="00A21EE3"/>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F94"/>
    <w:rsid w:val="00A53E95"/>
    <w:rsid w:val="00A60BE6"/>
    <w:rsid w:val="00A61E82"/>
    <w:rsid w:val="00A62DE8"/>
    <w:rsid w:val="00A6414A"/>
    <w:rsid w:val="00A64F66"/>
    <w:rsid w:val="00A65DC7"/>
    <w:rsid w:val="00A721A0"/>
    <w:rsid w:val="00A72B36"/>
    <w:rsid w:val="00A72DBB"/>
    <w:rsid w:val="00A752BE"/>
    <w:rsid w:val="00A769EF"/>
    <w:rsid w:val="00A839DA"/>
    <w:rsid w:val="00A8401A"/>
    <w:rsid w:val="00A8461B"/>
    <w:rsid w:val="00A85686"/>
    <w:rsid w:val="00A865C8"/>
    <w:rsid w:val="00A87CB9"/>
    <w:rsid w:val="00A919B2"/>
    <w:rsid w:val="00A92D54"/>
    <w:rsid w:val="00A934F9"/>
    <w:rsid w:val="00A9536D"/>
    <w:rsid w:val="00A977EA"/>
    <w:rsid w:val="00A97B5C"/>
    <w:rsid w:val="00AA21A0"/>
    <w:rsid w:val="00AA5271"/>
    <w:rsid w:val="00AA6879"/>
    <w:rsid w:val="00AA70EF"/>
    <w:rsid w:val="00AB1BA4"/>
    <w:rsid w:val="00AB1C8B"/>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0DEA"/>
    <w:rsid w:val="00AF15DE"/>
    <w:rsid w:val="00AF18FC"/>
    <w:rsid w:val="00AF30D9"/>
    <w:rsid w:val="00AF3F8A"/>
    <w:rsid w:val="00AF6D41"/>
    <w:rsid w:val="00B01DAD"/>
    <w:rsid w:val="00B0245F"/>
    <w:rsid w:val="00B03C86"/>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2347"/>
    <w:rsid w:val="00B436A6"/>
    <w:rsid w:val="00B43BF5"/>
    <w:rsid w:val="00B4765C"/>
    <w:rsid w:val="00B50CA3"/>
    <w:rsid w:val="00B50D10"/>
    <w:rsid w:val="00B51241"/>
    <w:rsid w:val="00B53297"/>
    <w:rsid w:val="00B5358E"/>
    <w:rsid w:val="00B5359D"/>
    <w:rsid w:val="00B53D6A"/>
    <w:rsid w:val="00B54ED1"/>
    <w:rsid w:val="00B5661B"/>
    <w:rsid w:val="00B63335"/>
    <w:rsid w:val="00B64561"/>
    <w:rsid w:val="00B65D9B"/>
    <w:rsid w:val="00B66782"/>
    <w:rsid w:val="00B66C2D"/>
    <w:rsid w:val="00B709EB"/>
    <w:rsid w:val="00B70ACB"/>
    <w:rsid w:val="00B70C7D"/>
    <w:rsid w:val="00B71960"/>
    <w:rsid w:val="00B72113"/>
    <w:rsid w:val="00B736B0"/>
    <w:rsid w:val="00B82E2C"/>
    <w:rsid w:val="00B83128"/>
    <w:rsid w:val="00B85012"/>
    <w:rsid w:val="00B860F9"/>
    <w:rsid w:val="00B862A6"/>
    <w:rsid w:val="00B86B99"/>
    <w:rsid w:val="00B924D5"/>
    <w:rsid w:val="00B95A6A"/>
    <w:rsid w:val="00BA0C61"/>
    <w:rsid w:val="00BA3A64"/>
    <w:rsid w:val="00BA3CD1"/>
    <w:rsid w:val="00BB134A"/>
    <w:rsid w:val="00BB149E"/>
    <w:rsid w:val="00BB1A3D"/>
    <w:rsid w:val="00BB467F"/>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2E8C"/>
    <w:rsid w:val="00BF3E0C"/>
    <w:rsid w:val="00BF7495"/>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A00"/>
    <w:rsid w:val="00C3399D"/>
    <w:rsid w:val="00C344D1"/>
    <w:rsid w:val="00C363E8"/>
    <w:rsid w:val="00C36EEB"/>
    <w:rsid w:val="00C372B1"/>
    <w:rsid w:val="00C431A6"/>
    <w:rsid w:val="00C43446"/>
    <w:rsid w:val="00C45809"/>
    <w:rsid w:val="00C45BE6"/>
    <w:rsid w:val="00C50072"/>
    <w:rsid w:val="00C501C0"/>
    <w:rsid w:val="00C528D3"/>
    <w:rsid w:val="00C54249"/>
    <w:rsid w:val="00C543A4"/>
    <w:rsid w:val="00C62930"/>
    <w:rsid w:val="00C64A47"/>
    <w:rsid w:val="00C66B76"/>
    <w:rsid w:val="00C677DD"/>
    <w:rsid w:val="00C716AE"/>
    <w:rsid w:val="00C73F3C"/>
    <w:rsid w:val="00C74BAA"/>
    <w:rsid w:val="00C752A2"/>
    <w:rsid w:val="00C75513"/>
    <w:rsid w:val="00C80703"/>
    <w:rsid w:val="00C82DC1"/>
    <w:rsid w:val="00C8454C"/>
    <w:rsid w:val="00C848A5"/>
    <w:rsid w:val="00C868DA"/>
    <w:rsid w:val="00C87325"/>
    <w:rsid w:val="00C918DE"/>
    <w:rsid w:val="00C92B1D"/>
    <w:rsid w:val="00C95C38"/>
    <w:rsid w:val="00C97020"/>
    <w:rsid w:val="00CA043D"/>
    <w:rsid w:val="00CA2DCA"/>
    <w:rsid w:val="00CA64B7"/>
    <w:rsid w:val="00CA788E"/>
    <w:rsid w:val="00CB00E3"/>
    <w:rsid w:val="00CB31F0"/>
    <w:rsid w:val="00CB6002"/>
    <w:rsid w:val="00CB69EA"/>
    <w:rsid w:val="00CB7CCB"/>
    <w:rsid w:val="00CC0F30"/>
    <w:rsid w:val="00CC15D7"/>
    <w:rsid w:val="00CC3775"/>
    <w:rsid w:val="00CC398E"/>
    <w:rsid w:val="00CC5184"/>
    <w:rsid w:val="00CC539B"/>
    <w:rsid w:val="00CD3798"/>
    <w:rsid w:val="00CD5190"/>
    <w:rsid w:val="00CD59DB"/>
    <w:rsid w:val="00CD5ADF"/>
    <w:rsid w:val="00CD62D8"/>
    <w:rsid w:val="00CE1886"/>
    <w:rsid w:val="00CE1C1F"/>
    <w:rsid w:val="00CE2BDF"/>
    <w:rsid w:val="00CE4659"/>
    <w:rsid w:val="00CE5C12"/>
    <w:rsid w:val="00CE758A"/>
    <w:rsid w:val="00CE7B19"/>
    <w:rsid w:val="00CF2852"/>
    <w:rsid w:val="00CF2C5A"/>
    <w:rsid w:val="00CF2DD5"/>
    <w:rsid w:val="00CF2F51"/>
    <w:rsid w:val="00CF3084"/>
    <w:rsid w:val="00CF398C"/>
    <w:rsid w:val="00CF3CCE"/>
    <w:rsid w:val="00CF53A7"/>
    <w:rsid w:val="00CF5B0D"/>
    <w:rsid w:val="00D00976"/>
    <w:rsid w:val="00D03A81"/>
    <w:rsid w:val="00D04BF8"/>
    <w:rsid w:val="00D10BD5"/>
    <w:rsid w:val="00D17385"/>
    <w:rsid w:val="00D21610"/>
    <w:rsid w:val="00D228BF"/>
    <w:rsid w:val="00D2447E"/>
    <w:rsid w:val="00D24B37"/>
    <w:rsid w:val="00D27714"/>
    <w:rsid w:val="00D27E8C"/>
    <w:rsid w:val="00D27FF4"/>
    <w:rsid w:val="00D30A4B"/>
    <w:rsid w:val="00D30EDE"/>
    <w:rsid w:val="00D31C41"/>
    <w:rsid w:val="00D32EFD"/>
    <w:rsid w:val="00D33245"/>
    <w:rsid w:val="00D332A1"/>
    <w:rsid w:val="00D33ECE"/>
    <w:rsid w:val="00D344B0"/>
    <w:rsid w:val="00D36E6A"/>
    <w:rsid w:val="00D44E26"/>
    <w:rsid w:val="00D453D3"/>
    <w:rsid w:val="00D46DF9"/>
    <w:rsid w:val="00D50493"/>
    <w:rsid w:val="00D52EB4"/>
    <w:rsid w:val="00D53B88"/>
    <w:rsid w:val="00D545F3"/>
    <w:rsid w:val="00D549DD"/>
    <w:rsid w:val="00D54BFE"/>
    <w:rsid w:val="00D556B8"/>
    <w:rsid w:val="00D55A8D"/>
    <w:rsid w:val="00D565C1"/>
    <w:rsid w:val="00D56823"/>
    <w:rsid w:val="00D61A82"/>
    <w:rsid w:val="00D61AB4"/>
    <w:rsid w:val="00D62BBC"/>
    <w:rsid w:val="00D66220"/>
    <w:rsid w:val="00D66CB0"/>
    <w:rsid w:val="00D700DB"/>
    <w:rsid w:val="00D715E9"/>
    <w:rsid w:val="00D74585"/>
    <w:rsid w:val="00D74CFD"/>
    <w:rsid w:val="00D75029"/>
    <w:rsid w:val="00D76F27"/>
    <w:rsid w:val="00D80F2A"/>
    <w:rsid w:val="00D82BAC"/>
    <w:rsid w:val="00D82BD6"/>
    <w:rsid w:val="00D84844"/>
    <w:rsid w:val="00D84B73"/>
    <w:rsid w:val="00D86A90"/>
    <w:rsid w:val="00D870D8"/>
    <w:rsid w:val="00D90CF0"/>
    <w:rsid w:val="00D931AF"/>
    <w:rsid w:val="00D93E51"/>
    <w:rsid w:val="00D9442D"/>
    <w:rsid w:val="00D94850"/>
    <w:rsid w:val="00D9490E"/>
    <w:rsid w:val="00D94B0D"/>
    <w:rsid w:val="00D97A07"/>
    <w:rsid w:val="00D97A22"/>
    <w:rsid w:val="00DA0F78"/>
    <w:rsid w:val="00DA2EE9"/>
    <w:rsid w:val="00DA3E50"/>
    <w:rsid w:val="00DA7E69"/>
    <w:rsid w:val="00DB05AC"/>
    <w:rsid w:val="00DB06CD"/>
    <w:rsid w:val="00DB18CD"/>
    <w:rsid w:val="00DB18F2"/>
    <w:rsid w:val="00DB19B1"/>
    <w:rsid w:val="00DB2E67"/>
    <w:rsid w:val="00DB649A"/>
    <w:rsid w:val="00DB696A"/>
    <w:rsid w:val="00DB7CC9"/>
    <w:rsid w:val="00DC1CC2"/>
    <w:rsid w:val="00DC3585"/>
    <w:rsid w:val="00DC38D3"/>
    <w:rsid w:val="00DC5E27"/>
    <w:rsid w:val="00DC667C"/>
    <w:rsid w:val="00DD0217"/>
    <w:rsid w:val="00DD1EB4"/>
    <w:rsid w:val="00DD30C6"/>
    <w:rsid w:val="00DD335A"/>
    <w:rsid w:val="00DD3635"/>
    <w:rsid w:val="00DD42EF"/>
    <w:rsid w:val="00DD5274"/>
    <w:rsid w:val="00DD55C8"/>
    <w:rsid w:val="00DD5DE6"/>
    <w:rsid w:val="00DD75D3"/>
    <w:rsid w:val="00DE0103"/>
    <w:rsid w:val="00DE1878"/>
    <w:rsid w:val="00DE4E79"/>
    <w:rsid w:val="00DE6C2E"/>
    <w:rsid w:val="00DE6EE5"/>
    <w:rsid w:val="00DE77BD"/>
    <w:rsid w:val="00DF081E"/>
    <w:rsid w:val="00DF2794"/>
    <w:rsid w:val="00DF59E3"/>
    <w:rsid w:val="00E02FD6"/>
    <w:rsid w:val="00E03083"/>
    <w:rsid w:val="00E055B3"/>
    <w:rsid w:val="00E060B3"/>
    <w:rsid w:val="00E10833"/>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6249"/>
    <w:rsid w:val="00E408AC"/>
    <w:rsid w:val="00E40BBF"/>
    <w:rsid w:val="00E41C5A"/>
    <w:rsid w:val="00E428BD"/>
    <w:rsid w:val="00E44BC8"/>
    <w:rsid w:val="00E477DC"/>
    <w:rsid w:val="00E5040C"/>
    <w:rsid w:val="00E5278A"/>
    <w:rsid w:val="00E6217F"/>
    <w:rsid w:val="00E638FD"/>
    <w:rsid w:val="00E65172"/>
    <w:rsid w:val="00E6663A"/>
    <w:rsid w:val="00E66EDB"/>
    <w:rsid w:val="00E70F6D"/>
    <w:rsid w:val="00E72F6D"/>
    <w:rsid w:val="00E73EC0"/>
    <w:rsid w:val="00E73EDA"/>
    <w:rsid w:val="00E81A7D"/>
    <w:rsid w:val="00E8300C"/>
    <w:rsid w:val="00E83291"/>
    <w:rsid w:val="00E91A69"/>
    <w:rsid w:val="00E91AED"/>
    <w:rsid w:val="00EA287C"/>
    <w:rsid w:val="00EA2DBB"/>
    <w:rsid w:val="00EA637C"/>
    <w:rsid w:val="00EB057A"/>
    <w:rsid w:val="00EB0DA9"/>
    <w:rsid w:val="00EB26F3"/>
    <w:rsid w:val="00EB2E05"/>
    <w:rsid w:val="00EB448D"/>
    <w:rsid w:val="00EB4840"/>
    <w:rsid w:val="00EB5674"/>
    <w:rsid w:val="00EB6035"/>
    <w:rsid w:val="00EB6333"/>
    <w:rsid w:val="00EC1F7A"/>
    <w:rsid w:val="00EC2A83"/>
    <w:rsid w:val="00EC324F"/>
    <w:rsid w:val="00EC6C73"/>
    <w:rsid w:val="00EC6D1E"/>
    <w:rsid w:val="00EC75D9"/>
    <w:rsid w:val="00EC76DD"/>
    <w:rsid w:val="00EC79EC"/>
    <w:rsid w:val="00ED0B18"/>
    <w:rsid w:val="00ED3068"/>
    <w:rsid w:val="00ED3DAD"/>
    <w:rsid w:val="00ED4878"/>
    <w:rsid w:val="00ED5845"/>
    <w:rsid w:val="00ED62AB"/>
    <w:rsid w:val="00ED6840"/>
    <w:rsid w:val="00EE11EE"/>
    <w:rsid w:val="00EE13BD"/>
    <w:rsid w:val="00EE45F9"/>
    <w:rsid w:val="00EE5ED9"/>
    <w:rsid w:val="00EE6156"/>
    <w:rsid w:val="00EF2A28"/>
    <w:rsid w:val="00EF3B02"/>
    <w:rsid w:val="00EF5B2D"/>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23672"/>
    <w:rsid w:val="00F247AE"/>
    <w:rsid w:val="00F24A2C"/>
    <w:rsid w:val="00F258CC"/>
    <w:rsid w:val="00F26385"/>
    <w:rsid w:val="00F26991"/>
    <w:rsid w:val="00F305A7"/>
    <w:rsid w:val="00F317D1"/>
    <w:rsid w:val="00F3306D"/>
    <w:rsid w:val="00F33263"/>
    <w:rsid w:val="00F35967"/>
    <w:rsid w:val="00F35C90"/>
    <w:rsid w:val="00F35E3F"/>
    <w:rsid w:val="00F36FD2"/>
    <w:rsid w:val="00F4069F"/>
    <w:rsid w:val="00F46A36"/>
    <w:rsid w:val="00F504FB"/>
    <w:rsid w:val="00F507B2"/>
    <w:rsid w:val="00F50D24"/>
    <w:rsid w:val="00F5171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3C12"/>
    <w:rsid w:val="00F9559C"/>
    <w:rsid w:val="00F9566E"/>
    <w:rsid w:val="00F96413"/>
    <w:rsid w:val="00F969EC"/>
    <w:rsid w:val="00F97F32"/>
    <w:rsid w:val="00FA00D4"/>
    <w:rsid w:val="00FA2325"/>
    <w:rsid w:val="00FA2761"/>
    <w:rsid w:val="00FA5666"/>
    <w:rsid w:val="00FA6981"/>
    <w:rsid w:val="00FA6CDB"/>
    <w:rsid w:val="00FB0B14"/>
    <w:rsid w:val="00FB1BFD"/>
    <w:rsid w:val="00FB2CA7"/>
    <w:rsid w:val="00FB4184"/>
    <w:rsid w:val="00FB428C"/>
    <w:rsid w:val="00FB73FC"/>
    <w:rsid w:val="00FC031F"/>
    <w:rsid w:val="00FC19F9"/>
    <w:rsid w:val="00FC4348"/>
    <w:rsid w:val="00FC6B35"/>
    <w:rsid w:val="00FC6F68"/>
    <w:rsid w:val="00FD6CDA"/>
    <w:rsid w:val="00FD6E00"/>
    <w:rsid w:val="00FD79EC"/>
    <w:rsid w:val="00FE14AC"/>
    <w:rsid w:val="00FE1754"/>
    <w:rsid w:val="00FE19CC"/>
    <w:rsid w:val="00FE1E03"/>
    <w:rsid w:val="00FE1FBC"/>
    <w:rsid w:val="00FE289E"/>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A2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6EuOPIA0/pl202404549" TargetMode="External"/><Relationship Id="rId13" Type="http://schemas.openxmlformats.org/officeDocument/2006/relationships/hyperlink" Target="https://development.wiltshire.gov.uk/pr/s/planning-application/a0iQ3000005pqEb/pl202404025"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development.wiltshire.gov.uk/pr/s/planning-application/a0iQ3000006i1UnIAI/pl202405184"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5pqEb/pl202404025" TargetMode="External"/><Relationship Id="rId5" Type="http://schemas.openxmlformats.org/officeDocument/2006/relationships/webSettings" Target="webSettings.xml"/><Relationship Id="rId15" Type="http://schemas.openxmlformats.org/officeDocument/2006/relationships/hyperlink" Target="https://www.edfenergy.com/energy-efficiency/home-upgrade-grant-scheme" TargetMode="External"/><Relationship Id="rId23" Type="http://schemas.openxmlformats.org/officeDocument/2006/relationships/theme" Target="theme/theme1.xml"/><Relationship Id="rId10" Type="http://schemas.openxmlformats.org/officeDocument/2006/relationships/hyperlink" Target="https://development.wiltshire.gov.uk/pr/s/planning-application/a0iQ3000006zUiTIAU/pl202405536"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evelopment.wiltshire.gov.uk/pr/s/planning-application/a0iQ30000076LLt/pl202405699" TargetMode="External"/><Relationship Id="rId14" Type="http://schemas.openxmlformats.org/officeDocument/2006/relationships/hyperlink" Target="https://development.wiltshire.gov.uk/pr/s/planning-application/a0iQ3000007EwzNIAS/pl202405923"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52904-4401-4724-A414-4CB680838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2870</Words>
  <Characters>16363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2024-07-03T21:54:00Z</cp:lastPrinted>
  <dcterms:created xsi:type="dcterms:W3CDTF">2024-09-02T15:39:00Z</dcterms:created>
  <dcterms:modified xsi:type="dcterms:W3CDTF">2024-09-02T15:39:00Z</dcterms:modified>
</cp:coreProperties>
</file>